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6F44" w14:textId="1008640C" w:rsidR="00DC4F3C" w:rsidRDefault="00DC4F3C" w:rsidP="00DC4F3C">
      <w:pPr>
        <w:spacing w:line="240" w:lineRule="auto"/>
        <w:jc w:val="center"/>
        <w:rPr>
          <w:rFonts w:ascii="Times New Roman" w:hAnsi="Times New Roman" w:cs="Times New Roman"/>
          <w:sz w:val="28"/>
          <w:szCs w:val="28"/>
        </w:rPr>
      </w:pPr>
    </w:p>
    <w:sdt>
      <w:sdtPr>
        <w:id w:val="-56896474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FA9F749" w14:textId="38BC1AF7" w:rsidR="00041C9D" w:rsidRPr="00041C9D" w:rsidRDefault="00041C9D" w:rsidP="00041C9D">
          <w:pPr>
            <w:pStyle w:val="af"/>
            <w:jc w:val="center"/>
            <w:rPr>
              <w:rFonts w:ascii="Times New Roman" w:hAnsi="Times New Roman" w:cs="Times New Roman"/>
              <w:b/>
              <w:bCs/>
              <w:color w:val="auto"/>
              <w:sz w:val="28"/>
              <w:szCs w:val="28"/>
            </w:rPr>
          </w:pPr>
          <w:r w:rsidRPr="00041C9D">
            <w:rPr>
              <w:rFonts w:ascii="Times New Roman" w:hAnsi="Times New Roman" w:cs="Times New Roman"/>
              <w:b/>
              <w:bCs/>
              <w:color w:val="auto"/>
              <w:sz w:val="28"/>
              <w:szCs w:val="28"/>
            </w:rPr>
            <w:t>ОГЛАВЛЕНИЕ</w:t>
          </w:r>
        </w:p>
        <w:p w14:paraId="14DC827E" w14:textId="109A7B46" w:rsidR="00041C9D" w:rsidRPr="00041C9D" w:rsidRDefault="00041C9D">
          <w:pPr>
            <w:pStyle w:val="11"/>
            <w:tabs>
              <w:tab w:val="right" w:leader="dot" w:pos="9345"/>
            </w:tabs>
            <w:rPr>
              <w:rFonts w:ascii="Times New Roman" w:hAnsi="Times New Roman" w:cs="Times New Roman"/>
              <w:noProof/>
              <w:sz w:val="28"/>
              <w:szCs w:val="28"/>
            </w:rPr>
          </w:pPr>
          <w:r w:rsidRPr="00041C9D">
            <w:rPr>
              <w:rFonts w:ascii="Times New Roman" w:hAnsi="Times New Roman" w:cs="Times New Roman"/>
              <w:sz w:val="28"/>
              <w:szCs w:val="28"/>
            </w:rPr>
            <w:fldChar w:fldCharType="begin"/>
          </w:r>
          <w:r w:rsidRPr="00041C9D">
            <w:rPr>
              <w:rFonts w:ascii="Times New Roman" w:hAnsi="Times New Roman" w:cs="Times New Roman"/>
              <w:sz w:val="28"/>
              <w:szCs w:val="28"/>
            </w:rPr>
            <w:instrText xml:space="preserve"> TOC \o "1-3" \h \z \u </w:instrText>
          </w:r>
          <w:r w:rsidRPr="00041C9D">
            <w:rPr>
              <w:rFonts w:ascii="Times New Roman" w:hAnsi="Times New Roman" w:cs="Times New Roman"/>
              <w:sz w:val="28"/>
              <w:szCs w:val="28"/>
            </w:rPr>
            <w:fldChar w:fldCharType="separate"/>
          </w:r>
          <w:hyperlink w:anchor="_Toc71898585" w:history="1">
            <w:r w:rsidRPr="00041C9D">
              <w:rPr>
                <w:rStyle w:val="a7"/>
                <w:rFonts w:ascii="Times New Roman" w:hAnsi="Times New Roman" w:cs="Times New Roman"/>
                <w:noProof/>
                <w:sz w:val="28"/>
                <w:szCs w:val="28"/>
              </w:rPr>
              <w:t>ВВЕДЕНИЕ</w:t>
            </w:r>
            <w:r w:rsidRPr="00041C9D">
              <w:rPr>
                <w:rFonts w:ascii="Times New Roman" w:hAnsi="Times New Roman" w:cs="Times New Roman"/>
                <w:noProof/>
                <w:webHidden/>
                <w:sz w:val="28"/>
                <w:szCs w:val="28"/>
              </w:rPr>
              <w:tab/>
            </w:r>
            <w:r w:rsidRPr="00041C9D">
              <w:rPr>
                <w:rFonts w:ascii="Times New Roman" w:hAnsi="Times New Roman" w:cs="Times New Roman"/>
                <w:noProof/>
                <w:webHidden/>
                <w:sz w:val="28"/>
                <w:szCs w:val="28"/>
              </w:rPr>
              <w:fldChar w:fldCharType="begin"/>
            </w:r>
            <w:r w:rsidRPr="00041C9D">
              <w:rPr>
                <w:rFonts w:ascii="Times New Roman" w:hAnsi="Times New Roman" w:cs="Times New Roman"/>
                <w:noProof/>
                <w:webHidden/>
                <w:sz w:val="28"/>
                <w:szCs w:val="28"/>
              </w:rPr>
              <w:instrText xml:space="preserve"> PAGEREF _Toc71898585 \h </w:instrText>
            </w:r>
            <w:r w:rsidRPr="00041C9D">
              <w:rPr>
                <w:rFonts w:ascii="Times New Roman" w:hAnsi="Times New Roman" w:cs="Times New Roman"/>
                <w:noProof/>
                <w:webHidden/>
                <w:sz w:val="28"/>
                <w:szCs w:val="28"/>
              </w:rPr>
            </w:r>
            <w:r w:rsidRPr="00041C9D">
              <w:rPr>
                <w:rFonts w:ascii="Times New Roman" w:hAnsi="Times New Roman" w:cs="Times New Roman"/>
                <w:noProof/>
                <w:webHidden/>
                <w:sz w:val="28"/>
                <w:szCs w:val="28"/>
              </w:rPr>
              <w:fldChar w:fldCharType="separate"/>
            </w:r>
            <w:r w:rsidRPr="00041C9D">
              <w:rPr>
                <w:rFonts w:ascii="Times New Roman" w:hAnsi="Times New Roman" w:cs="Times New Roman"/>
                <w:noProof/>
                <w:webHidden/>
                <w:sz w:val="28"/>
                <w:szCs w:val="28"/>
              </w:rPr>
              <w:t>2</w:t>
            </w:r>
            <w:r w:rsidRPr="00041C9D">
              <w:rPr>
                <w:rFonts w:ascii="Times New Roman" w:hAnsi="Times New Roman" w:cs="Times New Roman"/>
                <w:noProof/>
                <w:webHidden/>
                <w:sz w:val="28"/>
                <w:szCs w:val="28"/>
              </w:rPr>
              <w:fldChar w:fldCharType="end"/>
            </w:r>
          </w:hyperlink>
        </w:p>
        <w:p w14:paraId="6A86E4D4" w14:textId="12E33F01" w:rsidR="00041C9D" w:rsidRPr="00041C9D" w:rsidRDefault="00041C9D">
          <w:pPr>
            <w:pStyle w:val="11"/>
            <w:tabs>
              <w:tab w:val="right" w:leader="dot" w:pos="9345"/>
            </w:tabs>
            <w:rPr>
              <w:rFonts w:ascii="Times New Roman" w:hAnsi="Times New Roman" w:cs="Times New Roman"/>
              <w:noProof/>
              <w:sz w:val="28"/>
              <w:szCs w:val="28"/>
            </w:rPr>
          </w:pPr>
          <w:hyperlink w:anchor="_Toc71898586" w:history="1">
            <w:r w:rsidRPr="00041C9D">
              <w:rPr>
                <w:rStyle w:val="a7"/>
                <w:rFonts w:ascii="Times New Roman" w:hAnsi="Times New Roman" w:cs="Times New Roman"/>
                <w:noProof/>
                <w:sz w:val="28"/>
                <w:szCs w:val="28"/>
              </w:rPr>
              <w:t>ГЛАВА 1. СОЦИАЛЬНО-ПРАВОВЕ НАЗНАЧЕНИЕ ДАКТИЛОСКОПИИ</w:t>
            </w:r>
            <w:r w:rsidRPr="00041C9D">
              <w:rPr>
                <w:rFonts w:ascii="Times New Roman" w:hAnsi="Times New Roman" w:cs="Times New Roman"/>
                <w:noProof/>
                <w:webHidden/>
                <w:sz w:val="28"/>
                <w:szCs w:val="28"/>
              </w:rPr>
              <w:tab/>
            </w:r>
            <w:r w:rsidRPr="00041C9D">
              <w:rPr>
                <w:rFonts w:ascii="Times New Roman" w:hAnsi="Times New Roman" w:cs="Times New Roman"/>
                <w:noProof/>
                <w:webHidden/>
                <w:sz w:val="28"/>
                <w:szCs w:val="28"/>
              </w:rPr>
              <w:fldChar w:fldCharType="begin"/>
            </w:r>
            <w:r w:rsidRPr="00041C9D">
              <w:rPr>
                <w:rFonts w:ascii="Times New Roman" w:hAnsi="Times New Roman" w:cs="Times New Roman"/>
                <w:noProof/>
                <w:webHidden/>
                <w:sz w:val="28"/>
                <w:szCs w:val="28"/>
              </w:rPr>
              <w:instrText xml:space="preserve"> PAGEREF _Toc71898586 \h </w:instrText>
            </w:r>
            <w:r w:rsidRPr="00041C9D">
              <w:rPr>
                <w:rFonts w:ascii="Times New Roman" w:hAnsi="Times New Roman" w:cs="Times New Roman"/>
                <w:noProof/>
                <w:webHidden/>
                <w:sz w:val="28"/>
                <w:szCs w:val="28"/>
              </w:rPr>
            </w:r>
            <w:r w:rsidRPr="00041C9D">
              <w:rPr>
                <w:rFonts w:ascii="Times New Roman" w:hAnsi="Times New Roman" w:cs="Times New Roman"/>
                <w:noProof/>
                <w:webHidden/>
                <w:sz w:val="28"/>
                <w:szCs w:val="28"/>
              </w:rPr>
              <w:fldChar w:fldCharType="separate"/>
            </w:r>
            <w:r w:rsidRPr="00041C9D">
              <w:rPr>
                <w:rFonts w:ascii="Times New Roman" w:hAnsi="Times New Roman" w:cs="Times New Roman"/>
                <w:noProof/>
                <w:webHidden/>
                <w:sz w:val="28"/>
                <w:szCs w:val="28"/>
              </w:rPr>
              <w:t>4</w:t>
            </w:r>
            <w:r w:rsidRPr="00041C9D">
              <w:rPr>
                <w:rFonts w:ascii="Times New Roman" w:hAnsi="Times New Roman" w:cs="Times New Roman"/>
                <w:noProof/>
                <w:webHidden/>
                <w:sz w:val="28"/>
                <w:szCs w:val="28"/>
              </w:rPr>
              <w:fldChar w:fldCharType="end"/>
            </w:r>
          </w:hyperlink>
        </w:p>
        <w:p w14:paraId="540576AD" w14:textId="5D8B606E" w:rsidR="00041C9D" w:rsidRPr="00041C9D" w:rsidRDefault="00041C9D">
          <w:pPr>
            <w:pStyle w:val="21"/>
            <w:tabs>
              <w:tab w:val="right" w:leader="dot" w:pos="9345"/>
            </w:tabs>
            <w:rPr>
              <w:rFonts w:ascii="Times New Roman" w:hAnsi="Times New Roman" w:cs="Times New Roman"/>
              <w:noProof/>
              <w:sz w:val="28"/>
              <w:szCs w:val="28"/>
            </w:rPr>
          </w:pPr>
          <w:hyperlink w:anchor="_Toc71898587" w:history="1">
            <w:r w:rsidRPr="00041C9D">
              <w:rPr>
                <w:rStyle w:val="a7"/>
                <w:rFonts w:ascii="Times New Roman" w:hAnsi="Times New Roman" w:cs="Times New Roman"/>
                <w:noProof/>
                <w:sz w:val="28"/>
                <w:szCs w:val="28"/>
              </w:rPr>
              <w:t>1.1. Понятие и правовая природа дактилоскопии</w:t>
            </w:r>
            <w:r w:rsidRPr="00041C9D">
              <w:rPr>
                <w:rFonts w:ascii="Times New Roman" w:hAnsi="Times New Roman" w:cs="Times New Roman"/>
                <w:noProof/>
                <w:webHidden/>
                <w:sz w:val="28"/>
                <w:szCs w:val="28"/>
              </w:rPr>
              <w:tab/>
            </w:r>
            <w:r w:rsidRPr="00041C9D">
              <w:rPr>
                <w:rFonts w:ascii="Times New Roman" w:hAnsi="Times New Roman" w:cs="Times New Roman"/>
                <w:noProof/>
                <w:webHidden/>
                <w:sz w:val="28"/>
                <w:szCs w:val="28"/>
              </w:rPr>
              <w:fldChar w:fldCharType="begin"/>
            </w:r>
            <w:r w:rsidRPr="00041C9D">
              <w:rPr>
                <w:rFonts w:ascii="Times New Roman" w:hAnsi="Times New Roman" w:cs="Times New Roman"/>
                <w:noProof/>
                <w:webHidden/>
                <w:sz w:val="28"/>
                <w:szCs w:val="28"/>
              </w:rPr>
              <w:instrText xml:space="preserve"> PAGEREF _Toc71898587 \h </w:instrText>
            </w:r>
            <w:r w:rsidRPr="00041C9D">
              <w:rPr>
                <w:rFonts w:ascii="Times New Roman" w:hAnsi="Times New Roman" w:cs="Times New Roman"/>
                <w:noProof/>
                <w:webHidden/>
                <w:sz w:val="28"/>
                <w:szCs w:val="28"/>
              </w:rPr>
            </w:r>
            <w:r w:rsidRPr="00041C9D">
              <w:rPr>
                <w:rFonts w:ascii="Times New Roman" w:hAnsi="Times New Roman" w:cs="Times New Roman"/>
                <w:noProof/>
                <w:webHidden/>
                <w:sz w:val="28"/>
                <w:szCs w:val="28"/>
              </w:rPr>
              <w:fldChar w:fldCharType="separate"/>
            </w:r>
            <w:r w:rsidRPr="00041C9D">
              <w:rPr>
                <w:rFonts w:ascii="Times New Roman" w:hAnsi="Times New Roman" w:cs="Times New Roman"/>
                <w:noProof/>
                <w:webHidden/>
                <w:sz w:val="28"/>
                <w:szCs w:val="28"/>
              </w:rPr>
              <w:t>4</w:t>
            </w:r>
            <w:r w:rsidRPr="00041C9D">
              <w:rPr>
                <w:rFonts w:ascii="Times New Roman" w:hAnsi="Times New Roman" w:cs="Times New Roman"/>
                <w:noProof/>
                <w:webHidden/>
                <w:sz w:val="28"/>
                <w:szCs w:val="28"/>
              </w:rPr>
              <w:fldChar w:fldCharType="end"/>
            </w:r>
          </w:hyperlink>
        </w:p>
        <w:p w14:paraId="70A6A6A2" w14:textId="5B76E5DD" w:rsidR="00041C9D" w:rsidRPr="00041C9D" w:rsidRDefault="00041C9D">
          <w:pPr>
            <w:pStyle w:val="21"/>
            <w:tabs>
              <w:tab w:val="right" w:leader="dot" w:pos="9345"/>
            </w:tabs>
            <w:rPr>
              <w:rFonts w:ascii="Times New Roman" w:hAnsi="Times New Roman" w:cs="Times New Roman"/>
              <w:noProof/>
              <w:sz w:val="28"/>
              <w:szCs w:val="28"/>
            </w:rPr>
          </w:pPr>
          <w:hyperlink w:anchor="_Toc71898588" w:history="1">
            <w:r w:rsidRPr="00041C9D">
              <w:rPr>
                <w:rStyle w:val="a7"/>
                <w:rFonts w:ascii="Times New Roman" w:hAnsi="Times New Roman" w:cs="Times New Roman"/>
                <w:noProof/>
                <w:sz w:val="28"/>
                <w:szCs w:val="28"/>
              </w:rPr>
              <w:t>1.2. История развития дактилоскопии.</w:t>
            </w:r>
            <w:r w:rsidRPr="00041C9D">
              <w:rPr>
                <w:rFonts w:ascii="Times New Roman" w:hAnsi="Times New Roman" w:cs="Times New Roman"/>
                <w:noProof/>
                <w:webHidden/>
                <w:sz w:val="28"/>
                <w:szCs w:val="28"/>
              </w:rPr>
              <w:tab/>
            </w:r>
            <w:r w:rsidRPr="00041C9D">
              <w:rPr>
                <w:rFonts w:ascii="Times New Roman" w:hAnsi="Times New Roman" w:cs="Times New Roman"/>
                <w:noProof/>
                <w:webHidden/>
                <w:sz w:val="28"/>
                <w:szCs w:val="28"/>
              </w:rPr>
              <w:fldChar w:fldCharType="begin"/>
            </w:r>
            <w:r w:rsidRPr="00041C9D">
              <w:rPr>
                <w:rFonts w:ascii="Times New Roman" w:hAnsi="Times New Roman" w:cs="Times New Roman"/>
                <w:noProof/>
                <w:webHidden/>
                <w:sz w:val="28"/>
                <w:szCs w:val="28"/>
              </w:rPr>
              <w:instrText xml:space="preserve"> PAGEREF _Toc71898588 \h </w:instrText>
            </w:r>
            <w:r w:rsidRPr="00041C9D">
              <w:rPr>
                <w:rFonts w:ascii="Times New Roman" w:hAnsi="Times New Roman" w:cs="Times New Roman"/>
                <w:noProof/>
                <w:webHidden/>
                <w:sz w:val="28"/>
                <w:szCs w:val="28"/>
              </w:rPr>
            </w:r>
            <w:r w:rsidRPr="00041C9D">
              <w:rPr>
                <w:rFonts w:ascii="Times New Roman" w:hAnsi="Times New Roman" w:cs="Times New Roman"/>
                <w:noProof/>
                <w:webHidden/>
                <w:sz w:val="28"/>
                <w:szCs w:val="28"/>
              </w:rPr>
              <w:fldChar w:fldCharType="separate"/>
            </w:r>
            <w:r w:rsidRPr="00041C9D">
              <w:rPr>
                <w:rFonts w:ascii="Times New Roman" w:hAnsi="Times New Roman" w:cs="Times New Roman"/>
                <w:noProof/>
                <w:webHidden/>
                <w:sz w:val="28"/>
                <w:szCs w:val="28"/>
              </w:rPr>
              <w:t>10</w:t>
            </w:r>
            <w:r w:rsidRPr="00041C9D">
              <w:rPr>
                <w:rFonts w:ascii="Times New Roman" w:hAnsi="Times New Roman" w:cs="Times New Roman"/>
                <w:noProof/>
                <w:webHidden/>
                <w:sz w:val="28"/>
                <w:szCs w:val="28"/>
              </w:rPr>
              <w:fldChar w:fldCharType="end"/>
            </w:r>
          </w:hyperlink>
        </w:p>
        <w:p w14:paraId="4453823F" w14:textId="0FDC7E36" w:rsidR="00041C9D" w:rsidRPr="00041C9D" w:rsidRDefault="00041C9D">
          <w:pPr>
            <w:pStyle w:val="11"/>
            <w:tabs>
              <w:tab w:val="right" w:leader="dot" w:pos="9345"/>
            </w:tabs>
            <w:rPr>
              <w:rFonts w:ascii="Times New Roman" w:hAnsi="Times New Roman" w:cs="Times New Roman"/>
              <w:noProof/>
              <w:sz w:val="28"/>
              <w:szCs w:val="28"/>
            </w:rPr>
          </w:pPr>
          <w:hyperlink w:anchor="_Toc71898589" w:history="1">
            <w:r w:rsidRPr="00041C9D">
              <w:rPr>
                <w:rStyle w:val="a7"/>
                <w:rFonts w:ascii="Times New Roman" w:hAnsi="Times New Roman" w:cs="Times New Roman"/>
                <w:noProof/>
                <w:sz w:val="28"/>
                <w:szCs w:val="28"/>
              </w:rPr>
              <w:t>ГЛАВА 2. ОСОБЕННОСТИ ПРОЦЕДУРЫ ДАКТИЛОСКОПИРОВАНИЯ ПОДОЗРЕВАЕМЫХ, ОБВИНЯЕМЫХ И ОСУЖДЕННЫХ В УЧРЕЖДЕНИЯХ УИС</w:t>
            </w:r>
            <w:r w:rsidRPr="00041C9D">
              <w:rPr>
                <w:rFonts w:ascii="Times New Roman" w:hAnsi="Times New Roman" w:cs="Times New Roman"/>
                <w:noProof/>
                <w:webHidden/>
                <w:sz w:val="28"/>
                <w:szCs w:val="28"/>
              </w:rPr>
              <w:tab/>
            </w:r>
            <w:r w:rsidRPr="00041C9D">
              <w:rPr>
                <w:rFonts w:ascii="Times New Roman" w:hAnsi="Times New Roman" w:cs="Times New Roman"/>
                <w:noProof/>
                <w:webHidden/>
                <w:sz w:val="28"/>
                <w:szCs w:val="28"/>
              </w:rPr>
              <w:fldChar w:fldCharType="begin"/>
            </w:r>
            <w:r w:rsidRPr="00041C9D">
              <w:rPr>
                <w:rFonts w:ascii="Times New Roman" w:hAnsi="Times New Roman" w:cs="Times New Roman"/>
                <w:noProof/>
                <w:webHidden/>
                <w:sz w:val="28"/>
                <w:szCs w:val="28"/>
              </w:rPr>
              <w:instrText xml:space="preserve"> PAGEREF _Toc71898589 \h </w:instrText>
            </w:r>
            <w:r w:rsidRPr="00041C9D">
              <w:rPr>
                <w:rFonts w:ascii="Times New Roman" w:hAnsi="Times New Roman" w:cs="Times New Roman"/>
                <w:noProof/>
                <w:webHidden/>
                <w:sz w:val="28"/>
                <w:szCs w:val="28"/>
              </w:rPr>
            </w:r>
            <w:r w:rsidRPr="00041C9D">
              <w:rPr>
                <w:rFonts w:ascii="Times New Roman" w:hAnsi="Times New Roman" w:cs="Times New Roman"/>
                <w:noProof/>
                <w:webHidden/>
                <w:sz w:val="28"/>
                <w:szCs w:val="28"/>
              </w:rPr>
              <w:fldChar w:fldCharType="separate"/>
            </w:r>
            <w:r w:rsidRPr="00041C9D">
              <w:rPr>
                <w:rFonts w:ascii="Times New Roman" w:hAnsi="Times New Roman" w:cs="Times New Roman"/>
                <w:noProof/>
                <w:webHidden/>
                <w:sz w:val="28"/>
                <w:szCs w:val="28"/>
              </w:rPr>
              <w:t>19</w:t>
            </w:r>
            <w:r w:rsidRPr="00041C9D">
              <w:rPr>
                <w:rFonts w:ascii="Times New Roman" w:hAnsi="Times New Roman" w:cs="Times New Roman"/>
                <w:noProof/>
                <w:webHidden/>
                <w:sz w:val="28"/>
                <w:szCs w:val="28"/>
              </w:rPr>
              <w:fldChar w:fldCharType="end"/>
            </w:r>
          </w:hyperlink>
        </w:p>
        <w:p w14:paraId="52B88C38" w14:textId="20D3EE66" w:rsidR="00041C9D" w:rsidRPr="00041C9D" w:rsidRDefault="00041C9D">
          <w:pPr>
            <w:pStyle w:val="11"/>
            <w:tabs>
              <w:tab w:val="right" w:leader="dot" w:pos="9345"/>
            </w:tabs>
            <w:rPr>
              <w:rFonts w:ascii="Times New Roman" w:hAnsi="Times New Roman" w:cs="Times New Roman"/>
              <w:noProof/>
              <w:sz w:val="28"/>
              <w:szCs w:val="28"/>
            </w:rPr>
          </w:pPr>
          <w:hyperlink w:anchor="_Toc71898590" w:history="1">
            <w:r w:rsidRPr="00041C9D">
              <w:rPr>
                <w:rStyle w:val="a7"/>
                <w:rFonts w:ascii="Times New Roman" w:hAnsi="Times New Roman" w:cs="Times New Roman"/>
                <w:noProof/>
                <w:sz w:val="28"/>
                <w:szCs w:val="28"/>
              </w:rPr>
              <w:t>ЗАКЛЮЧЕНИЕ</w:t>
            </w:r>
            <w:r w:rsidRPr="00041C9D">
              <w:rPr>
                <w:rFonts w:ascii="Times New Roman" w:hAnsi="Times New Roman" w:cs="Times New Roman"/>
                <w:noProof/>
                <w:webHidden/>
                <w:sz w:val="28"/>
                <w:szCs w:val="28"/>
              </w:rPr>
              <w:tab/>
            </w:r>
            <w:r w:rsidRPr="00041C9D">
              <w:rPr>
                <w:rFonts w:ascii="Times New Roman" w:hAnsi="Times New Roman" w:cs="Times New Roman"/>
                <w:noProof/>
                <w:webHidden/>
                <w:sz w:val="28"/>
                <w:szCs w:val="28"/>
              </w:rPr>
              <w:fldChar w:fldCharType="begin"/>
            </w:r>
            <w:r w:rsidRPr="00041C9D">
              <w:rPr>
                <w:rFonts w:ascii="Times New Roman" w:hAnsi="Times New Roman" w:cs="Times New Roman"/>
                <w:noProof/>
                <w:webHidden/>
                <w:sz w:val="28"/>
                <w:szCs w:val="28"/>
              </w:rPr>
              <w:instrText xml:space="preserve"> PAGEREF _Toc71898590 \h </w:instrText>
            </w:r>
            <w:r w:rsidRPr="00041C9D">
              <w:rPr>
                <w:rFonts w:ascii="Times New Roman" w:hAnsi="Times New Roman" w:cs="Times New Roman"/>
                <w:noProof/>
                <w:webHidden/>
                <w:sz w:val="28"/>
                <w:szCs w:val="28"/>
              </w:rPr>
            </w:r>
            <w:r w:rsidRPr="00041C9D">
              <w:rPr>
                <w:rFonts w:ascii="Times New Roman" w:hAnsi="Times New Roman" w:cs="Times New Roman"/>
                <w:noProof/>
                <w:webHidden/>
                <w:sz w:val="28"/>
                <w:szCs w:val="28"/>
              </w:rPr>
              <w:fldChar w:fldCharType="separate"/>
            </w:r>
            <w:r w:rsidRPr="00041C9D">
              <w:rPr>
                <w:rFonts w:ascii="Times New Roman" w:hAnsi="Times New Roman" w:cs="Times New Roman"/>
                <w:noProof/>
                <w:webHidden/>
                <w:sz w:val="28"/>
                <w:szCs w:val="28"/>
              </w:rPr>
              <w:t>25</w:t>
            </w:r>
            <w:r w:rsidRPr="00041C9D">
              <w:rPr>
                <w:rFonts w:ascii="Times New Roman" w:hAnsi="Times New Roman" w:cs="Times New Roman"/>
                <w:noProof/>
                <w:webHidden/>
                <w:sz w:val="28"/>
                <w:szCs w:val="28"/>
              </w:rPr>
              <w:fldChar w:fldCharType="end"/>
            </w:r>
          </w:hyperlink>
        </w:p>
        <w:p w14:paraId="0CE81850" w14:textId="1077916C" w:rsidR="00041C9D" w:rsidRPr="00041C9D" w:rsidRDefault="00041C9D">
          <w:pPr>
            <w:pStyle w:val="11"/>
            <w:tabs>
              <w:tab w:val="right" w:leader="dot" w:pos="9345"/>
            </w:tabs>
            <w:rPr>
              <w:rFonts w:ascii="Times New Roman" w:hAnsi="Times New Roman" w:cs="Times New Roman"/>
              <w:noProof/>
              <w:sz w:val="28"/>
              <w:szCs w:val="28"/>
            </w:rPr>
          </w:pPr>
          <w:hyperlink w:anchor="_Toc71898591" w:history="1">
            <w:r w:rsidRPr="00041C9D">
              <w:rPr>
                <w:rStyle w:val="a7"/>
                <w:rFonts w:ascii="Times New Roman" w:hAnsi="Times New Roman" w:cs="Times New Roman"/>
                <w:noProof/>
                <w:sz w:val="28"/>
                <w:szCs w:val="28"/>
              </w:rPr>
              <w:t>СПИСОК ИСПОЛЬЗОВАННЫХ ИСТОЧНИКОВ</w:t>
            </w:r>
            <w:r w:rsidRPr="00041C9D">
              <w:rPr>
                <w:rFonts w:ascii="Times New Roman" w:hAnsi="Times New Roman" w:cs="Times New Roman"/>
                <w:noProof/>
                <w:webHidden/>
                <w:sz w:val="28"/>
                <w:szCs w:val="28"/>
              </w:rPr>
              <w:tab/>
            </w:r>
            <w:r w:rsidRPr="00041C9D">
              <w:rPr>
                <w:rFonts w:ascii="Times New Roman" w:hAnsi="Times New Roman" w:cs="Times New Roman"/>
                <w:noProof/>
                <w:webHidden/>
                <w:sz w:val="28"/>
                <w:szCs w:val="28"/>
              </w:rPr>
              <w:fldChar w:fldCharType="begin"/>
            </w:r>
            <w:r w:rsidRPr="00041C9D">
              <w:rPr>
                <w:rFonts w:ascii="Times New Roman" w:hAnsi="Times New Roman" w:cs="Times New Roman"/>
                <w:noProof/>
                <w:webHidden/>
                <w:sz w:val="28"/>
                <w:szCs w:val="28"/>
              </w:rPr>
              <w:instrText xml:space="preserve"> PAGEREF _Toc71898591 \h </w:instrText>
            </w:r>
            <w:r w:rsidRPr="00041C9D">
              <w:rPr>
                <w:rFonts w:ascii="Times New Roman" w:hAnsi="Times New Roman" w:cs="Times New Roman"/>
                <w:noProof/>
                <w:webHidden/>
                <w:sz w:val="28"/>
                <w:szCs w:val="28"/>
              </w:rPr>
            </w:r>
            <w:r w:rsidRPr="00041C9D">
              <w:rPr>
                <w:rFonts w:ascii="Times New Roman" w:hAnsi="Times New Roman" w:cs="Times New Roman"/>
                <w:noProof/>
                <w:webHidden/>
                <w:sz w:val="28"/>
                <w:szCs w:val="28"/>
              </w:rPr>
              <w:fldChar w:fldCharType="separate"/>
            </w:r>
            <w:r w:rsidRPr="00041C9D">
              <w:rPr>
                <w:rFonts w:ascii="Times New Roman" w:hAnsi="Times New Roman" w:cs="Times New Roman"/>
                <w:noProof/>
                <w:webHidden/>
                <w:sz w:val="28"/>
                <w:szCs w:val="28"/>
              </w:rPr>
              <w:t>27</w:t>
            </w:r>
            <w:r w:rsidRPr="00041C9D">
              <w:rPr>
                <w:rFonts w:ascii="Times New Roman" w:hAnsi="Times New Roman" w:cs="Times New Roman"/>
                <w:noProof/>
                <w:webHidden/>
                <w:sz w:val="28"/>
                <w:szCs w:val="28"/>
              </w:rPr>
              <w:fldChar w:fldCharType="end"/>
            </w:r>
          </w:hyperlink>
        </w:p>
        <w:p w14:paraId="56806B48" w14:textId="56129375" w:rsidR="00041C9D" w:rsidRDefault="00041C9D">
          <w:r w:rsidRPr="00041C9D">
            <w:rPr>
              <w:rFonts w:ascii="Times New Roman" w:hAnsi="Times New Roman" w:cs="Times New Roman"/>
              <w:b/>
              <w:bCs/>
              <w:sz w:val="28"/>
              <w:szCs w:val="28"/>
            </w:rPr>
            <w:fldChar w:fldCharType="end"/>
          </w:r>
        </w:p>
      </w:sdtContent>
    </w:sdt>
    <w:p w14:paraId="2CF2D08A" w14:textId="77777777" w:rsidR="00041C9D" w:rsidRPr="00041C9D" w:rsidRDefault="00041C9D" w:rsidP="00DC4F3C">
      <w:pPr>
        <w:spacing w:line="240" w:lineRule="auto"/>
        <w:jc w:val="center"/>
        <w:rPr>
          <w:rFonts w:ascii="Times New Roman" w:hAnsi="Times New Roman" w:cs="Times New Roman"/>
          <w:b/>
          <w:sz w:val="28"/>
          <w:szCs w:val="28"/>
        </w:rPr>
      </w:pPr>
    </w:p>
    <w:p w14:paraId="12F478BF" w14:textId="2764AD97" w:rsidR="00041C9D" w:rsidRDefault="00041C9D">
      <w:pPr>
        <w:rPr>
          <w:rFonts w:ascii="Times New Roman" w:hAnsi="Times New Roman" w:cs="Times New Roman"/>
          <w:b/>
          <w:sz w:val="28"/>
          <w:szCs w:val="28"/>
        </w:rPr>
      </w:pPr>
      <w:r>
        <w:rPr>
          <w:rFonts w:ascii="Times New Roman" w:hAnsi="Times New Roman" w:cs="Times New Roman"/>
          <w:b/>
          <w:sz w:val="28"/>
          <w:szCs w:val="28"/>
        </w:rPr>
        <w:br w:type="page"/>
      </w:r>
    </w:p>
    <w:p w14:paraId="587240B2" w14:textId="77777777" w:rsidR="00DC4F3C" w:rsidRPr="00041C9D" w:rsidRDefault="00750EE9" w:rsidP="00041C9D">
      <w:pPr>
        <w:pStyle w:val="1"/>
      </w:pPr>
      <w:bookmarkStart w:id="0" w:name="_Toc71898585"/>
      <w:r w:rsidRPr="00041C9D">
        <w:lastRenderedPageBreak/>
        <w:t>ВВЕДЕНИЕ</w:t>
      </w:r>
      <w:bookmarkEnd w:id="0"/>
    </w:p>
    <w:p w14:paraId="3228C0F6" w14:textId="77777777" w:rsidR="00DC4F3C" w:rsidRPr="00041C9D" w:rsidRDefault="00DC4F3C" w:rsidP="00DC4F3C">
      <w:pPr>
        <w:spacing w:line="240" w:lineRule="auto"/>
        <w:jc w:val="center"/>
        <w:rPr>
          <w:rFonts w:ascii="Times New Roman" w:hAnsi="Times New Roman" w:cs="Times New Roman"/>
          <w:b/>
          <w:sz w:val="28"/>
          <w:szCs w:val="28"/>
        </w:rPr>
      </w:pPr>
    </w:p>
    <w:p w14:paraId="607F751B" w14:textId="77777777" w:rsidR="004C7D29" w:rsidRPr="00041C9D" w:rsidRDefault="004C7D29" w:rsidP="00DC4F3C">
      <w:pPr>
        <w:spacing w:line="240" w:lineRule="auto"/>
        <w:jc w:val="center"/>
        <w:rPr>
          <w:rFonts w:ascii="Times New Roman" w:hAnsi="Times New Roman" w:cs="Times New Roman"/>
          <w:b/>
          <w:sz w:val="28"/>
          <w:szCs w:val="28"/>
        </w:rPr>
      </w:pPr>
    </w:p>
    <w:p w14:paraId="14BC818D" w14:textId="612B6B4A" w:rsidR="009631CA" w:rsidRPr="00041C9D" w:rsidRDefault="00750EE9" w:rsidP="008844EF">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b/>
          <w:sz w:val="28"/>
          <w:szCs w:val="28"/>
        </w:rPr>
        <w:t>Актуальность темы,</w:t>
      </w:r>
      <w:r w:rsidR="00041C9D" w:rsidRPr="00041C9D">
        <w:rPr>
          <w:rFonts w:ascii="Times New Roman" w:hAnsi="Times New Roman" w:cs="Times New Roman"/>
          <w:b/>
          <w:sz w:val="28"/>
          <w:szCs w:val="28"/>
        </w:rPr>
        <w:t xml:space="preserve"> </w:t>
      </w:r>
      <w:r w:rsidRPr="00041C9D">
        <w:rPr>
          <w:rFonts w:ascii="Times New Roman" w:hAnsi="Times New Roman" w:cs="Times New Roman"/>
          <w:sz w:val="28"/>
          <w:szCs w:val="28"/>
        </w:rPr>
        <w:t xml:space="preserve">заключается в том, что </w:t>
      </w:r>
      <w:r w:rsidR="009F3A5F" w:rsidRPr="00041C9D">
        <w:rPr>
          <w:rFonts w:ascii="Times New Roman" w:hAnsi="Times New Roman" w:cs="Times New Roman"/>
          <w:sz w:val="28"/>
          <w:szCs w:val="28"/>
        </w:rPr>
        <w:t xml:space="preserve">при совершении любого преступления на месте происшествия, как правило, остаются разнообразные следы. </w:t>
      </w:r>
      <w:r w:rsidR="008844EF" w:rsidRPr="00041C9D">
        <w:rPr>
          <w:rFonts w:ascii="Times New Roman" w:hAnsi="Times New Roman" w:cs="Times New Roman"/>
          <w:sz w:val="28"/>
          <w:szCs w:val="28"/>
        </w:rPr>
        <w:t>В наше время в основе уголовной регистрации</w:t>
      </w:r>
      <w:r w:rsidR="00041C9D" w:rsidRPr="00041C9D">
        <w:rPr>
          <w:rFonts w:ascii="Times New Roman" w:hAnsi="Times New Roman" w:cs="Times New Roman"/>
          <w:sz w:val="28"/>
          <w:szCs w:val="28"/>
        </w:rPr>
        <w:t xml:space="preserve"> </w:t>
      </w:r>
      <w:r w:rsidR="008844EF" w:rsidRPr="00041C9D">
        <w:rPr>
          <w:rFonts w:ascii="Times New Roman" w:hAnsi="Times New Roman" w:cs="Times New Roman"/>
          <w:sz w:val="28"/>
          <w:szCs w:val="28"/>
        </w:rPr>
        <w:t>лежит дактилоскопия, имеющая большое значение в криминалистике для учета</w:t>
      </w:r>
      <w:r w:rsidR="00041C9D" w:rsidRPr="00041C9D">
        <w:rPr>
          <w:rFonts w:ascii="Times New Roman" w:hAnsi="Times New Roman" w:cs="Times New Roman"/>
          <w:sz w:val="28"/>
          <w:szCs w:val="28"/>
        </w:rPr>
        <w:t xml:space="preserve"> </w:t>
      </w:r>
      <w:r w:rsidR="008844EF" w:rsidRPr="00041C9D">
        <w:rPr>
          <w:rFonts w:ascii="Times New Roman" w:hAnsi="Times New Roman" w:cs="Times New Roman"/>
          <w:sz w:val="28"/>
          <w:szCs w:val="28"/>
        </w:rPr>
        <w:t>и розыска лиц, совершивших преступление или подозреваемых в преступлении.</w:t>
      </w:r>
      <w:r w:rsidR="00041C9D" w:rsidRPr="00041C9D">
        <w:rPr>
          <w:rFonts w:ascii="Times New Roman" w:hAnsi="Times New Roman" w:cs="Times New Roman"/>
          <w:sz w:val="28"/>
          <w:szCs w:val="28"/>
        </w:rPr>
        <w:t xml:space="preserve"> </w:t>
      </w:r>
    </w:p>
    <w:p w14:paraId="1EC2B18D" w14:textId="31623D6B" w:rsidR="008844EF" w:rsidRPr="00041C9D" w:rsidRDefault="00E24AF1" w:rsidP="00E24AF1">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Дактилоскопическая идентификация человека один из наиболее эффективных методов идентификации. В современной криминалистике данный метод заслужено считается самым разработанным и надежным методом.</w:t>
      </w:r>
      <w:r w:rsidR="00DC4F3C" w:rsidRPr="00041C9D">
        <w:rPr>
          <w:rFonts w:ascii="Times New Roman" w:hAnsi="Times New Roman" w:cs="Times New Roman"/>
          <w:sz w:val="28"/>
          <w:szCs w:val="28"/>
        </w:rPr>
        <w:t xml:space="preserve"> В связи с этим данная процедура изучается в криминалистике как самостоятельный раздел.</w:t>
      </w:r>
      <w:r w:rsidR="00041C9D" w:rsidRPr="00041C9D">
        <w:rPr>
          <w:rFonts w:ascii="Times New Roman" w:hAnsi="Times New Roman" w:cs="Times New Roman"/>
          <w:sz w:val="28"/>
          <w:szCs w:val="28"/>
        </w:rPr>
        <w:t xml:space="preserve"> </w:t>
      </w:r>
    </w:p>
    <w:p w14:paraId="2E2231F6" w14:textId="77777777" w:rsidR="00DC4F3C" w:rsidRPr="00041C9D" w:rsidRDefault="00DC4F3C" w:rsidP="00DC4F3C">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Подозреваемые, обвиняемые, осуждённые подлежат обязательному дактилоскопированию, для этого в учреждениях УИС существует специально обученный сотрудник. </w:t>
      </w:r>
    </w:p>
    <w:p w14:paraId="70E365A2" w14:textId="757CB8CA" w:rsidR="00750EE9" w:rsidRPr="00041C9D" w:rsidRDefault="009F45FC" w:rsidP="007910CB">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Численность осужденных, содержащихся в исправительных колониях, ЛИУ, ЛПУ (больн</w:t>
      </w:r>
      <w:r w:rsidR="001C3AE9" w:rsidRPr="00041C9D">
        <w:rPr>
          <w:rFonts w:ascii="Times New Roman" w:hAnsi="Times New Roman" w:cs="Times New Roman"/>
          <w:sz w:val="28"/>
          <w:szCs w:val="28"/>
        </w:rPr>
        <w:t>ицах) по состоянию на 01.01.2019</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года </w:t>
      </w:r>
      <w:r w:rsidR="001C3AE9" w:rsidRPr="00041C9D">
        <w:rPr>
          <w:rFonts w:ascii="Times New Roman" w:hAnsi="Times New Roman" w:cs="Times New Roman"/>
          <w:sz w:val="28"/>
          <w:szCs w:val="28"/>
        </w:rPr>
        <w:t>составляет 460</w:t>
      </w:r>
      <w:r w:rsidR="00DC4F3C" w:rsidRPr="00041C9D">
        <w:rPr>
          <w:rFonts w:ascii="Times New Roman" w:hAnsi="Times New Roman" w:cs="Times New Roman"/>
          <w:sz w:val="28"/>
          <w:szCs w:val="28"/>
        </w:rPr>
        <w:t>923</w:t>
      </w:r>
      <w:r w:rsidRPr="00041C9D">
        <w:rPr>
          <w:rFonts w:ascii="Times New Roman" w:hAnsi="Times New Roman" w:cs="Times New Roman"/>
          <w:sz w:val="28"/>
          <w:szCs w:val="28"/>
        </w:rPr>
        <w:t>,</w:t>
      </w:r>
      <w:r w:rsidR="007910CB" w:rsidRPr="00041C9D">
        <w:rPr>
          <w:rFonts w:ascii="Times New Roman" w:hAnsi="Times New Roman" w:cs="Times New Roman"/>
          <w:sz w:val="28"/>
          <w:szCs w:val="28"/>
        </w:rPr>
        <w:t xml:space="preserve"> а численность лиц, содержащихся в следственных изоляторах, тюрьмах и помещениях, функционирующих в режиме следственных изоляторов </w:t>
      </w:r>
      <w:r w:rsidR="00DC4F3C" w:rsidRPr="00041C9D">
        <w:rPr>
          <w:rFonts w:ascii="Times New Roman" w:hAnsi="Times New Roman" w:cs="Times New Roman"/>
          <w:sz w:val="28"/>
          <w:szCs w:val="28"/>
        </w:rPr>
        <w:t>100934</w:t>
      </w:r>
      <w:r w:rsidR="007910CB" w:rsidRPr="00041C9D">
        <w:rPr>
          <w:rStyle w:val="a6"/>
          <w:rFonts w:ascii="Times New Roman" w:hAnsi="Times New Roman" w:cs="Times New Roman"/>
          <w:sz w:val="28"/>
          <w:szCs w:val="28"/>
        </w:rPr>
        <w:footnoteReference w:id="1"/>
      </w:r>
      <w:r w:rsidR="007910CB" w:rsidRPr="00041C9D">
        <w:rPr>
          <w:rFonts w:ascii="Times New Roman" w:hAnsi="Times New Roman" w:cs="Times New Roman"/>
          <w:sz w:val="28"/>
          <w:szCs w:val="28"/>
        </w:rPr>
        <w:t>, данные лица, при поступлении в места заключения все подлежат процедуре дактилоскопирования.</w:t>
      </w:r>
      <w:r w:rsidR="00041C9D" w:rsidRPr="00041C9D">
        <w:rPr>
          <w:rFonts w:ascii="Times New Roman" w:hAnsi="Times New Roman" w:cs="Times New Roman"/>
          <w:sz w:val="28"/>
          <w:szCs w:val="28"/>
        </w:rPr>
        <w:t xml:space="preserve"> </w:t>
      </w:r>
    </w:p>
    <w:p w14:paraId="5EBEEBB0" w14:textId="7DA4DA47" w:rsidR="00750EE9" w:rsidRPr="00041C9D" w:rsidRDefault="00750EE9" w:rsidP="009F45FC">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b/>
          <w:sz w:val="28"/>
          <w:szCs w:val="28"/>
        </w:rPr>
        <w:t xml:space="preserve">Объект исследования – </w:t>
      </w:r>
      <w:r w:rsidR="009F45FC" w:rsidRPr="00041C9D">
        <w:rPr>
          <w:rFonts w:ascii="Times New Roman" w:hAnsi="Times New Roman" w:cs="Times New Roman"/>
          <w:sz w:val="28"/>
          <w:szCs w:val="28"/>
        </w:rPr>
        <w:t>совокупность</w:t>
      </w:r>
      <w:r w:rsidRPr="00041C9D">
        <w:rPr>
          <w:rFonts w:ascii="Times New Roman" w:hAnsi="Times New Roman" w:cs="Times New Roman"/>
          <w:sz w:val="28"/>
          <w:szCs w:val="28"/>
        </w:rPr>
        <w:t xml:space="preserve"> общественных отношений, складывающихся </w:t>
      </w:r>
      <w:r w:rsidR="009F45FC" w:rsidRPr="00041C9D">
        <w:rPr>
          <w:rFonts w:ascii="Times New Roman" w:hAnsi="Times New Roman" w:cs="Times New Roman"/>
          <w:sz w:val="28"/>
          <w:szCs w:val="28"/>
        </w:rPr>
        <w:t>в сфере</w:t>
      </w:r>
      <w:r w:rsidR="00041C9D" w:rsidRPr="00041C9D">
        <w:rPr>
          <w:rFonts w:ascii="Times New Roman" w:hAnsi="Times New Roman" w:cs="Times New Roman"/>
          <w:sz w:val="28"/>
          <w:szCs w:val="28"/>
        </w:rPr>
        <w:t xml:space="preserve"> </w:t>
      </w:r>
      <w:r w:rsidR="009F45FC" w:rsidRPr="00041C9D">
        <w:rPr>
          <w:rFonts w:ascii="Times New Roman" w:hAnsi="Times New Roman" w:cs="Times New Roman"/>
          <w:sz w:val="28"/>
          <w:szCs w:val="28"/>
        </w:rPr>
        <w:t xml:space="preserve">производства процедуры дактилоскопирования подозреваемых, обвиняемых, осуждённых. </w:t>
      </w:r>
    </w:p>
    <w:p w14:paraId="5D64B83F" w14:textId="7551157C" w:rsidR="00DB2C8B" w:rsidRPr="00041C9D" w:rsidRDefault="002D096C" w:rsidP="00DB2C8B">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b/>
          <w:sz w:val="28"/>
          <w:szCs w:val="28"/>
        </w:rPr>
        <w:t>Предмет исследования –</w:t>
      </w:r>
      <w:r w:rsidRPr="00041C9D">
        <w:rPr>
          <w:rFonts w:ascii="Times New Roman" w:hAnsi="Times New Roman" w:cs="Times New Roman"/>
          <w:sz w:val="28"/>
          <w:szCs w:val="28"/>
        </w:rPr>
        <w:t xml:space="preserve"> </w:t>
      </w:r>
      <w:r w:rsidR="009F45FC" w:rsidRPr="00041C9D">
        <w:rPr>
          <w:rFonts w:ascii="Times New Roman" w:hAnsi="Times New Roman" w:cs="Times New Roman"/>
          <w:sz w:val="28"/>
          <w:szCs w:val="28"/>
        </w:rPr>
        <w:t>федеральное законодательство,</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уголовно-исполнительное законодательство, а также результаты правоприменительной </w:t>
      </w:r>
      <w:r w:rsidRPr="00041C9D">
        <w:rPr>
          <w:rFonts w:ascii="Times New Roman" w:hAnsi="Times New Roman" w:cs="Times New Roman"/>
          <w:sz w:val="28"/>
          <w:szCs w:val="28"/>
        </w:rPr>
        <w:lastRenderedPageBreak/>
        <w:t xml:space="preserve">практики, касающиеся вопросов </w:t>
      </w:r>
      <w:r w:rsidR="009F45FC" w:rsidRPr="00041C9D">
        <w:rPr>
          <w:rFonts w:ascii="Times New Roman" w:hAnsi="Times New Roman" w:cs="Times New Roman"/>
          <w:sz w:val="28"/>
          <w:szCs w:val="28"/>
        </w:rPr>
        <w:t xml:space="preserve">процедуры дактилоскопирования подозреваемых, обвиняемых, осуждённых. </w:t>
      </w:r>
    </w:p>
    <w:p w14:paraId="7BFD25A5" w14:textId="460F52A8" w:rsidR="00DB2C8B" w:rsidRPr="00041C9D" w:rsidRDefault="00DB2C8B" w:rsidP="00DB2C8B">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b/>
          <w:sz w:val="28"/>
          <w:szCs w:val="28"/>
        </w:rPr>
        <w:t>Цель исследования –</w:t>
      </w:r>
      <w:r w:rsidR="00041C9D" w:rsidRPr="00041C9D">
        <w:rPr>
          <w:rFonts w:ascii="Times New Roman" w:hAnsi="Times New Roman" w:cs="Times New Roman"/>
          <w:b/>
          <w:sz w:val="28"/>
          <w:szCs w:val="28"/>
        </w:rPr>
        <w:t xml:space="preserve"> </w:t>
      </w:r>
      <w:r w:rsidRPr="00041C9D">
        <w:rPr>
          <w:rFonts w:ascii="Times New Roman" w:hAnsi="Times New Roman" w:cs="Times New Roman"/>
          <w:sz w:val="28"/>
          <w:szCs w:val="28"/>
        </w:rPr>
        <w:t>является комплексное исследование теоретических и практических проблем касающихся вопросов процедуры</w:t>
      </w:r>
    </w:p>
    <w:p w14:paraId="399A2633" w14:textId="77777777" w:rsidR="009F45FC" w:rsidRPr="00041C9D" w:rsidRDefault="009F45FC" w:rsidP="00DB2C8B">
      <w:pPr>
        <w:spacing w:after="0" w:line="360" w:lineRule="auto"/>
        <w:jc w:val="both"/>
        <w:rPr>
          <w:rFonts w:ascii="Times New Roman" w:hAnsi="Times New Roman" w:cs="Times New Roman"/>
          <w:sz w:val="28"/>
          <w:szCs w:val="28"/>
        </w:rPr>
      </w:pPr>
      <w:r w:rsidRPr="00041C9D">
        <w:rPr>
          <w:rFonts w:ascii="Times New Roman" w:hAnsi="Times New Roman" w:cs="Times New Roman"/>
          <w:sz w:val="28"/>
          <w:szCs w:val="28"/>
        </w:rPr>
        <w:t xml:space="preserve">дактилоскопирования подозреваемых, обвиняемых, осуждённых. </w:t>
      </w:r>
    </w:p>
    <w:p w14:paraId="69B844B9" w14:textId="77777777" w:rsidR="002D096C" w:rsidRPr="00041C9D" w:rsidRDefault="002D096C" w:rsidP="002D096C">
      <w:pPr>
        <w:spacing w:after="0" w:line="360" w:lineRule="auto"/>
        <w:ind w:firstLine="709"/>
        <w:jc w:val="both"/>
        <w:rPr>
          <w:rFonts w:ascii="Times New Roman" w:hAnsi="Times New Roman" w:cs="Times New Roman"/>
          <w:b/>
          <w:sz w:val="28"/>
          <w:szCs w:val="28"/>
        </w:rPr>
      </w:pPr>
      <w:r w:rsidRPr="00041C9D">
        <w:rPr>
          <w:rFonts w:ascii="Times New Roman" w:hAnsi="Times New Roman" w:cs="Times New Roman"/>
          <w:b/>
          <w:sz w:val="28"/>
          <w:szCs w:val="28"/>
        </w:rPr>
        <w:t>Задачи исследования:</w:t>
      </w:r>
    </w:p>
    <w:p w14:paraId="5D315103" w14:textId="77777777" w:rsidR="00E24AF1" w:rsidRPr="00041C9D" w:rsidRDefault="002D096C" w:rsidP="00E24AF1">
      <w:pPr>
        <w:pStyle w:val="a3"/>
        <w:numPr>
          <w:ilvl w:val="0"/>
          <w:numId w:val="19"/>
        </w:numPr>
        <w:spacing w:after="0" w:line="360" w:lineRule="auto"/>
        <w:jc w:val="both"/>
        <w:rPr>
          <w:rFonts w:ascii="Times New Roman" w:hAnsi="Times New Roman" w:cs="Times New Roman"/>
          <w:sz w:val="28"/>
          <w:szCs w:val="28"/>
        </w:rPr>
      </w:pPr>
      <w:r w:rsidRPr="00041C9D">
        <w:rPr>
          <w:rFonts w:ascii="Times New Roman" w:hAnsi="Times New Roman" w:cs="Times New Roman"/>
          <w:sz w:val="28"/>
          <w:szCs w:val="28"/>
        </w:rPr>
        <w:t xml:space="preserve">Изучить </w:t>
      </w:r>
      <w:r w:rsidR="00E24AF1" w:rsidRPr="00041C9D">
        <w:rPr>
          <w:rFonts w:ascii="Times New Roman" w:hAnsi="Times New Roman" w:cs="Times New Roman"/>
          <w:sz w:val="28"/>
          <w:szCs w:val="28"/>
        </w:rPr>
        <w:t>историю развития дактилоскопии</w:t>
      </w:r>
      <w:r w:rsidR="001C46BB" w:rsidRPr="00041C9D">
        <w:rPr>
          <w:rFonts w:ascii="Times New Roman" w:hAnsi="Times New Roman" w:cs="Times New Roman"/>
          <w:sz w:val="28"/>
          <w:szCs w:val="28"/>
        </w:rPr>
        <w:t>;</w:t>
      </w:r>
      <w:r w:rsidR="00E24AF1" w:rsidRPr="00041C9D">
        <w:rPr>
          <w:rFonts w:ascii="Times New Roman" w:hAnsi="Times New Roman" w:cs="Times New Roman"/>
          <w:sz w:val="28"/>
          <w:szCs w:val="28"/>
        </w:rPr>
        <w:t xml:space="preserve"> </w:t>
      </w:r>
    </w:p>
    <w:p w14:paraId="6B8234C0" w14:textId="15F716C9" w:rsidR="00E24AF1" w:rsidRPr="00041C9D" w:rsidRDefault="002D096C" w:rsidP="00E24AF1">
      <w:pPr>
        <w:pStyle w:val="a3"/>
        <w:numPr>
          <w:ilvl w:val="0"/>
          <w:numId w:val="19"/>
        </w:numPr>
        <w:spacing w:after="0" w:line="360" w:lineRule="auto"/>
        <w:jc w:val="both"/>
        <w:rPr>
          <w:rFonts w:ascii="Times New Roman" w:hAnsi="Times New Roman" w:cs="Times New Roman"/>
          <w:sz w:val="28"/>
          <w:szCs w:val="28"/>
        </w:rPr>
      </w:pPr>
      <w:r w:rsidRPr="00041C9D">
        <w:rPr>
          <w:rFonts w:ascii="Times New Roman" w:hAnsi="Times New Roman" w:cs="Times New Roman"/>
          <w:sz w:val="28"/>
          <w:szCs w:val="28"/>
        </w:rPr>
        <w:t xml:space="preserve">Обратить внимание </w:t>
      </w:r>
      <w:r w:rsidR="00E24AF1" w:rsidRPr="00041C9D">
        <w:rPr>
          <w:rFonts w:ascii="Times New Roman" w:hAnsi="Times New Roman" w:cs="Times New Roman"/>
          <w:sz w:val="28"/>
          <w:szCs w:val="28"/>
        </w:rPr>
        <w:t xml:space="preserve">на понятие и </w:t>
      </w:r>
      <w:r w:rsidR="00041C9D" w:rsidRPr="00041C9D">
        <w:rPr>
          <w:rFonts w:ascii="Times New Roman" w:hAnsi="Times New Roman" w:cs="Times New Roman"/>
          <w:sz w:val="28"/>
          <w:szCs w:val="28"/>
        </w:rPr>
        <w:t>правовую природу</w:t>
      </w:r>
      <w:r w:rsidR="00E24AF1" w:rsidRPr="00041C9D">
        <w:rPr>
          <w:rFonts w:ascii="Times New Roman" w:hAnsi="Times New Roman" w:cs="Times New Roman"/>
          <w:sz w:val="28"/>
          <w:szCs w:val="28"/>
        </w:rPr>
        <w:t xml:space="preserve"> </w:t>
      </w:r>
      <w:r w:rsidR="00041C9D" w:rsidRPr="00041C9D">
        <w:rPr>
          <w:rFonts w:ascii="Times New Roman" w:hAnsi="Times New Roman" w:cs="Times New Roman"/>
          <w:sz w:val="28"/>
          <w:szCs w:val="28"/>
        </w:rPr>
        <w:t>д</w:t>
      </w:r>
      <w:r w:rsidR="001C46BB" w:rsidRPr="00041C9D">
        <w:rPr>
          <w:rFonts w:ascii="Times New Roman" w:hAnsi="Times New Roman" w:cs="Times New Roman"/>
          <w:sz w:val="28"/>
          <w:szCs w:val="28"/>
        </w:rPr>
        <w:t>актилоскопии;</w:t>
      </w:r>
    </w:p>
    <w:p w14:paraId="7D2EA9CD" w14:textId="19E18A4D" w:rsidR="00E24AF1" w:rsidRPr="00041C9D" w:rsidRDefault="002D096C" w:rsidP="00E24AF1">
      <w:pPr>
        <w:pStyle w:val="a3"/>
        <w:numPr>
          <w:ilvl w:val="0"/>
          <w:numId w:val="19"/>
        </w:numPr>
        <w:spacing w:after="0" w:line="360" w:lineRule="auto"/>
        <w:jc w:val="both"/>
        <w:rPr>
          <w:rFonts w:ascii="Times New Roman" w:hAnsi="Times New Roman" w:cs="Times New Roman"/>
          <w:sz w:val="28"/>
          <w:szCs w:val="28"/>
        </w:rPr>
      </w:pPr>
      <w:r w:rsidRPr="00041C9D">
        <w:rPr>
          <w:rFonts w:ascii="Times New Roman" w:hAnsi="Times New Roman" w:cs="Times New Roman"/>
          <w:sz w:val="28"/>
          <w:szCs w:val="28"/>
        </w:rPr>
        <w:t>Рассмотреть</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вопросы</w:t>
      </w:r>
      <w:r w:rsidR="00E24AF1" w:rsidRPr="00041C9D">
        <w:rPr>
          <w:rFonts w:ascii="Times New Roman" w:hAnsi="Times New Roman" w:cs="Times New Roman"/>
          <w:sz w:val="28"/>
          <w:szCs w:val="28"/>
        </w:rPr>
        <w:t xml:space="preserve"> криминалистической характеристики </w:t>
      </w:r>
    </w:p>
    <w:p w14:paraId="023507A6" w14:textId="77777777" w:rsidR="002D096C" w:rsidRPr="00041C9D" w:rsidRDefault="00E24AF1" w:rsidP="00E24AF1">
      <w:pPr>
        <w:spacing w:after="0" w:line="360" w:lineRule="auto"/>
        <w:jc w:val="both"/>
        <w:rPr>
          <w:rFonts w:ascii="Times New Roman" w:hAnsi="Times New Roman" w:cs="Times New Roman"/>
          <w:sz w:val="28"/>
          <w:szCs w:val="28"/>
        </w:rPr>
      </w:pPr>
      <w:r w:rsidRPr="00041C9D">
        <w:rPr>
          <w:rFonts w:ascii="Times New Roman" w:hAnsi="Times New Roman" w:cs="Times New Roman"/>
          <w:sz w:val="28"/>
          <w:szCs w:val="28"/>
        </w:rPr>
        <w:t xml:space="preserve">процедуры проведения дактилоскопирования в </w:t>
      </w:r>
      <w:r w:rsidR="00DC4F3C" w:rsidRPr="00041C9D">
        <w:rPr>
          <w:rFonts w:ascii="Times New Roman" w:hAnsi="Times New Roman" w:cs="Times New Roman"/>
          <w:sz w:val="28"/>
          <w:szCs w:val="28"/>
        </w:rPr>
        <w:t>учреждениях УИС</w:t>
      </w:r>
      <w:r w:rsidR="001C46BB" w:rsidRPr="00041C9D">
        <w:rPr>
          <w:rFonts w:ascii="Times New Roman" w:hAnsi="Times New Roman" w:cs="Times New Roman"/>
          <w:sz w:val="28"/>
          <w:szCs w:val="28"/>
        </w:rPr>
        <w:t>.</w:t>
      </w:r>
    </w:p>
    <w:p w14:paraId="47732D9E" w14:textId="77777777" w:rsidR="002D096C" w:rsidRPr="00041C9D" w:rsidRDefault="002D096C" w:rsidP="002D096C">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b/>
          <w:sz w:val="28"/>
          <w:szCs w:val="28"/>
        </w:rPr>
        <w:t xml:space="preserve">Методологической основой </w:t>
      </w:r>
      <w:r w:rsidRPr="00041C9D">
        <w:rPr>
          <w:rFonts w:ascii="Times New Roman" w:hAnsi="Times New Roman" w:cs="Times New Roman"/>
          <w:sz w:val="28"/>
          <w:szCs w:val="28"/>
        </w:rPr>
        <w:t>курсовой работы является метод системного подхода, анализ статистических данных, анализ различных нормативно-правовых актов, изучение и обобщение научной литературы.</w:t>
      </w:r>
    </w:p>
    <w:p w14:paraId="28A9D6BA" w14:textId="77777777" w:rsidR="001C46BB" w:rsidRPr="00041C9D" w:rsidRDefault="002D096C" w:rsidP="001C46BB">
      <w:pPr>
        <w:pStyle w:val="a4"/>
        <w:spacing w:line="360" w:lineRule="auto"/>
        <w:ind w:firstLine="709"/>
        <w:jc w:val="both"/>
        <w:rPr>
          <w:rFonts w:ascii="Times New Roman" w:hAnsi="Times New Roman" w:cs="Times New Roman"/>
          <w:sz w:val="28"/>
          <w:szCs w:val="28"/>
        </w:rPr>
      </w:pPr>
      <w:r w:rsidRPr="00041C9D">
        <w:rPr>
          <w:rFonts w:ascii="Times New Roman" w:hAnsi="Times New Roman" w:cs="Times New Roman"/>
          <w:b/>
          <w:sz w:val="28"/>
          <w:szCs w:val="28"/>
        </w:rPr>
        <w:t>Теоретической основой</w:t>
      </w:r>
      <w:r w:rsidRPr="00041C9D">
        <w:rPr>
          <w:sz w:val="28"/>
          <w:szCs w:val="28"/>
        </w:rPr>
        <w:t xml:space="preserve"> </w:t>
      </w:r>
      <w:r w:rsidRPr="00041C9D">
        <w:rPr>
          <w:rFonts w:ascii="Times New Roman" w:hAnsi="Times New Roman" w:cs="Times New Roman"/>
          <w:sz w:val="28"/>
          <w:szCs w:val="28"/>
        </w:rPr>
        <w:t>курсовой работы послужили такие нормативно</w:t>
      </w:r>
      <w:r w:rsidRPr="00041C9D">
        <w:rPr>
          <w:rFonts w:ascii="Times New Roman" w:hAnsi="Times New Roman" w:cs="Times New Roman"/>
          <w:b/>
          <w:sz w:val="28"/>
          <w:szCs w:val="28"/>
        </w:rPr>
        <w:t>–</w:t>
      </w:r>
      <w:r w:rsidRPr="00041C9D">
        <w:rPr>
          <w:rFonts w:ascii="Times New Roman" w:hAnsi="Times New Roman" w:cs="Times New Roman"/>
          <w:sz w:val="28"/>
          <w:szCs w:val="28"/>
        </w:rPr>
        <w:t>п</w:t>
      </w:r>
      <w:r w:rsidR="00300186" w:rsidRPr="00041C9D">
        <w:rPr>
          <w:rFonts w:ascii="Times New Roman" w:hAnsi="Times New Roman" w:cs="Times New Roman"/>
          <w:sz w:val="28"/>
          <w:szCs w:val="28"/>
        </w:rPr>
        <w:t xml:space="preserve">равовые акты как: </w:t>
      </w:r>
    </w:p>
    <w:p w14:paraId="169F5D43" w14:textId="77777777" w:rsidR="001C46BB" w:rsidRPr="00041C9D" w:rsidRDefault="00990963" w:rsidP="001C46BB">
      <w:pPr>
        <w:pStyle w:val="a4"/>
        <w:numPr>
          <w:ilvl w:val="0"/>
          <w:numId w:val="32"/>
        </w:numPr>
        <w:spacing w:line="360" w:lineRule="auto"/>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ФЗ №128 «О государственной д</w:t>
      </w:r>
      <w:r w:rsidR="001C46BB" w:rsidRPr="00041C9D">
        <w:rPr>
          <w:rFonts w:ascii="Times New Roman" w:eastAsia="Times New Roman" w:hAnsi="Times New Roman" w:cs="Times New Roman"/>
          <w:sz w:val="28"/>
          <w:szCs w:val="28"/>
          <w:lang w:eastAsia="ru-RU"/>
        </w:rPr>
        <w:t>актилоскопической регистрации в</w:t>
      </w:r>
    </w:p>
    <w:p w14:paraId="7AC995F3" w14:textId="69BA8E8B" w:rsidR="001C46BB" w:rsidRPr="00041C9D" w:rsidRDefault="00990963" w:rsidP="001C46BB">
      <w:pPr>
        <w:pStyle w:val="a4"/>
        <w:spacing w:line="360" w:lineRule="auto"/>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Российской Федерации»;</w:t>
      </w:r>
      <w:r w:rsidR="00300186" w:rsidRPr="00041C9D">
        <w:rPr>
          <w:rFonts w:ascii="Times New Roman" w:eastAsia="Times New Roman" w:hAnsi="Times New Roman" w:cs="Times New Roman"/>
          <w:sz w:val="28"/>
          <w:szCs w:val="28"/>
          <w:lang w:eastAsia="ru-RU"/>
        </w:rPr>
        <w:t xml:space="preserve"> </w:t>
      </w:r>
    </w:p>
    <w:p w14:paraId="228A777A" w14:textId="77777777" w:rsidR="001C46BB" w:rsidRPr="00041C9D" w:rsidRDefault="002D096C" w:rsidP="001C46BB">
      <w:pPr>
        <w:pStyle w:val="a4"/>
        <w:numPr>
          <w:ilvl w:val="0"/>
          <w:numId w:val="32"/>
        </w:numPr>
        <w:spacing w:line="360" w:lineRule="auto"/>
        <w:jc w:val="both"/>
        <w:rPr>
          <w:rFonts w:ascii="Times New Roman" w:hAnsi="Times New Roman" w:cs="Times New Roman"/>
          <w:sz w:val="28"/>
          <w:szCs w:val="28"/>
        </w:rPr>
      </w:pPr>
      <w:r w:rsidRPr="00041C9D">
        <w:rPr>
          <w:rFonts w:ascii="Times New Roman" w:hAnsi="Times New Roman" w:cs="Times New Roman"/>
          <w:sz w:val="28"/>
          <w:szCs w:val="28"/>
        </w:rPr>
        <w:t>ФЗ № 103 «О содержании под ст</w:t>
      </w:r>
      <w:r w:rsidRPr="00041C9D">
        <w:rPr>
          <w:rFonts w:ascii="Times New Roman" w:hAnsi="Times New Roman" w:cs="Times New Roman"/>
          <w:sz w:val="28"/>
          <w:szCs w:val="28"/>
          <w:shd w:val="clear" w:color="auto" w:fill="FFFFFF"/>
        </w:rPr>
        <w:t>р</w:t>
      </w:r>
      <w:r w:rsidRPr="00041C9D">
        <w:rPr>
          <w:rFonts w:ascii="Times New Roman" w:hAnsi="Times New Roman" w:cs="Times New Roman"/>
          <w:sz w:val="28"/>
          <w:szCs w:val="28"/>
        </w:rPr>
        <w:t xml:space="preserve">ажей подозреваемых, обвиняемых </w:t>
      </w:r>
    </w:p>
    <w:p w14:paraId="351641E3" w14:textId="34FB6468" w:rsidR="001C46BB" w:rsidRPr="00041C9D" w:rsidRDefault="002D096C" w:rsidP="001C46BB">
      <w:pPr>
        <w:pStyle w:val="a4"/>
        <w:spacing w:line="360" w:lineRule="auto"/>
        <w:jc w:val="both"/>
        <w:rPr>
          <w:rFonts w:ascii="Times New Roman" w:hAnsi="Times New Roman" w:cs="Times New Roman"/>
          <w:sz w:val="28"/>
          <w:szCs w:val="28"/>
        </w:rPr>
      </w:pPr>
      <w:r w:rsidRPr="00041C9D">
        <w:rPr>
          <w:rFonts w:ascii="Times New Roman" w:hAnsi="Times New Roman" w:cs="Times New Roman"/>
          <w:sz w:val="28"/>
          <w:szCs w:val="28"/>
        </w:rPr>
        <w:t xml:space="preserve">в совершении преступлений»; </w:t>
      </w:r>
    </w:p>
    <w:p w14:paraId="31EA6EA4" w14:textId="77777777" w:rsidR="001C46BB" w:rsidRPr="00041C9D" w:rsidRDefault="001C46BB" w:rsidP="001C46BB">
      <w:pPr>
        <w:pStyle w:val="a4"/>
        <w:numPr>
          <w:ilvl w:val="0"/>
          <w:numId w:val="32"/>
        </w:numPr>
        <w:spacing w:line="360" w:lineRule="auto"/>
        <w:jc w:val="both"/>
        <w:rPr>
          <w:rFonts w:ascii="Times New Roman" w:eastAsia="Times New Roman" w:hAnsi="Times New Roman" w:cs="Times New Roman"/>
          <w:sz w:val="28"/>
          <w:szCs w:val="28"/>
          <w:lang w:eastAsia="ru-RU"/>
        </w:rPr>
      </w:pPr>
      <w:r w:rsidRPr="00041C9D">
        <w:rPr>
          <w:rFonts w:ascii="Times New Roman" w:hAnsi="Times New Roman" w:cs="Times New Roman"/>
          <w:sz w:val="28"/>
          <w:szCs w:val="28"/>
        </w:rPr>
        <w:t>П</w:t>
      </w:r>
      <w:r w:rsidR="002D096C" w:rsidRPr="00041C9D">
        <w:rPr>
          <w:rFonts w:ascii="Times New Roman" w:eastAsia="Times New Roman" w:hAnsi="Times New Roman" w:cs="Times New Roman"/>
          <w:sz w:val="28"/>
          <w:szCs w:val="28"/>
          <w:lang w:eastAsia="ru-RU"/>
        </w:rPr>
        <w:t xml:space="preserve">риказ Минюста России № 142 «Об утверждении Инструкции по </w:t>
      </w:r>
    </w:p>
    <w:p w14:paraId="09A366DE" w14:textId="2B47B190" w:rsidR="001C46BB" w:rsidRPr="00041C9D" w:rsidRDefault="002D096C" w:rsidP="001C46BB">
      <w:pPr>
        <w:pStyle w:val="a4"/>
        <w:spacing w:line="360" w:lineRule="auto"/>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 xml:space="preserve">организации исполнения наказаний и мер уголовно-правового характера без изоляции от общества»; </w:t>
      </w:r>
    </w:p>
    <w:p w14:paraId="5CAE0B98" w14:textId="77777777" w:rsidR="001C46BB" w:rsidRPr="00041C9D" w:rsidRDefault="001C46BB" w:rsidP="001C46BB">
      <w:pPr>
        <w:pStyle w:val="a4"/>
        <w:numPr>
          <w:ilvl w:val="0"/>
          <w:numId w:val="32"/>
        </w:numPr>
        <w:spacing w:line="360" w:lineRule="auto"/>
        <w:jc w:val="both"/>
        <w:rPr>
          <w:rFonts w:ascii="Times New Roman" w:eastAsia="Times New Roman" w:hAnsi="Times New Roman" w:cs="Times New Roman"/>
          <w:lang w:eastAsia="ru-RU"/>
        </w:rPr>
      </w:pPr>
      <w:r w:rsidRPr="00041C9D">
        <w:rPr>
          <w:rFonts w:ascii="Times New Roman" w:hAnsi="Times New Roman" w:cs="Times New Roman"/>
          <w:sz w:val="28"/>
          <w:szCs w:val="28"/>
        </w:rPr>
        <w:t>П</w:t>
      </w:r>
      <w:r w:rsidR="002D096C" w:rsidRPr="00041C9D">
        <w:rPr>
          <w:rFonts w:ascii="Times New Roman" w:eastAsia="Times New Roman" w:hAnsi="Times New Roman" w:cs="Times New Roman"/>
          <w:sz w:val="28"/>
          <w:szCs w:val="28"/>
          <w:lang w:eastAsia="ru-RU"/>
        </w:rPr>
        <w:t xml:space="preserve">риказ Минюста России № 189 «Об утверждении Правил </w:t>
      </w:r>
    </w:p>
    <w:p w14:paraId="1BFFA1DC" w14:textId="7873BB99" w:rsidR="00E24AF1" w:rsidRPr="00041C9D" w:rsidRDefault="002D096C" w:rsidP="001C46BB">
      <w:pPr>
        <w:pStyle w:val="a4"/>
        <w:spacing w:line="360" w:lineRule="auto"/>
        <w:jc w:val="both"/>
        <w:rPr>
          <w:rFonts w:ascii="Times New Roman" w:eastAsia="Times New Roman" w:hAnsi="Times New Roman" w:cs="Times New Roman"/>
          <w:lang w:eastAsia="ru-RU"/>
        </w:rPr>
      </w:pPr>
      <w:r w:rsidRPr="00041C9D">
        <w:rPr>
          <w:rFonts w:ascii="Times New Roman" w:eastAsia="Times New Roman" w:hAnsi="Times New Roman" w:cs="Times New Roman"/>
          <w:sz w:val="28"/>
          <w:szCs w:val="28"/>
          <w:lang w:eastAsia="ru-RU"/>
        </w:rPr>
        <w:t xml:space="preserve">внутреннего распорядка следственных изоляторов уголовно-исполнительной системы», а также </w:t>
      </w:r>
      <w:r w:rsidR="00E24AF1" w:rsidRPr="00041C9D">
        <w:rPr>
          <w:rFonts w:ascii="Times New Roman" w:eastAsia="Times New Roman" w:hAnsi="Times New Roman" w:cs="Times New Roman"/>
          <w:sz w:val="28"/>
          <w:szCs w:val="28"/>
          <w:lang w:eastAsia="ru-RU"/>
        </w:rPr>
        <w:t>т</w:t>
      </w:r>
      <w:r w:rsidR="00E24AF1" w:rsidRPr="00041C9D">
        <w:rPr>
          <w:rFonts w:ascii="Times New Roman" w:hAnsi="Times New Roman" w:cs="Times New Roman"/>
          <w:sz w:val="28"/>
          <w:szCs w:val="28"/>
          <w:shd w:val="clear" w:color="auto" w:fill="FFFFFF"/>
        </w:rPr>
        <w:t>р</w:t>
      </w:r>
      <w:r w:rsidR="00E24AF1" w:rsidRPr="00041C9D">
        <w:rPr>
          <w:rFonts w:ascii="Times New Roman" w:eastAsia="Times New Roman" w:hAnsi="Times New Roman" w:cs="Times New Roman"/>
          <w:sz w:val="28"/>
          <w:szCs w:val="28"/>
          <w:lang w:eastAsia="ru-RU"/>
        </w:rPr>
        <w:t>уды</w:t>
      </w:r>
      <w:r w:rsidRPr="00041C9D">
        <w:rPr>
          <w:rFonts w:ascii="Times New Roman" w:eastAsia="Times New Roman" w:hAnsi="Times New Roman" w:cs="Times New Roman"/>
          <w:sz w:val="28"/>
          <w:szCs w:val="28"/>
          <w:lang w:eastAsia="ru-RU"/>
        </w:rPr>
        <w:t xml:space="preserve"> различных авторов</w:t>
      </w:r>
      <w:r w:rsidR="00E24AF1" w:rsidRPr="00041C9D">
        <w:rPr>
          <w:rFonts w:ascii="Times New Roman" w:eastAsia="Times New Roman" w:hAnsi="Times New Roman" w:cs="Times New Roman"/>
          <w:sz w:val="28"/>
          <w:szCs w:val="28"/>
          <w:lang w:eastAsia="ru-RU"/>
        </w:rPr>
        <w:t>.</w:t>
      </w:r>
      <w:r w:rsidRPr="00041C9D">
        <w:rPr>
          <w:rFonts w:ascii="Times New Roman" w:eastAsia="Times New Roman" w:hAnsi="Times New Roman" w:cs="Times New Roman"/>
          <w:sz w:val="28"/>
          <w:szCs w:val="28"/>
          <w:lang w:eastAsia="ru-RU"/>
        </w:rPr>
        <w:t xml:space="preserve"> </w:t>
      </w:r>
    </w:p>
    <w:p w14:paraId="38F12E05" w14:textId="77777777" w:rsidR="00615802" w:rsidRPr="00041C9D" w:rsidRDefault="002D096C" w:rsidP="00300186">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b/>
          <w:sz w:val="28"/>
          <w:szCs w:val="28"/>
        </w:rPr>
        <w:t xml:space="preserve">Структура курсовой работы </w:t>
      </w:r>
      <w:r w:rsidRPr="00041C9D">
        <w:rPr>
          <w:rFonts w:ascii="Times New Roman" w:hAnsi="Times New Roman" w:cs="Times New Roman"/>
          <w:sz w:val="28"/>
          <w:szCs w:val="28"/>
        </w:rPr>
        <w:t xml:space="preserve">состоит из введения, двух глав, </w:t>
      </w:r>
      <w:r w:rsidR="004C7D29" w:rsidRPr="00041C9D">
        <w:rPr>
          <w:rFonts w:ascii="Times New Roman" w:hAnsi="Times New Roman" w:cs="Times New Roman"/>
          <w:sz w:val="28"/>
          <w:szCs w:val="28"/>
        </w:rPr>
        <w:t>первая содержит два параграфа, вторая глава без разделения на параграфы,</w:t>
      </w:r>
      <w:r w:rsidRPr="00041C9D">
        <w:rPr>
          <w:rFonts w:ascii="Times New Roman" w:hAnsi="Times New Roman" w:cs="Times New Roman"/>
          <w:sz w:val="28"/>
          <w:szCs w:val="28"/>
        </w:rPr>
        <w:t xml:space="preserve"> заключения и с</w:t>
      </w:r>
      <w:r w:rsidR="00300186" w:rsidRPr="00041C9D">
        <w:rPr>
          <w:rFonts w:ascii="Times New Roman" w:hAnsi="Times New Roman" w:cs="Times New Roman"/>
          <w:sz w:val="28"/>
          <w:szCs w:val="28"/>
        </w:rPr>
        <w:t xml:space="preserve">писка использованных источников. </w:t>
      </w:r>
    </w:p>
    <w:p w14:paraId="569B75E7" w14:textId="77777777" w:rsidR="004C7D29" w:rsidRPr="00041C9D" w:rsidRDefault="004C7D29">
      <w:pPr>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br w:type="page"/>
      </w:r>
    </w:p>
    <w:p w14:paraId="2507111C" w14:textId="40166AB4" w:rsidR="00881909" w:rsidRPr="00041C9D" w:rsidRDefault="00976B6B" w:rsidP="00041C9D">
      <w:pPr>
        <w:pStyle w:val="1"/>
        <w:spacing w:line="240" w:lineRule="auto"/>
      </w:pPr>
      <w:bookmarkStart w:id="1" w:name="_Toc71898586"/>
      <w:r w:rsidRPr="00041C9D">
        <w:lastRenderedPageBreak/>
        <w:t>ГЛАВА 1</w:t>
      </w:r>
      <w:r w:rsidR="00792DE2" w:rsidRPr="00041C9D">
        <w:t>.</w:t>
      </w:r>
      <w:r w:rsidRPr="00041C9D">
        <w:t xml:space="preserve"> </w:t>
      </w:r>
      <w:r w:rsidR="00041C9D">
        <w:t>СОЦИАЛЬНО-ПРАВОВЕ НАЗНАЧЕНИЕ</w:t>
      </w:r>
      <w:r w:rsidR="00615802" w:rsidRPr="00041C9D">
        <w:t xml:space="preserve"> ДАКТИЛОСКОПИИ</w:t>
      </w:r>
      <w:bookmarkEnd w:id="1"/>
    </w:p>
    <w:p w14:paraId="1B28321F" w14:textId="77777777" w:rsidR="00792DE2" w:rsidRPr="00041C9D" w:rsidRDefault="00792DE2" w:rsidP="00CA160E">
      <w:pPr>
        <w:spacing w:after="0" w:line="240" w:lineRule="auto"/>
        <w:jc w:val="center"/>
        <w:rPr>
          <w:rFonts w:ascii="Times New Roman" w:hAnsi="Times New Roman" w:cs="Times New Roman"/>
          <w:b/>
          <w:sz w:val="28"/>
          <w:szCs w:val="28"/>
        </w:rPr>
      </w:pPr>
    </w:p>
    <w:p w14:paraId="701785A8" w14:textId="77777777" w:rsidR="002C413F" w:rsidRPr="00041C9D" w:rsidRDefault="002C413F" w:rsidP="00CA160E">
      <w:pPr>
        <w:spacing w:after="0" w:line="240" w:lineRule="auto"/>
        <w:jc w:val="center"/>
        <w:rPr>
          <w:rFonts w:ascii="Times New Roman" w:hAnsi="Times New Roman" w:cs="Times New Roman"/>
          <w:b/>
          <w:sz w:val="28"/>
          <w:szCs w:val="28"/>
        </w:rPr>
      </w:pPr>
    </w:p>
    <w:p w14:paraId="71408746" w14:textId="3E9AB83E" w:rsidR="00041C9D" w:rsidRPr="00041C9D" w:rsidRDefault="00041C9D" w:rsidP="00041C9D">
      <w:pPr>
        <w:pStyle w:val="2"/>
      </w:pPr>
      <w:bookmarkStart w:id="2" w:name="_Toc71898587"/>
      <w:r w:rsidRPr="00041C9D">
        <w:t xml:space="preserve">1.1. Понятие и </w:t>
      </w:r>
      <w:r>
        <w:t>правовая природа</w:t>
      </w:r>
      <w:r w:rsidRPr="00041C9D">
        <w:t xml:space="preserve"> дактилоскопии</w:t>
      </w:r>
      <w:bookmarkEnd w:id="2"/>
    </w:p>
    <w:p w14:paraId="53926CFC" w14:textId="77777777" w:rsidR="00041C9D" w:rsidRPr="00041C9D" w:rsidRDefault="00041C9D" w:rsidP="00041C9D">
      <w:pPr>
        <w:pStyle w:val="a3"/>
        <w:spacing w:after="0" w:line="360" w:lineRule="auto"/>
        <w:ind w:left="709"/>
        <w:rPr>
          <w:rFonts w:ascii="Times New Roman" w:hAnsi="Times New Roman" w:cs="Times New Roman"/>
          <w:b/>
          <w:sz w:val="28"/>
          <w:szCs w:val="28"/>
        </w:rPr>
      </w:pPr>
    </w:p>
    <w:p w14:paraId="336BD065" w14:textId="77777777" w:rsidR="00041C9D" w:rsidRPr="00041C9D" w:rsidRDefault="00041C9D" w:rsidP="00041C9D">
      <w:pPr>
        <w:pStyle w:val="a3"/>
        <w:spacing w:after="0" w:line="360" w:lineRule="auto"/>
        <w:ind w:left="709"/>
        <w:rPr>
          <w:rFonts w:ascii="Times New Roman" w:hAnsi="Times New Roman" w:cs="Times New Roman"/>
          <w:b/>
          <w:sz w:val="28"/>
          <w:szCs w:val="28"/>
        </w:rPr>
      </w:pPr>
    </w:p>
    <w:p w14:paraId="4A268C28"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Норма права к источникам доказательств в уголовном судопроизводстве помимо всего остального относит и вещественные доказательства, т.е. материальный след преступления или преступника. Р.С. Белкин отмечает, что вещественными доказательствами являются предметы, которые служили орудиями преступления или сохранившие на себе следы преступления или были объектом преступных действий и все другие предметы, которые могут служить средствами к обнаружению преступления, установлению фактических обстоятельств дела, выявлению виновных либо к опровержению обвинения.</w:t>
      </w:r>
    </w:p>
    <w:p w14:paraId="43DBAFBA"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 Исходя из приведенного определения следы отображения, в том числе и следы рук, которые при раскрытии и расследовании преступлений, в ходе производства осмотра места происшествия, или других следственных действий (обыск, проверка показаний на месте и т.д.), обнаруживаются и используются чаще, чем другие следы</w:t>
      </w:r>
      <w:r w:rsidRPr="00041C9D">
        <w:rPr>
          <w:rStyle w:val="a6"/>
          <w:rFonts w:ascii="Times New Roman" w:hAnsi="Times New Roman" w:cs="Times New Roman"/>
          <w:sz w:val="28"/>
          <w:szCs w:val="28"/>
        </w:rPr>
        <w:footnoteReference w:customMarkFollows="1" w:id="2"/>
        <w:t>1</w:t>
      </w:r>
      <w:r w:rsidRPr="00041C9D">
        <w:rPr>
          <w:rFonts w:ascii="Times New Roman" w:hAnsi="Times New Roman" w:cs="Times New Roman"/>
          <w:sz w:val="28"/>
          <w:szCs w:val="28"/>
        </w:rPr>
        <w:t>.</w:t>
      </w:r>
    </w:p>
    <w:p w14:paraId="5DF13A33"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Таким образом, к вещественным доказательствам относятся следы рук человека, называемые «немыми свидетелями», которые изучаются дактилоскопией.</w:t>
      </w:r>
    </w:p>
    <w:p w14:paraId="0A52A93F"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Рассмотрим </w:t>
      </w:r>
      <w:proofErr w:type="spellStart"/>
      <w:r w:rsidRPr="00041C9D">
        <w:rPr>
          <w:rFonts w:ascii="Times New Roman" w:hAnsi="Times New Roman" w:cs="Times New Roman"/>
          <w:sz w:val="28"/>
          <w:szCs w:val="28"/>
        </w:rPr>
        <w:t>трасологически</w:t>
      </w:r>
      <w:proofErr w:type="spellEnd"/>
      <w:r w:rsidRPr="00041C9D">
        <w:rPr>
          <w:rFonts w:ascii="Times New Roman" w:hAnsi="Times New Roman" w:cs="Times New Roman"/>
          <w:sz w:val="28"/>
          <w:szCs w:val="28"/>
        </w:rPr>
        <w:t xml:space="preserve"> важные свойства папиллярных линий рук человека.</w:t>
      </w:r>
    </w:p>
    <w:p w14:paraId="20338CE3" w14:textId="77777777" w:rsidR="00041C9D" w:rsidRPr="00041C9D" w:rsidRDefault="00041C9D" w:rsidP="00041C9D">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Индивидуальность — каждый папиллярный узор обладает </w:t>
      </w:r>
    </w:p>
    <w:p w14:paraId="74B0A060" w14:textId="77777777" w:rsidR="00041C9D" w:rsidRPr="00041C9D" w:rsidRDefault="00041C9D" w:rsidP="00041C9D">
      <w:pPr>
        <w:spacing w:after="0" w:line="360" w:lineRule="auto"/>
        <w:jc w:val="both"/>
        <w:rPr>
          <w:rFonts w:ascii="Times New Roman" w:hAnsi="Times New Roman" w:cs="Times New Roman"/>
          <w:sz w:val="28"/>
          <w:szCs w:val="28"/>
        </w:rPr>
      </w:pPr>
      <w:r w:rsidRPr="00041C9D">
        <w:rPr>
          <w:rFonts w:ascii="Times New Roman" w:hAnsi="Times New Roman" w:cs="Times New Roman"/>
          <w:sz w:val="28"/>
          <w:szCs w:val="28"/>
        </w:rPr>
        <w:t>особенностями рисунка, которые присущи одному конкретному человеку. Совпадение папиллярных узоров у разных людей, а также у одного и того же человека на разных пальцах, исключено.</w:t>
      </w:r>
    </w:p>
    <w:p w14:paraId="370580C1"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lastRenderedPageBreak/>
        <w:t>Устойчивость — папиллярный узор формируется в период внутриутробного развития, с течением времени меняется только размер, но не детали узора.</w:t>
      </w:r>
    </w:p>
    <w:p w14:paraId="69294BF2"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Восстанавливаемость — после повреждений эпидермиса (верхний кожный покров) папиллярный узор восстанавливается</w:t>
      </w:r>
      <w:r w:rsidRPr="00041C9D">
        <w:rPr>
          <w:rStyle w:val="a6"/>
          <w:rFonts w:ascii="Times New Roman" w:hAnsi="Times New Roman" w:cs="Times New Roman"/>
          <w:sz w:val="28"/>
          <w:szCs w:val="28"/>
        </w:rPr>
        <w:footnoteReference w:customMarkFollows="1" w:id="3"/>
        <w:t>1</w:t>
      </w:r>
      <w:r w:rsidRPr="00041C9D">
        <w:rPr>
          <w:rFonts w:ascii="Times New Roman" w:hAnsi="Times New Roman" w:cs="Times New Roman"/>
          <w:sz w:val="28"/>
          <w:szCs w:val="28"/>
        </w:rPr>
        <w:t>.</w:t>
      </w:r>
    </w:p>
    <w:p w14:paraId="705368F7"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Благодаря этим свойствам, изучение следов пальцев играет наиважнейшую роль в раскрытии преступлений. В следах рук (пальцах и ладонях) содержится информация, которая позволяет установить конкретного человека, что упрощает выяснение ряда обстоятельств содеянного. Эта возможность обусловлена индивидуальностью строения кожи пальцев и ладоней рук (такие же свойства имеют пальцы и ступни ног человека).</w:t>
      </w:r>
    </w:p>
    <w:p w14:paraId="4AEEB4B4"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По мнению Н.П. </w:t>
      </w:r>
      <w:proofErr w:type="spellStart"/>
      <w:r w:rsidRPr="00041C9D">
        <w:rPr>
          <w:rFonts w:ascii="Times New Roman" w:hAnsi="Times New Roman" w:cs="Times New Roman"/>
          <w:sz w:val="28"/>
          <w:szCs w:val="28"/>
        </w:rPr>
        <w:t>Майлис</w:t>
      </w:r>
      <w:proofErr w:type="spellEnd"/>
      <w:r w:rsidRPr="00041C9D">
        <w:rPr>
          <w:rFonts w:ascii="Times New Roman" w:hAnsi="Times New Roman" w:cs="Times New Roman"/>
          <w:sz w:val="28"/>
          <w:szCs w:val="28"/>
        </w:rPr>
        <w:t>, дактилоскопия - «это раздел трасологии, изучающий строение и свойства кожных узоров человека с целью использования их отображений для отождествления человека, его регистрации и розыска преступника.</w:t>
      </w:r>
    </w:p>
    <w:p w14:paraId="429749AA"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Данную точку зрения, в принципе, разделяет и Р.С. Белкин, но с некоторым более расширенным толкованием: «Дактилоскопия - это раздел трасологии, изучающий свойства и характеристики папиллярных узоров кожи человека, преимущественно пальцев рук, средства и методы их обнаружения, фиксации, изъятия и исследования в целях криминалистической регистрации и идентификации по следам, обнаруженным на месте происшествия».</w:t>
      </w:r>
    </w:p>
    <w:p w14:paraId="40F1C44B"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Как выше упомянули, слово «дактилоскопия» происходит от греческих слов «</w:t>
      </w:r>
      <w:proofErr w:type="spellStart"/>
      <w:r w:rsidRPr="00041C9D">
        <w:rPr>
          <w:rFonts w:ascii="Times New Roman" w:hAnsi="Times New Roman" w:cs="Times New Roman"/>
          <w:sz w:val="28"/>
          <w:szCs w:val="28"/>
        </w:rPr>
        <w:t>дактилос</w:t>
      </w:r>
      <w:proofErr w:type="spellEnd"/>
      <w:r w:rsidRPr="00041C9D">
        <w:rPr>
          <w:rFonts w:ascii="Times New Roman" w:hAnsi="Times New Roman" w:cs="Times New Roman"/>
          <w:sz w:val="28"/>
          <w:szCs w:val="28"/>
        </w:rPr>
        <w:t>» (палец) и «</w:t>
      </w:r>
      <w:proofErr w:type="spellStart"/>
      <w:r w:rsidRPr="00041C9D">
        <w:rPr>
          <w:rFonts w:ascii="Times New Roman" w:hAnsi="Times New Roman" w:cs="Times New Roman"/>
          <w:sz w:val="28"/>
          <w:szCs w:val="28"/>
        </w:rPr>
        <w:t>скопио</w:t>
      </w:r>
      <w:proofErr w:type="spellEnd"/>
      <w:r w:rsidRPr="00041C9D">
        <w:rPr>
          <w:rFonts w:ascii="Times New Roman" w:hAnsi="Times New Roman" w:cs="Times New Roman"/>
          <w:sz w:val="28"/>
          <w:szCs w:val="28"/>
        </w:rPr>
        <w:t xml:space="preserve">» (смотрю) и полностью переводится как </w:t>
      </w:r>
    </w:p>
    <w:p w14:paraId="16043A4E" w14:textId="77777777" w:rsidR="00041C9D" w:rsidRPr="00041C9D" w:rsidRDefault="00041C9D" w:rsidP="00041C9D">
      <w:pPr>
        <w:spacing w:after="0" w:line="360" w:lineRule="auto"/>
        <w:jc w:val="both"/>
        <w:rPr>
          <w:rFonts w:ascii="Times New Roman" w:hAnsi="Times New Roman" w:cs="Times New Roman"/>
          <w:sz w:val="28"/>
          <w:szCs w:val="28"/>
        </w:rPr>
      </w:pPr>
      <w:r w:rsidRPr="00041C9D">
        <w:rPr>
          <w:rFonts w:ascii="Times New Roman" w:hAnsi="Times New Roman" w:cs="Times New Roman"/>
          <w:sz w:val="28"/>
          <w:szCs w:val="28"/>
        </w:rPr>
        <w:t>«пальцерассмотрение»</w:t>
      </w:r>
      <w:r w:rsidRPr="00041C9D">
        <w:rPr>
          <w:rStyle w:val="a6"/>
          <w:rFonts w:ascii="Times New Roman" w:hAnsi="Times New Roman" w:cs="Times New Roman"/>
          <w:sz w:val="28"/>
          <w:szCs w:val="28"/>
        </w:rPr>
        <w:footnoteReference w:customMarkFollows="1" w:id="4"/>
        <w:t>2</w:t>
      </w:r>
      <w:r w:rsidRPr="00041C9D">
        <w:rPr>
          <w:rFonts w:ascii="Times New Roman" w:hAnsi="Times New Roman" w:cs="Times New Roman"/>
          <w:sz w:val="28"/>
          <w:szCs w:val="28"/>
        </w:rPr>
        <w:t>.</w:t>
      </w:r>
    </w:p>
    <w:p w14:paraId="3B3D79A2"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lastRenderedPageBreak/>
        <w:t xml:space="preserve">Предметом дактилоскопической экспертизы является установление лица, оставившего отпечатки пальцев рук на месте происшествия, а также времени и условий </w:t>
      </w:r>
      <w:proofErr w:type="spellStart"/>
      <w:r w:rsidRPr="00041C9D">
        <w:rPr>
          <w:rFonts w:ascii="Times New Roman" w:hAnsi="Times New Roman" w:cs="Times New Roman"/>
          <w:sz w:val="28"/>
          <w:szCs w:val="28"/>
        </w:rPr>
        <w:t>следообразования</w:t>
      </w:r>
      <w:proofErr w:type="spellEnd"/>
      <w:r w:rsidRPr="00041C9D">
        <w:rPr>
          <w:rFonts w:ascii="Times New Roman" w:hAnsi="Times New Roman" w:cs="Times New Roman"/>
          <w:sz w:val="28"/>
          <w:szCs w:val="28"/>
        </w:rPr>
        <w:t>.</w:t>
      </w:r>
    </w:p>
    <w:p w14:paraId="407017A4"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Объектами дактилоскопической экспертизы являются следы рук (папиллярные узоры пальцев и ладонной поверхности рук), а также подошв ступней человека.</w:t>
      </w:r>
    </w:p>
    <w:p w14:paraId="2747B59D"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Чтобы понять значение дактилоскопии в борьбе с преступностью раскроем понятие "дактилоскопическая экспертиза".</w:t>
      </w:r>
    </w:p>
    <w:p w14:paraId="050F0302"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Понятие "экспертиза" (эксперт от лат. </w:t>
      </w:r>
      <w:proofErr w:type="spellStart"/>
      <w:r w:rsidRPr="00041C9D">
        <w:rPr>
          <w:rFonts w:ascii="Times New Roman" w:hAnsi="Times New Roman" w:cs="Times New Roman"/>
          <w:sz w:val="28"/>
          <w:szCs w:val="28"/>
        </w:rPr>
        <w:t>expertus</w:t>
      </w:r>
      <w:proofErr w:type="spellEnd"/>
      <w:r w:rsidRPr="00041C9D">
        <w:rPr>
          <w:rFonts w:ascii="Times New Roman" w:hAnsi="Times New Roman" w:cs="Times New Roman"/>
          <w:sz w:val="28"/>
          <w:szCs w:val="28"/>
        </w:rPr>
        <w:t xml:space="preserve"> - знающий по опыту, опытный, испытанный, проверенный) используется в науке и практике для обозначения исследований, требующих использования профессиональных знаний. Результаты экспертизы получаются опытным путем с помощью специального инструментария - экспертных методик. Дактилоскопическая экспертиза - разновидность </w:t>
      </w:r>
      <w:proofErr w:type="spellStart"/>
      <w:r w:rsidRPr="00041C9D">
        <w:rPr>
          <w:rFonts w:ascii="Times New Roman" w:hAnsi="Times New Roman" w:cs="Times New Roman"/>
          <w:sz w:val="28"/>
          <w:szCs w:val="28"/>
        </w:rPr>
        <w:t>трасологической</w:t>
      </w:r>
      <w:proofErr w:type="spellEnd"/>
      <w:r w:rsidRPr="00041C9D">
        <w:rPr>
          <w:rFonts w:ascii="Times New Roman" w:hAnsi="Times New Roman" w:cs="Times New Roman"/>
          <w:sz w:val="28"/>
          <w:szCs w:val="28"/>
        </w:rPr>
        <w:t xml:space="preserve"> экспертизы, проводимая с целью идентификации человека по следам папиллярных узоров. Дактилоскопическая экспертиза содействует разрешению судебных и досудебных споров. В следственной практике данный вид криминалистической экспертизы применяется в целях решения розыскных и идентификационных задач. Дактилоскопическая экспертиза назначается и проводится, как правило, в рамках расследования уголовных дел. Однако, возможны и иные основания для возникновения необходимости в ней. Но независимо от того, каким органом назначается дактилоскопическая экспертиза, ее характеризует то, что она со стопроцентной точностью определяет факт принадлежности следов пальцев и ладоней конкретному лицу. Дактилоскопическая экспертиза, как и любой другой вид экспертиз, требует от лица, ее проводящего высокого профессионализма и специальных познаний. Далеко не каждый эксперт способен выполнить данный вид исследования</w:t>
      </w:r>
      <w:r w:rsidRPr="00041C9D">
        <w:rPr>
          <w:rStyle w:val="a6"/>
          <w:rFonts w:ascii="Times New Roman" w:hAnsi="Times New Roman" w:cs="Times New Roman"/>
          <w:sz w:val="28"/>
          <w:szCs w:val="28"/>
        </w:rPr>
        <w:footnoteReference w:id="5"/>
      </w:r>
      <w:r w:rsidRPr="00041C9D">
        <w:rPr>
          <w:rFonts w:ascii="Times New Roman" w:hAnsi="Times New Roman" w:cs="Times New Roman"/>
          <w:sz w:val="28"/>
          <w:szCs w:val="28"/>
        </w:rPr>
        <w:t xml:space="preserve">. </w:t>
      </w:r>
    </w:p>
    <w:p w14:paraId="2BF31555"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lastRenderedPageBreak/>
        <w:t xml:space="preserve">Следы рук человека имеют криминалистическое значение. По ним можно: </w:t>
      </w:r>
    </w:p>
    <w:p w14:paraId="27861ACC" w14:textId="5A52C985"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 - идентифицировать человека по узорам</w:t>
      </w:r>
      <w:r w:rsidRPr="00041C9D">
        <w:rPr>
          <w:rFonts w:ascii="Times New Roman" w:hAnsi="Times New Roman" w:cs="Times New Roman"/>
          <w:sz w:val="28"/>
          <w:szCs w:val="28"/>
        </w:rPr>
        <w:t xml:space="preserve"> </w:t>
      </w:r>
      <w:r w:rsidRPr="00041C9D">
        <w:rPr>
          <w:rFonts w:ascii="Times New Roman" w:hAnsi="Times New Roman" w:cs="Times New Roman"/>
          <w:sz w:val="28"/>
          <w:szCs w:val="28"/>
        </w:rPr>
        <w:t>папиллярных линий;</w:t>
      </w:r>
    </w:p>
    <w:p w14:paraId="5EBED16F"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провести предварительное исследование. При установлении несовпадения общего строения узора исключается факт оставления обнаруженного следа конкретным лицом;</w:t>
      </w:r>
    </w:p>
    <w:p w14:paraId="59757A8C"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установление особенностей руки, оставившей след (например, отсутствие пальцев, наличие шрама, иных повреждений)</w:t>
      </w:r>
    </w:p>
    <w:p w14:paraId="0AEB23EE"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приблизительно (ориентировочно) определить возраст человека, оставившего след;</w:t>
      </w:r>
    </w:p>
    <w:p w14:paraId="79CE177B"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определить некоторые элементы механизма совершения преступления (например, каким образом человек держал оружие)</w:t>
      </w:r>
      <w:r w:rsidRPr="00041C9D">
        <w:rPr>
          <w:rStyle w:val="a6"/>
          <w:rFonts w:ascii="Times New Roman" w:hAnsi="Times New Roman" w:cs="Times New Roman"/>
          <w:sz w:val="28"/>
          <w:szCs w:val="28"/>
        </w:rPr>
        <w:footnoteReference w:id="6"/>
      </w:r>
      <w:r w:rsidRPr="00041C9D">
        <w:rPr>
          <w:rFonts w:ascii="Times New Roman" w:hAnsi="Times New Roman" w:cs="Times New Roman"/>
          <w:sz w:val="28"/>
          <w:szCs w:val="28"/>
        </w:rPr>
        <w:t>.</w:t>
      </w:r>
    </w:p>
    <w:p w14:paraId="7267C876"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Как утверждает С.А. </w:t>
      </w:r>
      <w:proofErr w:type="spellStart"/>
      <w:r w:rsidRPr="00041C9D">
        <w:rPr>
          <w:rFonts w:ascii="Times New Roman" w:hAnsi="Times New Roman" w:cs="Times New Roman"/>
          <w:sz w:val="28"/>
          <w:szCs w:val="28"/>
        </w:rPr>
        <w:t>Роганов</w:t>
      </w:r>
      <w:proofErr w:type="spellEnd"/>
      <w:r w:rsidRPr="00041C9D">
        <w:rPr>
          <w:rFonts w:ascii="Times New Roman" w:hAnsi="Times New Roman" w:cs="Times New Roman"/>
          <w:sz w:val="28"/>
          <w:szCs w:val="28"/>
        </w:rPr>
        <w:t>, приблизительно определить возраст можно по количеству папиллярных линий, умещающихся на определенном отрезке папиллярного узора - 0,5 см: 12-13 линий - дети в возрасте 8-12 лет; 10-12 линий - подростки; 9-10 линий - взрослые люди.</w:t>
      </w:r>
    </w:p>
    <w:p w14:paraId="12823D99"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Относительно приблизительного определения возраста человека по количеству папиллярных линий, согласно обозначенным расчетам, точку С.А. </w:t>
      </w:r>
      <w:proofErr w:type="spellStart"/>
      <w:r w:rsidRPr="00041C9D">
        <w:rPr>
          <w:rFonts w:ascii="Times New Roman" w:hAnsi="Times New Roman" w:cs="Times New Roman"/>
          <w:sz w:val="28"/>
          <w:szCs w:val="28"/>
        </w:rPr>
        <w:t>Роганова</w:t>
      </w:r>
      <w:proofErr w:type="spellEnd"/>
      <w:r w:rsidRPr="00041C9D">
        <w:rPr>
          <w:rFonts w:ascii="Times New Roman" w:hAnsi="Times New Roman" w:cs="Times New Roman"/>
          <w:sz w:val="28"/>
          <w:szCs w:val="28"/>
        </w:rPr>
        <w:t xml:space="preserve"> разделяет В.И. Ивашков: «В криминалистической литературе описаны некоторые рекомендации при решении таких задач, но, как свидетельствует экспертная практика, они недостаточно надежны и требуют своей дальнейшей разработки»</w:t>
      </w:r>
      <w:r w:rsidRPr="00041C9D">
        <w:rPr>
          <w:rStyle w:val="a6"/>
          <w:rFonts w:ascii="Times New Roman" w:hAnsi="Times New Roman" w:cs="Times New Roman"/>
          <w:sz w:val="28"/>
          <w:szCs w:val="28"/>
        </w:rPr>
        <w:footnoteReference w:id="7"/>
      </w:r>
      <w:r w:rsidRPr="00041C9D">
        <w:rPr>
          <w:rFonts w:ascii="Times New Roman" w:hAnsi="Times New Roman" w:cs="Times New Roman"/>
          <w:sz w:val="28"/>
          <w:szCs w:val="28"/>
        </w:rPr>
        <w:t>.</w:t>
      </w:r>
    </w:p>
    <w:p w14:paraId="2981CB42"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Практикой установлено, что среди всех следов-отображений следы рук используются наиболее часто и успешно. Это объясняется тем, что при совершении многих преступлений невозможно избежать прикосновения к различным предметам окружающей среды. Кроме того, в силу специфических свойств, следы рук легко остаются на месте происшествия и обычно без особых на то сложностей легко могут быть обнаружены и изъяты </w:t>
      </w:r>
      <w:r w:rsidRPr="00041C9D">
        <w:rPr>
          <w:rFonts w:ascii="Times New Roman" w:hAnsi="Times New Roman" w:cs="Times New Roman"/>
          <w:sz w:val="28"/>
          <w:szCs w:val="28"/>
        </w:rPr>
        <w:lastRenderedPageBreak/>
        <w:t>с последующим использованием в качестве вещественных доказательств по делу. Их криминалистическое значение определяется еще и тем, что они содержат признаки, по которым может быть непосредственно идентифицирован конкретный оставивший их человек.</w:t>
      </w:r>
    </w:p>
    <w:p w14:paraId="735F710D"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Первоначальным и весьма ответственным этапом работы со следами рук является их поиск, осуществляемый в ходе осмотра места происшествия либо осмотра предметов и документов, проводящегося по месту производства следствия. Кроме того, в отдельных случаях следы рук обнаруживаются при производстве других следственных действий, чаще всего следственного эксперимента, проверки показаний на месте обыска, выемки. Нередко задачу обнаружения следов рук на различных объектах (вещественных доказательствах) ставит следователь перед экспертом при назначении дактилоскопической экспертизы</w:t>
      </w:r>
      <w:r w:rsidRPr="00041C9D">
        <w:rPr>
          <w:rStyle w:val="a6"/>
          <w:rFonts w:ascii="Times New Roman" w:hAnsi="Times New Roman" w:cs="Times New Roman"/>
          <w:sz w:val="28"/>
          <w:szCs w:val="28"/>
        </w:rPr>
        <w:footnoteReference w:id="8"/>
      </w:r>
      <w:r w:rsidRPr="00041C9D">
        <w:rPr>
          <w:rFonts w:ascii="Times New Roman" w:hAnsi="Times New Roman" w:cs="Times New Roman"/>
          <w:sz w:val="28"/>
          <w:szCs w:val="28"/>
        </w:rPr>
        <w:t>.</w:t>
      </w:r>
    </w:p>
    <w:p w14:paraId="2F80E3E7" w14:textId="53C6C183"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Выбор методов поиска и выявления следов рук зависит главным образом, от того, каким веществом оставлены следы; от материала, на котором ведется их поиск, его структуры, времени, прошедшего с момента образования следов и других условий. Успех работы</w:t>
      </w:r>
      <w:r w:rsidRPr="00041C9D">
        <w:rPr>
          <w:rFonts w:ascii="Times New Roman" w:hAnsi="Times New Roman" w:cs="Times New Roman"/>
          <w:sz w:val="28"/>
          <w:szCs w:val="28"/>
        </w:rPr>
        <w:t xml:space="preserve"> </w:t>
      </w:r>
      <w:r w:rsidRPr="00041C9D">
        <w:rPr>
          <w:rFonts w:ascii="Times New Roman" w:hAnsi="Times New Roman" w:cs="Times New Roman"/>
          <w:sz w:val="28"/>
          <w:szCs w:val="28"/>
        </w:rPr>
        <w:t>со</w:t>
      </w:r>
      <w:r w:rsidRPr="00041C9D">
        <w:rPr>
          <w:rFonts w:ascii="Times New Roman" w:hAnsi="Times New Roman" w:cs="Times New Roman"/>
          <w:sz w:val="28"/>
          <w:szCs w:val="28"/>
        </w:rPr>
        <w:t xml:space="preserve"> </w:t>
      </w:r>
      <w:r w:rsidRPr="00041C9D">
        <w:rPr>
          <w:rFonts w:ascii="Times New Roman" w:hAnsi="Times New Roman" w:cs="Times New Roman"/>
          <w:sz w:val="28"/>
          <w:szCs w:val="28"/>
        </w:rPr>
        <w:t>следами рук зависит от множества факторов таких как: обнаружение, фиксация, изъятие следов рук и их предварительное исследование в процессе осмотра места происшествия или другого следственного действия</w:t>
      </w:r>
      <w:r w:rsidRPr="00041C9D">
        <w:rPr>
          <w:rStyle w:val="a6"/>
          <w:rFonts w:ascii="Times New Roman" w:hAnsi="Times New Roman" w:cs="Times New Roman"/>
          <w:sz w:val="28"/>
          <w:szCs w:val="28"/>
        </w:rPr>
        <w:footnoteReference w:id="9"/>
      </w:r>
      <w:r w:rsidRPr="00041C9D">
        <w:rPr>
          <w:rFonts w:ascii="Times New Roman" w:hAnsi="Times New Roman" w:cs="Times New Roman"/>
          <w:sz w:val="28"/>
          <w:szCs w:val="28"/>
        </w:rPr>
        <w:t>.</w:t>
      </w:r>
    </w:p>
    <w:p w14:paraId="7EB3E935"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Помимо расследования преступлений, дактилоскопирование играет важную роль в дактилоскопической регистрации лиц. Основное понятие дактилоскопической регистрации содержится в Федеральном законе от 25.07.1998 № 128-ФЗ «О государственной дактилоскопической регистрации в Российской Федерации» : государственная дактилоскопическая регистрация - деятельность, осуществляемая указанными в Федеральном законе органами исполнительной власти и федеральными государственными учреждениями по получению, учету, хранению, классификации и выдаче </w:t>
      </w:r>
      <w:r w:rsidRPr="00041C9D">
        <w:rPr>
          <w:rFonts w:ascii="Times New Roman" w:hAnsi="Times New Roman" w:cs="Times New Roman"/>
          <w:sz w:val="28"/>
          <w:szCs w:val="28"/>
        </w:rPr>
        <w:lastRenderedPageBreak/>
        <w:t>дактилоскопической информации, установлению или подтверждению личности человека.</w:t>
      </w:r>
    </w:p>
    <w:p w14:paraId="5706A3B8"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Согласно данному нормативно-правовому акту, дактилоскопическая регистрация лиц проводится для:</w:t>
      </w:r>
    </w:p>
    <w:p w14:paraId="34C3A149" w14:textId="77777777" w:rsidR="00041C9D" w:rsidRPr="00041C9D" w:rsidRDefault="00041C9D" w:rsidP="00041C9D">
      <w:pPr>
        <w:pStyle w:val="a3"/>
        <w:numPr>
          <w:ilvl w:val="0"/>
          <w:numId w:val="6"/>
        </w:numPr>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розыска пропавших без вести граждан Российской Федерации, иностранных граждан и лиц без гражданства;</w:t>
      </w:r>
    </w:p>
    <w:p w14:paraId="500F4662" w14:textId="77777777" w:rsidR="00041C9D" w:rsidRPr="00041C9D" w:rsidRDefault="00041C9D" w:rsidP="00041C9D">
      <w:pPr>
        <w:pStyle w:val="a3"/>
        <w:numPr>
          <w:ilvl w:val="0"/>
          <w:numId w:val="6"/>
        </w:numPr>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установления по неопознанным трупам личности человека;</w:t>
      </w:r>
    </w:p>
    <w:p w14:paraId="750C07C6" w14:textId="77777777" w:rsidR="00041C9D" w:rsidRPr="00041C9D" w:rsidRDefault="00041C9D" w:rsidP="00041C9D">
      <w:pPr>
        <w:pStyle w:val="a3"/>
        <w:numPr>
          <w:ilvl w:val="0"/>
          <w:numId w:val="6"/>
        </w:numPr>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установления личности граждан Российской Федерации, иностранных граждан и лиц без гражданства, не способных по состоянию здоровья или возрасту сообщить данные о своей личности;</w:t>
      </w:r>
    </w:p>
    <w:p w14:paraId="69931F87" w14:textId="77777777" w:rsidR="00041C9D" w:rsidRPr="00041C9D" w:rsidRDefault="00041C9D" w:rsidP="00041C9D">
      <w:pPr>
        <w:pStyle w:val="a3"/>
        <w:numPr>
          <w:ilvl w:val="0"/>
          <w:numId w:val="6"/>
        </w:numPr>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подтверждения личности граждан Российской Федерации, иностранных граждан и лиц без гражданства;</w:t>
      </w:r>
    </w:p>
    <w:p w14:paraId="4C2D6DC3" w14:textId="77777777" w:rsidR="00041C9D" w:rsidRPr="00041C9D" w:rsidRDefault="00041C9D" w:rsidP="00041C9D">
      <w:pPr>
        <w:pStyle w:val="a3"/>
        <w:numPr>
          <w:ilvl w:val="0"/>
          <w:numId w:val="6"/>
        </w:numPr>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предупреждения, раскрытия и расследования преступлений, а также предупреждения и выявления административных правонарушений</w:t>
      </w:r>
      <w:r w:rsidRPr="00041C9D">
        <w:rPr>
          <w:rStyle w:val="a6"/>
          <w:rFonts w:ascii="Times New Roman" w:hAnsi="Times New Roman" w:cs="Times New Roman"/>
          <w:sz w:val="28"/>
          <w:szCs w:val="28"/>
        </w:rPr>
        <w:footnoteReference w:id="10"/>
      </w:r>
      <w:r w:rsidRPr="00041C9D">
        <w:rPr>
          <w:rFonts w:ascii="Times New Roman" w:hAnsi="Times New Roman" w:cs="Times New Roman"/>
          <w:sz w:val="28"/>
          <w:szCs w:val="28"/>
        </w:rPr>
        <w:t>.</w:t>
      </w:r>
    </w:p>
    <w:p w14:paraId="05D8A504"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Как видно, по отпечаткам пальцев рук возможно не только установить виновных в совершении преступлений, а также решить и массу других задач.</w:t>
      </w:r>
    </w:p>
    <w:p w14:paraId="633F2F64"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Несомненно, что вышеуказанная регистрация не может существовать без проведения </w:t>
      </w:r>
      <w:proofErr w:type="spellStart"/>
      <w:r w:rsidRPr="00041C9D">
        <w:rPr>
          <w:rFonts w:ascii="Times New Roman" w:hAnsi="Times New Roman" w:cs="Times New Roman"/>
          <w:sz w:val="28"/>
          <w:szCs w:val="28"/>
        </w:rPr>
        <w:t>дактилосопирования</w:t>
      </w:r>
      <w:proofErr w:type="spellEnd"/>
      <w:r w:rsidRPr="00041C9D">
        <w:rPr>
          <w:rFonts w:ascii="Times New Roman" w:hAnsi="Times New Roman" w:cs="Times New Roman"/>
          <w:sz w:val="28"/>
          <w:szCs w:val="28"/>
        </w:rPr>
        <w:t xml:space="preserve"> личности. Информация, хранящаяся в базе регистрационного учета моментально способна идентифицировать новый отпечаток с уже имеющимся в хранилище, и показать, к кому из людей он принадлежит</w:t>
      </w:r>
      <w:r w:rsidRPr="00041C9D">
        <w:rPr>
          <w:rStyle w:val="a6"/>
          <w:rFonts w:ascii="Times New Roman" w:hAnsi="Times New Roman" w:cs="Times New Roman"/>
          <w:sz w:val="28"/>
          <w:szCs w:val="28"/>
        </w:rPr>
        <w:footnoteReference w:id="11"/>
      </w:r>
      <w:r w:rsidRPr="00041C9D">
        <w:rPr>
          <w:rFonts w:ascii="Times New Roman" w:hAnsi="Times New Roman" w:cs="Times New Roman"/>
          <w:sz w:val="28"/>
          <w:szCs w:val="28"/>
        </w:rPr>
        <w:t>.</w:t>
      </w:r>
    </w:p>
    <w:p w14:paraId="0A09FE3A"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Развитие современной дактилоскопии и дерматоглифики связано с детализацией исследований признаков папиллярных узоров и их совокупностей. Ученые рекомендуют практикам учитывать не только количество и качество деталей строения папиллярных линий, но и их расположение на различных участках узора, корреляционные зависимости морфологии деталей и другую идентификационную информацию. И если в </w:t>
      </w:r>
      <w:r w:rsidRPr="00041C9D">
        <w:rPr>
          <w:rFonts w:ascii="Times New Roman" w:hAnsi="Times New Roman" w:cs="Times New Roman"/>
          <w:sz w:val="28"/>
          <w:szCs w:val="28"/>
        </w:rPr>
        <w:lastRenderedPageBreak/>
        <w:t>«ручных» вариантах исследований использование такой информации было затруднительным из-за сложности «ручных» математических расчетов, то в автоматизированных комплексах такая информация успешно используется</w:t>
      </w:r>
      <w:r w:rsidRPr="00041C9D">
        <w:rPr>
          <w:rStyle w:val="a6"/>
          <w:rFonts w:ascii="Times New Roman" w:hAnsi="Times New Roman" w:cs="Times New Roman"/>
          <w:sz w:val="28"/>
          <w:szCs w:val="28"/>
        </w:rPr>
        <w:footnoteReference w:id="12"/>
      </w:r>
      <w:r w:rsidRPr="00041C9D">
        <w:rPr>
          <w:rFonts w:ascii="Times New Roman" w:hAnsi="Times New Roman" w:cs="Times New Roman"/>
          <w:sz w:val="28"/>
          <w:szCs w:val="28"/>
        </w:rPr>
        <w:t>.</w:t>
      </w:r>
    </w:p>
    <w:p w14:paraId="3C6AA3F4"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На сегодняшний день, значение дактилоскопии имеет огромную роль в решении некоторых задач. Подводя итог к изложенному параграфу, следует вывод, что понятие дактилоскопии трактуется учеными по-разному, но более емкое понятие, на наш взгляд, дано Р.С. Белкиным: Дактилоскопия - это раздел трасологии, изучающий свойства и характеристики папиллярных узоров кожи человека, преимущественно пальцев рук, средства и методы их обнаружения, фиксации, изъятия и исследования в целях криминалистической регистрации и идентификации по следам, обнаруженным на месте происшествия.</w:t>
      </w:r>
    </w:p>
    <w:p w14:paraId="622099E9" w14:textId="77777777" w:rsidR="00041C9D" w:rsidRPr="00041C9D" w:rsidRDefault="00041C9D" w:rsidP="00041C9D">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Из данного понятия следует, что дактилоскопия, как деятельность человека, преследует цели не только расследования преступлений, но и идентификацию личности, посредством которой возможно отождествление по оставленным папиллярным узорам отпечатков, с лицами, их оставившими при регистрации. Это помогает разыскивать </w:t>
      </w:r>
      <w:proofErr w:type="spellStart"/>
      <w:r w:rsidRPr="00041C9D">
        <w:rPr>
          <w:rFonts w:ascii="Times New Roman" w:hAnsi="Times New Roman" w:cs="Times New Roman"/>
          <w:sz w:val="28"/>
          <w:szCs w:val="28"/>
        </w:rPr>
        <w:t>безвести</w:t>
      </w:r>
      <w:proofErr w:type="spellEnd"/>
      <w:r w:rsidRPr="00041C9D">
        <w:rPr>
          <w:rFonts w:ascii="Times New Roman" w:hAnsi="Times New Roman" w:cs="Times New Roman"/>
          <w:sz w:val="28"/>
          <w:szCs w:val="28"/>
        </w:rPr>
        <w:t xml:space="preserve"> пропавших людей, лиц, которые в силу своего состояния не способны назвать свои личные данные и тому подобное.</w:t>
      </w:r>
    </w:p>
    <w:p w14:paraId="17BD6A6C" w14:textId="3C278AF5" w:rsidR="00041C9D" w:rsidRPr="00041C9D" w:rsidRDefault="00041C9D" w:rsidP="00041C9D">
      <w:pPr>
        <w:rPr>
          <w:rFonts w:ascii="Times New Roman" w:hAnsi="Times New Roman" w:cs="Times New Roman"/>
          <w:b/>
          <w:sz w:val="28"/>
          <w:szCs w:val="28"/>
        </w:rPr>
      </w:pPr>
    </w:p>
    <w:p w14:paraId="516F794A" w14:textId="06138006" w:rsidR="00615802" w:rsidRPr="00041C9D" w:rsidRDefault="00041C9D" w:rsidP="00041C9D">
      <w:pPr>
        <w:pStyle w:val="2"/>
      </w:pPr>
      <w:bookmarkStart w:id="3" w:name="_Toc71898588"/>
      <w:r w:rsidRPr="00041C9D">
        <w:t xml:space="preserve">1.2. </w:t>
      </w:r>
      <w:r w:rsidR="00615802" w:rsidRPr="00041C9D">
        <w:t>История развития дактилоскопии.</w:t>
      </w:r>
      <w:bookmarkEnd w:id="3"/>
    </w:p>
    <w:p w14:paraId="3C8CDE14" w14:textId="77777777" w:rsidR="00792DE2" w:rsidRPr="00041C9D" w:rsidRDefault="00792DE2" w:rsidP="00792DE2">
      <w:pPr>
        <w:pStyle w:val="a3"/>
        <w:spacing w:after="0" w:line="360" w:lineRule="auto"/>
        <w:rPr>
          <w:rFonts w:ascii="Times New Roman" w:hAnsi="Times New Roman" w:cs="Times New Roman"/>
          <w:b/>
          <w:sz w:val="28"/>
          <w:szCs w:val="28"/>
        </w:rPr>
      </w:pPr>
    </w:p>
    <w:p w14:paraId="03308913" w14:textId="77777777" w:rsidR="002C413F" w:rsidRPr="00041C9D" w:rsidRDefault="002C413F" w:rsidP="00792DE2">
      <w:pPr>
        <w:pStyle w:val="a3"/>
        <w:spacing w:after="0" w:line="360" w:lineRule="auto"/>
        <w:rPr>
          <w:rFonts w:ascii="Times New Roman" w:hAnsi="Times New Roman" w:cs="Times New Roman"/>
          <w:b/>
          <w:sz w:val="28"/>
          <w:szCs w:val="28"/>
        </w:rPr>
      </w:pPr>
    </w:p>
    <w:p w14:paraId="78074F47"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В древнем Китае, Японии и Корее уже в VII веке намазанный краской палец прикладывался к важным документам – его отпечаток заменял подпись. В китайском романе XII века говорится об уличении убийц по отпечаткам пальцев, но техника сопоставления отпечатков не приводится. </w:t>
      </w:r>
    </w:p>
    <w:p w14:paraId="4B794B89"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lastRenderedPageBreak/>
        <w:t>Известная на Востоке еще тысячелетия назад, эта наука пришла в Европу только в XIX веке. Один из крупнейш</w:t>
      </w:r>
      <w:r w:rsidR="00976B6B" w:rsidRPr="00041C9D">
        <w:rPr>
          <w:rFonts w:ascii="Times New Roman" w:hAnsi="Times New Roman" w:cs="Times New Roman"/>
          <w:sz w:val="28"/>
          <w:szCs w:val="28"/>
        </w:rPr>
        <w:t>их специалистов в этой области,</w:t>
      </w:r>
      <w:r w:rsidR="003774A9"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Э. </w:t>
      </w:r>
      <w:proofErr w:type="spellStart"/>
      <w:r w:rsidRPr="00041C9D">
        <w:rPr>
          <w:rFonts w:ascii="Times New Roman" w:hAnsi="Times New Roman" w:cs="Times New Roman"/>
          <w:sz w:val="28"/>
          <w:szCs w:val="28"/>
        </w:rPr>
        <w:t>Локар</w:t>
      </w:r>
      <w:proofErr w:type="spellEnd"/>
      <w:r w:rsidRPr="00041C9D">
        <w:rPr>
          <w:rFonts w:ascii="Times New Roman" w:hAnsi="Times New Roman" w:cs="Times New Roman"/>
          <w:sz w:val="28"/>
          <w:szCs w:val="28"/>
        </w:rPr>
        <w:t xml:space="preserve">, считал «отцом дактилоскопии» </w:t>
      </w:r>
      <w:proofErr w:type="spellStart"/>
      <w:r w:rsidRPr="00041C9D">
        <w:rPr>
          <w:rFonts w:ascii="Times New Roman" w:hAnsi="Times New Roman" w:cs="Times New Roman"/>
          <w:sz w:val="28"/>
          <w:szCs w:val="28"/>
        </w:rPr>
        <w:t>Пуркинье</w:t>
      </w:r>
      <w:proofErr w:type="spellEnd"/>
      <w:r w:rsidRPr="00041C9D">
        <w:rPr>
          <w:rFonts w:ascii="Times New Roman" w:hAnsi="Times New Roman" w:cs="Times New Roman"/>
          <w:sz w:val="28"/>
          <w:szCs w:val="28"/>
        </w:rPr>
        <w:t>, сочинение которого «О физиологическом исследовании органов зрени</w:t>
      </w:r>
      <w:r w:rsidR="00976B6B" w:rsidRPr="00041C9D">
        <w:rPr>
          <w:rFonts w:ascii="Times New Roman" w:hAnsi="Times New Roman" w:cs="Times New Roman"/>
          <w:sz w:val="28"/>
          <w:szCs w:val="28"/>
        </w:rPr>
        <w:t>я и кожи» относится к 1823 году</w:t>
      </w:r>
      <w:r w:rsidR="000161D8" w:rsidRPr="00041C9D">
        <w:rPr>
          <w:rStyle w:val="a6"/>
          <w:rFonts w:ascii="Times New Roman" w:hAnsi="Times New Roman" w:cs="Times New Roman"/>
          <w:sz w:val="28"/>
          <w:szCs w:val="28"/>
        </w:rPr>
        <w:footnoteReference w:id="13"/>
      </w:r>
      <w:r w:rsidR="00976B6B" w:rsidRPr="00041C9D">
        <w:rPr>
          <w:rFonts w:ascii="Times New Roman" w:hAnsi="Times New Roman" w:cs="Times New Roman"/>
          <w:sz w:val="28"/>
          <w:szCs w:val="28"/>
        </w:rPr>
        <w:t>.</w:t>
      </w:r>
    </w:p>
    <w:p w14:paraId="0753912D"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Интерес к исследованию пальцевых узоров, помимо научных, имел и чисто практические корни. Начало девятнадцатого века было озна</w:t>
      </w:r>
      <w:r w:rsidR="003774A9" w:rsidRPr="00041C9D">
        <w:rPr>
          <w:rFonts w:ascii="Times New Roman" w:hAnsi="Times New Roman" w:cs="Times New Roman"/>
          <w:sz w:val="28"/>
          <w:szCs w:val="28"/>
        </w:rPr>
        <w:t xml:space="preserve">меновано развитием капитализма </w:t>
      </w:r>
      <w:r w:rsidRPr="00041C9D">
        <w:rPr>
          <w:rFonts w:ascii="Times New Roman" w:hAnsi="Times New Roman" w:cs="Times New Roman"/>
          <w:sz w:val="28"/>
          <w:szCs w:val="28"/>
        </w:rPr>
        <w:t>и бурным ростом преступности. Интенсивно стала развиваться профессиональная преступность, и капиталистическое общество искало средства защиты от нее. Паспортизация в то время была развита слабо, фотографию еще не изобрели, и колониальные чиновники, вернувшиеся в метрополии после службы в колониях, привезли с собой принятый на Востоке способ опознания человека и регистрации преступников по отпечаткам пальцев – дактилоскопию.</w:t>
      </w:r>
    </w:p>
    <w:p w14:paraId="2BF52CFD" w14:textId="77777777" w:rsidR="00300186" w:rsidRPr="00041C9D" w:rsidRDefault="00615802" w:rsidP="00300186">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Дактилоск</w:t>
      </w:r>
      <w:r w:rsidR="003774A9" w:rsidRPr="00041C9D">
        <w:rPr>
          <w:rFonts w:ascii="Times New Roman" w:hAnsi="Times New Roman" w:cs="Times New Roman"/>
          <w:sz w:val="28"/>
          <w:szCs w:val="28"/>
        </w:rPr>
        <w:t xml:space="preserve">опия как метод идентификации и </w:t>
      </w:r>
      <w:r w:rsidRPr="00041C9D">
        <w:rPr>
          <w:rFonts w:ascii="Times New Roman" w:hAnsi="Times New Roman" w:cs="Times New Roman"/>
          <w:sz w:val="28"/>
          <w:szCs w:val="28"/>
        </w:rPr>
        <w:t>регис</w:t>
      </w:r>
      <w:r w:rsidR="003774A9" w:rsidRPr="00041C9D">
        <w:rPr>
          <w:rFonts w:ascii="Times New Roman" w:hAnsi="Times New Roman" w:cs="Times New Roman"/>
          <w:sz w:val="28"/>
          <w:szCs w:val="28"/>
        </w:rPr>
        <w:t xml:space="preserve">трации людей начал развиваться </w:t>
      </w:r>
      <w:r w:rsidRPr="00041C9D">
        <w:rPr>
          <w:rFonts w:ascii="Times New Roman" w:hAnsi="Times New Roman" w:cs="Times New Roman"/>
          <w:sz w:val="28"/>
          <w:szCs w:val="28"/>
        </w:rPr>
        <w:t>в России в начале ХХ столетия. Однако пе</w:t>
      </w:r>
      <w:r w:rsidR="003774A9" w:rsidRPr="00041C9D">
        <w:rPr>
          <w:rFonts w:ascii="Times New Roman" w:hAnsi="Times New Roman" w:cs="Times New Roman"/>
          <w:sz w:val="28"/>
          <w:szCs w:val="28"/>
        </w:rPr>
        <w:t xml:space="preserve">рвые сообщения о ней появились </w:t>
      </w:r>
      <w:r w:rsidRPr="00041C9D">
        <w:rPr>
          <w:rFonts w:ascii="Times New Roman" w:hAnsi="Times New Roman" w:cs="Times New Roman"/>
          <w:sz w:val="28"/>
          <w:szCs w:val="28"/>
        </w:rPr>
        <w:t>в литературе в конце предыдущего века. Информация о возможностях этого метода первый ра</w:t>
      </w:r>
      <w:r w:rsidR="00300186" w:rsidRPr="00041C9D">
        <w:rPr>
          <w:rFonts w:ascii="Times New Roman" w:hAnsi="Times New Roman" w:cs="Times New Roman"/>
          <w:sz w:val="28"/>
          <w:szCs w:val="28"/>
        </w:rPr>
        <w:t xml:space="preserve">з была представлена российскому </w:t>
      </w:r>
    </w:p>
    <w:p w14:paraId="77CB9DE1" w14:textId="4980139A" w:rsidR="00300186" w:rsidRPr="00041C9D" w:rsidRDefault="00300186" w:rsidP="00300186">
      <w:pPr>
        <w:pStyle w:val="a3"/>
        <w:spacing w:after="0" w:line="360" w:lineRule="auto"/>
        <w:ind w:left="0"/>
        <w:jc w:val="both"/>
        <w:rPr>
          <w:rFonts w:ascii="Times New Roman" w:hAnsi="Times New Roman" w:cs="Times New Roman"/>
          <w:sz w:val="28"/>
          <w:szCs w:val="28"/>
        </w:rPr>
      </w:pPr>
      <w:r w:rsidRPr="00041C9D">
        <w:rPr>
          <w:rFonts w:ascii="Times New Roman" w:hAnsi="Times New Roman" w:cs="Times New Roman"/>
          <w:sz w:val="28"/>
          <w:szCs w:val="28"/>
        </w:rPr>
        <w:t>читателю в 1885 году в переведенном с немецкого языка учебнике по судебной медицине</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доктора Германа </w:t>
      </w:r>
      <w:proofErr w:type="spellStart"/>
      <w:r w:rsidRPr="00041C9D">
        <w:rPr>
          <w:rFonts w:ascii="Times New Roman" w:hAnsi="Times New Roman" w:cs="Times New Roman"/>
          <w:sz w:val="28"/>
          <w:szCs w:val="28"/>
        </w:rPr>
        <w:t>Корнфельда</w:t>
      </w:r>
      <w:proofErr w:type="spellEnd"/>
      <w:r w:rsidRPr="00041C9D">
        <w:rPr>
          <w:rFonts w:ascii="Times New Roman" w:hAnsi="Times New Roman" w:cs="Times New Roman"/>
          <w:sz w:val="28"/>
          <w:szCs w:val="28"/>
        </w:rPr>
        <w:t xml:space="preserve">. </w:t>
      </w:r>
    </w:p>
    <w:p w14:paraId="5974B4E0"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Вдохновите</w:t>
      </w:r>
      <w:r w:rsidR="00976B6B" w:rsidRPr="00041C9D">
        <w:rPr>
          <w:rFonts w:ascii="Times New Roman" w:hAnsi="Times New Roman" w:cs="Times New Roman"/>
          <w:sz w:val="28"/>
          <w:szCs w:val="28"/>
        </w:rPr>
        <w:t xml:space="preserve">лем идеи дактилоскопии является </w:t>
      </w:r>
      <w:r w:rsidRPr="00041C9D">
        <w:rPr>
          <w:rFonts w:ascii="Times New Roman" w:hAnsi="Times New Roman" w:cs="Times New Roman"/>
          <w:sz w:val="28"/>
          <w:szCs w:val="28"/>
        </w:rPr>
        <w:t xml:space="preserve">французский криминалист Кетле, идею которого продолжил и доработал криминалист </w:t>
      </w:r>
      <w:proofErr w:type="spellStart"/>
      <w:r w:rsidRPr="00041C9D">
        <w:rPr>
          <w:rFonts w:ascii="Times New Roman" w:hAnsi="Times New Roman" w:cs="Times New Roman"/>
          <w:sz w:val="28"/>
          <w:szCs w:val="28"/>
        </w:rPr>
        <w:t>А.Бертильон</w:t>
      </w:r>
      <w:proofErr w:type="spellEnd"/>
      <w:r w:rsidRPr="00041C9D">
        <w:rPr>
          <w:rFonts w:ascii="Times New Roman" w:hAnsi="Times New Roman" w:cs="Times New Roman"/>
          <w:sz w:val="28"/>
          <w:szCs w:val="28"/>
        </w:rPr>
        <w:t>, работавший в</w:t>
      </w:r>
      <w:r w:rsidR="003774A9" w:rsidRPr="00041C9D">
        <w:rPr>
          <w:rFonts w:ascii="Times New Roman" w:hAnsi="Times New Roman" w:cs="Times New Roman"/>
          <w:sz w:val="28"/>
          <w:szCs w:val="28"/>
        </w:rPr>
        <w:t>о французской уголовной полиции</w:t>
      </w:r>
      <w:r w:rsidRPr="00041C9D">
        <w:rPr>
          <w:rFonts w:ascii="Times New Roman" w:hAnsi="Times New Roman" w:cs="Times New Roman"/>
          <w:sz w:val="28"/>
          <w:szCs w:val="28"/>
        </w:rPr>
        <w:t xml:space="preserve">. Одновременно с </w:t>
      </w:r>
      <w:proofErr w:type="spellStart"/>
      <w:r w:rsidRPr="00041C9D">
        <w:rPr>
          <w:rFonts w:ascii="Times New Roman" w:hAnsi="Times New Roman" w:cs="Times New Roman"/>
          <w:sz w:val="28"/>
          <w:szCs w:val="28"/>
        </w:rPr>
        <w:t>А.Бертильоном</w:t>
      </w:r>
      <w:proofErr w:type="spellEnd"/>
      <w:r w:rsidRPr="00041C9D">
        <w:rPr>
          <w:rFonts w:ascii="Times New Roman" w:hAnsi="Times New Roman" w:cs="Times New Roman"/>
          <w:sz w:val="28"/>
          <w:szCs w:val="28"/>
        </w:rPr>
        <w:t xml:space="preserve"> вопросом идентификации личности занимался англичанин </w:t>
      </w:r>
      <w:proofErr w:type="spellStart"/>
      <w:r w:rsidRPr="00041C9D">
        <w:rPr>
          <w:rFonts w:ascii="Times New Roman" w:hAnsi="Times New Roman" w:cs="Times New Roman"/>
          <w:sz w:val="28"/>
          <w:szCs w:val="28"/>
        </w:rPr>
        <w:t>У.Хершел</w:t>
      </w:r>
      <w:proofErr w:type="spellEnd"/>
      <w:r w:rsidRPr="00041C9D">
        <w:rPr>
          <w:rFonts w:ascii="Times New Roman" w:hAnsi="Times New Roman" w:cs="Times New Roman"/>
          <w:sz w:val="28"/>
          <w:szCs w:val="28"/>
        </w:rPr>
        <w:t xml:space="preserve">, которого заинтересовали </w:t>
      </w:r>
      <w:proofErr w:type="gramStart"/>
      <w:r w:rsidRPr="00041C9D">
        <w:rPr>
          <w:rFonts w:ascii="Times New Roman" w:hAnsi="Times New Roman" w:cs="Times New Roman"/>
          <w:sz w:val="28"/>
          <w:szCs w:val="28"/>
        </w:rPr>
        <w:t>человеческие отпечатки пальцев</w:t>
      </w:r>
      <w:proofErr w:type="gramEnd"/>
      <w:r w:rsidRPr="00041C9D">
        <w:rPr>
          <w:rFonts w:ascii="Times New Roman" w:hAnsi="Times New Roman" w:cs="Times New Roman"/>
          <w:sz w:val="28"/>
          <w:szCs w:val="28"/>
        </w:rPr>
        <w:t xml:space="preserve"> оставленные на бумаге или стекле. Эти оттиски представлялись </w:t>
      </w:r>
      <w:proofErr w:type="spellStart"/>
      <w:r w:rsidRPr="00041C9D">
        <w:rPr>
          <w:rFonts w:ascii="Times New Roman" w:hAnsi="Times New Roman" w:cs="Times New Roman"/>
          <w:sz w:val="28"/>
          <w:szCs w:val="28"/>
        </w:rPr>
        <w:t>Хершелу</w:t>
      </w:r>
      <w:proofErr w:type="spellEnd"/>
      <w:r w:rsidRPr="00041C9D">
        <w:rPr>
          <w:rFonts w:ascii="Times New Roman" w:hAnsi="Times New Roman" w:cs="Times New Roman"/>
          <w:sz w:val="28"/>
          <w:szCs w:val="28"/>
        </w:rPr>
        <w:t xml:space="preserve"> в виде картины с причудливыми линиями, изгибами, спиралями и всевозможными петлями. В то время он работал в </w:t>
      </w:r>
      <w:r w:rsidRPr="00041C9D">
        <w:rPr>
          <w:rFonts w:ascii="Times New Roman" w:hAnsi="Times New Roman" w:cs="Times New Roman"/>
          <w:sz w:val="28"/>
          <w:szCs w:val="28"/>
        </w:rPr>
        <w:lastRenderedPageBreak/>
        <w:t xml:space="preserve">одной из индийской колонии и очень часто сталкивался с махинациями при выдаче жалования индийским солдатам, которые были все на одно лицо для европейца и приходили получать деньги по нескольку раз. Так вот, </w:t>
      </w:r>
      <w:proofErr w:type="spellStart"/>
      <w:r w:rsidRPr="00041C9D">
        <w:rPr>
          <w:rFonts w:ascii="Times New Roman" w:hAnsi="Times New Roman" w:cs="Times New Roman"/>
          <w:sz w:val="28"/>
          <w:szCs w:val="28"/>
        </w:rPr>
        <w:t>У.Хершел</w:t>
      </w:r>
      <w:proofErr w:type="spellEnd"/>
      <w:r w:rsidRPr="00041C9D">
        <w:rPr>
          <w:rFonts w:ascii="Times New Roman" w:hAnsi="Times New Roman" w:cs="Times New Roman"/>
          <w:sz w:val="28"/>
          <w:szCs w:val="28"/>
        </w:rPr>
        <w:t xml:space="preserve"> стал поступать следующим образом, он требовал от солдат, чтобы они ставили в ведомостях отпечаток пальца, и как только нововведение вступило в силу, то все махинации прекрат</w:t>
      </w:r>
      <w:r w:rsidR="003774A9" w:rsidRPr="00041C9D">
        <w:rPr>
          <w:rFonts w:ascii="Times New Roman" w:hAnsi="Times New Roman" w:cs="Times New Roman"/>
          <w:sz w:val="28"/>
          <w:szCs w:val="28"/>
        </w:rPr>
        <w:t xml:space="preserve">ились. Но на этом его изучения </w:t>
      </w:r>
      <w:r w:rsidRPr="00041C9D">
        <w:rPr>
          <w:rFonts w:ascii="Times New Roman" w:hAnsi="Times New Roman" w:cs="Times New Roman"/>
          <w:sz w:val="28"/>
          <w:szCs w:val="28"/>
        </w:rPr>
        <w:t>пальцев человеческих рук не закончились, и он еще в течение 20 лет продолжал заним</w:t>
      </w:r>
      <w:r w:rsidR="003774A9" w:rsidRPr="00041C9D">
        <w:rPr>
          <w:rFonts w:ascii="Times New Roman" w:hAnsi="Times New Roman" w:cs="Times New Roman"/>
          <w:sz w:val="28"/>
          <w:szCs w:val="28"/>
        </w:rPr>
        <w:t>аться изучением оттисков пальцев</w:t>
      </w:r>
      <w:r w:rsidRPr="00041C9D">
        <w:rPr>
          <w:rFonts w:ascii="Times New Roman" w:hAnsi="Times New Roman" w:cs="Times New Roman"/>
          <w:sz w:val="28"/>
          <w:szCs w:val="28"/>
        </w:rPr>
        <w:t xml:space="preserve">. Итогом же его работы стало следующее: он выяснил и доказал, что отпечатки пальцев остаются неизменными на протяжении всей человеческой жизни, и он также доказал, что после смерти отпечатки пальцев не меняются. Но самым главным в его исследованиях стало то, что папиллярные узоры человека не совпадают по своему строению и структуре с соответствующими отпечатками пальцев других людей. </w:t>
      </w:r>
    </w:p>
    <w:p w14:paraId="6D4BE431" w14:textId="77777777" w:rsidR="00300186" w:rsidRPr="00041C9D" w:rsidRDefault="00615802" w:rsidP="00300186">
      <w:pPr>
        <w:pStyle w:val="a3"/>
        <w:spacing w:after="0" w:line="360" w:lineRule="auto"/>
        <w:ind w:left="0"/>
        <w:jc w:val="both"/>
        <w:rPr>
          <w:rFonts w:ascii="Times New Roman" w:hAnsi="Times New Roman" w:cs="Times New Roman"/>
          <w:sz w:val="28"/>
          <w:szCs w:val="28"/>
        </w:rPr>
      </w:pPr>
      <w:r w:rsidRPr="00041C9D">
        <w:rPr>
          <w:rFonts w:ascii="Times New Roman" w:hAnsi="Times New Roman" w:cs="Times New Roman"/>
          <w:sz w:val="28"/>
          <w:szCs w:val="28"/>
        </w:rPr>
        <w:t xml:space="preserve">В одно </w:t>
      </w:r>
      <w:r w:rsidR="003774A9" w:rsidRPr="00041C9D">
        <w:rPr>
          <w:rFonts w:ascii="Times New Roman" w:hAnsi="Times New Roman" w:cs="Times New Roman"/>
          <w:sz w:val="28"/>
          <w:szCs w:val="28"/>
        </w:rPr>
        <w:t xml:space="preserve">время с </w:t>
      </w:r>
      <w:proofErr w:type="spellStart"/>
      <w:r w:rsidR="003774A9" w:rsidRPr="00041C9D">
        <w:rPr>
          <w:rFonts w:ascii="Times New Roman" w:hAnsi="Times New Roman" w:cs="Times New Roman"/>
          <w:sz w:val="28"/>
          <w:szCs w:val="28"/>
        </w:rPr>
        <w:t>Хершелом</w:t>
      </w:r>
      <w:proofErr w:type="spellEnd"/>
      <w:r w:rsidR="003774A9" w:rsidRPr="00041C9D">
        <w:rPr>
          <w:rFonts w:ascii="Times New Roman" w:hAnsi="Times New Roman" w:cs="Times New Roman"/>
          <w:sz w:val="28"/>
          <w:szCs w:val="28"/>
        </w:rPr>
        <w:t xml:space="preserve"> над проблемой </w:t>
      </w:r>
      <w:r w:rsidRPr="00041C9D">
        <w:rPr>
          <w:rFonts w:ascii="Times New Roman" w:hAnsi="Times New Roman" w:cs="Times New Roman"/>
          <w:sz w:val="28"/>
          <w:szCs w:val="28"/>
        </w:rPr>
        <w:t>идент</w:t>
      </w:r>
      <w:r w:rsidR="003774A9" w:rsidRPr="00041C9D">
        <w:rPr>
          <w:rFonts w:ascii="Times New Roman" w:hAnsi="Times New Roman" w:cs="Times New Roman"/>
          <w:sz w:val="28"/>
          <w:szCs w:val="28"/>
        </w:rPr>
        <w:t xml:space="preserve">ификации человека по пальцевым </w:t>
      </w:r>
      <w:r w:rsidRPr="00041C9D">
        <w:rPr>
          <w:rFonts w:ascii="Times New Roman" w:hAnsi="Times New Roman" w:cs="Times New Roman"/>
          <w:sz w:val="28"/>
          <w:szCs w:val="28"/>
        </w:rPr>
        <w:t xml:space="preserve">узорам работал шотландский врач </w:t>
      </w:r>
      <w:proofErr w:type="spellStart"/>
      <w:r w:rsidRPr="00041C9D">
        <w:rPr>
          <w:rFonts w:ascii="Times New Roman" w:hAnsi="Times New Roman" w:cs="Times New Roman"/>
          <w:sz w:val="28"/>
          <w:szCs w:val="28"/>
        </w:rPr>
        <w:t>Г.Фолдс</w:t>
      </w:r>
      <w:proofErr w:type="spellEnd"/>
      <w:r w:rsidR="00300186" w:rsidRPr="00041C9D">
        <w:rPr>
          <w:rStyle w:val="a6"/>
          <w:rFonts w:ascii="Times New Roman" w:hAnsi="Times New Roman" w:cs="Times New Roman"/>
          <w:sz w:val="28"/>
          <w:szCs w:val="28"/>
        </w:rPr>
        <w:footnoteReference w:id="14"/>
      </w:r>
      <w:r w:rsidR="00300186" w:rsidRPr="00041C9D">
        <w:rPr>
          <w:rFonts w:ascii="Times New Roman" w:hAnsi="Times New Roman" w:cs="Times New Roman"/>
          <w:sz w:val="28"/>
          <w:szCs w:val="28"/>
        </w:rPr>
        <w:t>.</w:t>
      </w:r>
    </w:p>
    <w:p w14:paraId="137E1E72" w14:textId="77777777" w:rsidR="00615802" w:rsidRPr="00041C9D" w:rsidRDefault="00615802" w:rsidP="00300186">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Ему удалось за один год собрать огромное количество отпечатков пальцев и изучить их разнообразие. </w:t>
      </w:r>
      <w:proofErr w:type="spellStart"/>
      <w:r w:rsidRPr="00041C9D">
        <w:rPr>
          <w:rFonts w:ascii="Times New Roman" w:hAnsi="Times New Roman" w:cs="Times New Roman"/>
          <w:sz w:val="28"/>
          <w:szCs w:val="28"/>
        </w:rPr>
        <w:t>Фолдс</w:t>
      </w:r>
      <w:proofErr w:type="spellEnd"/>
      <w:r w:rsidRPr="00041C9D">
        <w:rPr>
          <w:rFonts w:ascii="Times New Roman" w:hAnsi="Times New Roman" w:cs="Times New Roman"/>
          <w:sz w:val="28"/>
          <w:szCs w:val="28"/>
        </w:rPr>
        <w:t xml:space="preserve"> выяснил, что необязательно при снятии отпечатков пальцев – чернить их, он выяснил, что через выходное отверстие потовых желез, на кончиках пальцев выделяется жировой секрет, который оставляет отпечаток столь же четких папилля</w:t>
      </w:r>
      <w:r w:rsidR="00CA160E" w:rsidRPr="00041C9D">
        <w:rPr>
          <w:rFonts w:ascii="Times New Roman" w:hAnsi="Times New Roman" w:cs="Times New Roman"/>
          <w:sz w:val="28"/>
          <w:szCs w:val="28"/>
        </w:rPr>
        <w:t>рных линий, как сажа или краска</w:t>
      </w:r>
      <w:r w:rsidR="00CA160E" w:rsidRPr="00041C9D">
        <w:rPr>
          <w:rStyle w:val="a6"/>
          <w:rFonts w:ascii="Times New Roman" w:hAnsi="Times New Roman" w:cs="Times New Roman"/>
          <w:sz w:val="28"/>
          <w:szCs w:val="28"/>
        </w:rPr>
        <w:footnoteReference w:id="15"/>
      </w:r>
      <w:r w:rsidR="00976B6B" w:rsidRPr="00041C9D">
        <w:rPr>
          <w:rFonts w:ascii="Times New Roman" w:hAnsi="Times New Roman" w:cs="Times New Roman"/>
          <w:sz w:val="28"/>
          <w:szCs w:val="28"/>
        </w:rPr>
        <w:t>.</w:t>
      </w:r>
    </w:p>
    <w:p w14:paraId="6862AB97" w14:textId="3AA04FDA"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При своих исследованиях </w:t>
      </w:r>
      <w:proofErr w:type="spellStart"/>
      <w:r w:rsidRPr="00041C9D">
        <w:rPr>
          <w:rFonts w:ascii="Times New Roman" w:hAnsi="Times New Roman" w:cs="Times New Roman"/>
          <w:sz w:val="28"/>
          <w:szCs w:val="28"/>
        </w:rPr>
        <w:t>Фолдс</w:t>
      </w:r>
      <w:proofErr w:type="spellEnd"/>
      <w:r w:rsidRPr="00041C9D">
        <w:rPr>
          <w:rFonts w:ascii="Times New Roman" w:hAnsi="Times New Roman" w:cs="Times New Roman"/>
          <w:sz w:val="28"/>
          <w:szCs w:val="28"/>
        </w:rPr>
        <w:t xml:space="preserve"> б</w:t>
      </w:r>
      <w:r w:rsidR="003774A9" w:rsidRPr="00041C9D">
        <w:rPr>
          <w:rFonts w:ascii="Times New Roman" w:hAnsi="Times New Roman" w:cs="Times New Roman"/>
          <w:sz w:val="28"/>
          <w:szCs w:val="28"/>
        </w:rPr>
        <w:t>рал отпечатки пальцев у слуг, а</w:t>
      </w:r>
      <w:r w:rsidRPr="00041C9D">
        <w:rPr>
          <w:rFonts w:ascii="Times New Roman" w:hAnsi="Times New Roman" w:cs="Times New Roman"/>
          <w:sz w:val="28"/>
          <w:szCs w:val="28"/>
        </w:rPr>
        <w:t xml:space="preserve"> позже он сравнивал эти отпечатки</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и отпечатки, оставленные слугой на бокале, тарелке или другом предмете, и его очень удивил и поразил тот факт, что отпечатки, имеющиеся у него в коллекции, полностью совпадают с отпечатками пальцев, оставленными слугой на бокале. И </w:t>
      </w:r>
      <w:proofErr w:type="spellStart"/>
      <w:r w:rsidRPr="00041C9D">
        <w:rPr>
          <w:rFonts w:ascii="Times New Roman" w:hAnsi="Times New Roman" w:cs="Times New Roman"/>
          <w:sz w:val="28"/>
          <w:szCs w:val="28"/>
        </w:rPr>
        <w:t>Фолдс</w:t>
      </w:r>
      <w:proofErr w:type="spellEnd"/>
      <w:r w:rsidRPr="00041C9D">
        <w:rPr>
          <w:rFonts w:ascii="Times New Roman" w:hAnsi="Times New Roman" w:cs="Times New Roman"/>
          <w:sz w:val="28"/>
          <w:szCs w:val="28"/>
        </w:rPr>
        <w:t xml:space="preserve"> понял, что этот метод идентификации незаменим в судебной экспертизе.</w:t>
      </w:r>
    </w:p>
    <w:p w14:paraId="2C5DB831"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lastRenderedPageBreak/>
        <w:t xml:space="preserve">В это же время </w:t>
      </w:r>
      <w:proofErr w:type="spellStart"/>
      <w:r w:rsidRPr="00041C9D">
        <w:rPr>
          <w:rFonts w:ascii="Times New Roman" w:hAnsi="Times New Roman" w:cs="Times New Roman"/>
          <w:sz w:val="28"/>
          <w:szCs w:val="28"/>
        </w:rPr>
        <w:t>А.Бертильон</w:t>
      </w:r>
      <w:proofErr w:type="spellEnd"/>
      <w:r w:rsidRPr="00041C9D">
        <w:rPr>
          <w:rFonts w:ascii="Times New Roman" w:hAnsi="Times New Roman" w:cs="Times New Roman"/>
          <w:sz w:val="28"/>
          <w:szCs w:val="28"/>
        </w:rPr>
        <w:t xml:space="preserve">, будучи </w:t>
      </w:r>
      <w:r w:rsidR="003774A9" w:rsidRPr="00041C9D">
        <w:rPr>
          <w:rFonts w:ascii="Times New Roman" w:hAnsi="Times New Roman" w:cs="Times New Roman"/>
          <w:sz w:val="28"/>
          <w:szCs w:val="28"/>
        </w:rPr>
        <w:t>начальником полиции, проводил процедуру изъятия отпечатков пальцев у</w:t>
      </w:r>
      <w:r w:rsidRPr="00041C9D">
        <w:rPr>
          <w:rFonts w:ascii="Times New Roman" w:hAnsi="Times New Roman" w:cs="Times New Roman"/>
          <w:sz w:val="28"/>
          <w:szCs w:val="28"/>
        </w:rPr>
        <w:t xml:space="preserve"> все</w:t>
      </w:r>
      <w:r w:rsidR="003774A9" w:rsidRPr="00041C9D">
        <w:rPr>
          <w:rFonts w:ascii="Times New Roman" w:hAnsi="Times New Roman" w:cs="Times New Roman"/>
          <w:sz w:val="28"/>
          <w:szCs w:val="28"/>
        </w:rPr>
        <w:t xml:space="preserve">х задержанных лиц. Ему удалось </w:t>
      </w:r>
      <w:r w:rsidRPr="00041C9D">
        <w:rPr>
          <w:rFonts w:ascii="Times New Roman" w:hAnsi="Times New Roman" w:cs="Times New Roman"/>
          <w:sz w:val="28"/>
          <w:szCs w:val="28"/>
        </w:rPr>
        <w:t>соз</w:t>
      </w:r>
      <w:r w:rsidR="003774A9" w:rsidRPr="00041C9D">
        <w:rPr>
          <w:rFonts w:ascii="Times New Roman" w:hAnsi="Times New Roman" w:cs="Times New Roman"/>
          <w:sz w:val="28"/>
          <w:szCs w:val="28"/>
        </w:rPr>
        <w:t>дать большую картотеку</w:t>
      </w:r>
      <w:r w:rsidRPr="00041C9D">
        <w:rPr>
          <w:rFonts w:ascii="Times New Roman" w:hAnsi="Times New Roman" w:cs="Times New Roman"/>
          <w:sz w:val="28"/>
          <w:szCs w:val="28"/>
        </w:rPr>
        <w:t xml:space="preserve"> и при п</w:t>
      </w:r>
      <w:r w:rsidR="003774A9" w:rsidRPr="00041C9D">
        <w:rPr>
          <w:rFonts w:ascii="Times New Roman" w:hAnsi="Times New Roman" w:cs="Times New Roman"/>
          <w:sz w:val="28"/>
          <w:szCs w:val="28"/>
        </w:rPr>
        <w:t xml:space="preserve">омощи этого раскрыть множество </w:t>
      </w:r>
      <w:r w:rsidRPr="00041C9D">
        <w:rPr>
          <w:rFonts w:ascii="Times New Roman" w:hAnsi="Times New Roman" w:cs="Times New Roman"/>
          <w:sz w:val="28"/>
          <w:szCs w:val="28"/>
        </w:rPr>
        <w:t>преступлений.</w:t>
      </w:r>
    </w:p>
    <w:p w14:paraId="226FFEB4"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А вот британск</w:t>
      </w:r>
      <w:r w:rsidR="003774A9" w:rsidRPr="00041C9D">
        <w:rPr>
          <w:rFonts w:ascii="Times New Roman" w:hAnsi="Times New Roman" w:cs="Times New Roman"/>
          <w:sz w:val="28"/>
          <w:szCs w:val="28"/>
        </w:rPr>
        <w:t>ому антропологу</w:t>
      </w:r>
      <w:r w:rsidRPr="00041C9D">
        <w:rPr>
          <w:rFonts w:ascii="Times New Roman" w:hAnsi="Times New Roman" w:cs="Times New Roman"/>
          <w:sz w:val="28"/>
          <w:szCs w:val="28"/>
        </w:rPr>
        <w:t xml:space="preserve"> </w:t>
      </w:r>
      <w:proofErr w:type="spellStart"/>
      <w:r w:rsidRPr="00041C9D">
        <w:rPr>
          <w:rFonts w:ascii="Times New Roman" w:hAnsi="Times New Roman" w:cs="Times New Roman"/>
          <w:sz w:val="28"/>
          <w:szCs w:val="28"/>
        </w:rPr>
        <w:t>Ф.Гальтону</w:t>
      </w:r>
      <w:proofErr w:type="spellEnd"/>
      <w:r w:rsidRPr="00041C9D">
        <w:rPr>
          <w:rFonts w:ascii="Times New Roman" w:hAnsi="Times New Roman" w:cs="Times New Roman"/>
          <w:sz w:val="28"/>
          <w:szCs w:val="28"/>
        </w:rPr>
        <w:t xml:space="preserve"> удалось объединить открытия </w:t>
      </w:r>
      <w:proofErr w:type="spellStart"/>
      <w:r w:rsidRPr="00041C9D">
        <w:rPr>
          <w:rFonts w:ascii="Times New Roman" w:hAnsi="Times New Roman" w:cs="Times New Roman"/>
          <w:sz w:val="28"/>
          <w:szCs w:val="28"/>
        </w:rPr>
        <w:t>Хершела</w:t>
      </w:r>
      <w:proofErr w:type="spellEnd"/>
      <w:r w:rsidRPr="00041C9D">
        <w:rPr>
          <w:rFonts w:ascii="Times New Roman" w:hAnsi="Times New Roman" w:cs="Times New Roman"/>
          <w:sz w:val="28"/>
          <w:szCs w:val="28"/>
        </w:rPr>
        <w:t xml:space="preserve"> и </w:t>
      </w:r>
      <w:proofErr w:type="spellStart"/>
      <w:r w:rsidRPr="00041C9D">
        <w:rPr>
          <w:rFonts w:ascii="Times New Roman" w:hAnsi="Times New Roman" w:cs="Times New Roman"/>
          <w:sz w:val="28"/>
          <w:szCs w:val="28"/>
        </w:rPr>
        <w:t>Фолдса</w:t>
      </w:r>
      <w:proofErr w:type="spellEnd"/>
      <w:r w:rsidRPr="00041C9D">
        <w:rPr>
          <w:rFonts w:ascii="Times New Roman" w:hAnsi="Times New Roman" w:cs="Times New Roman"/>
          <w:sz w:val="28"/>
          <w:szCs w:val="28"/>
        </w:rPr>
        <w:t xml:space="preserve"> с систематизацией </w:t>
      </w:r>
      <w:proofErr w:type="spellStart"/>
      <w:r w:rsidRPr="00041C9D">
        <w:rPr>
          <w:rFonts w:ascii="Times New Roman" w:hAnsi="Times New Roman" w:cs="Times New Roman"/>
          <w:sz w:val="28"/>
          <w:szCs w:val="28"/>
        </w:rPr>
        <w:t>Бертильона</w:t>
      </w:r>
      <w:proofErr w:type="spellEnd"/>
      <w:r w:rsidRPr="00041C9D">
        <w:rPr>
          <w:rFonts w:ascii="Times New Roman" w:hAnsi="Times New Roman" w:cs="Times New Roman"/>
          <w:sz w:val="28"/>
          <w:szCs w:val="28"/>
        </w:rPr>
        <w:t xml:space="preserve">. И в 1897 году </w:t>
      </w:r>
      <w:proofErr w:type="spellStart"/>
      <w:r w:rsidRPr="00041C9D">
        <w:rPr>
          <w:rFonts w:ascii="Times New Roman" w:hAnsi="Times New Roman" w:cs="Times New Roman"/>
          <w:sz w:val="28"/>
          <w:szCs w:val="28"/>
        </w:rPr>
        <w:t>Ф.Гальтон</w:t>
      </w:r>
      <w:proofErr w:type="spellEnd"/>
      <w:r w:rsidRPr="00041C9D">
        <w:rPr>
          <w:rFonts w:ascii="Times New Roman" w:hAnsi="Times New Roman" w:cs="Times New Roman"/>
          <w:sz w:val="28"/>
          <w:szCs w:val="28"/>
        </w:rPr>
        <w:t xml:space="preserve"> вошел в историю криминалистики, как основоположник идентификации человека по отпечаткам пальцев. </w:t>
      </w:r>
      <w:proofErr w:type="spellStart"/>
      <w:r w:rsidRPr="00041C9D">
        <w:rPr>
          <w:rFonts w:ascii="Times New Roman" w:hAnsi="Times New Roman" w:cs="Times New Roman"/>
          <w:sz w:val="28"/>
          <w:szCs w:val="28"/>
        </w:rPr>
        <w:t>Гальтон</w:t>
      </w:r>
      <w:proofErr w:type="spellEnd"/>
      <w:r w:rsidRPr="00041C9D">
        <w:rPr>
          <w:rFonts w:ascii="Times New Roman" w:hAnsi="Times New Roman" w:cs="Times New Roman"/>
          <w:sz w:val="28"/>
          <w:szCs w:val="28"/>
        </w:rPr>
        <w:t xml:space="preserve"> велел отбирать отпечатки пальцев у всех посетителей своего музея и спустя некоторое время накопил довольно большую картотеку отпечатков пальцев. </w:t>
      </w:r>
      <w:proofErr w:type="spellStart"/>
      <w:r w:rsidRPr="00041C9D">
        <w:rPr>
          <w:rFonts w:ascii="Times New Roman" w:hAnsi="Times New Roman" w:cs="Times New Roman"/>
          <w:sz w:val="28"/>
          <w:szCs w:val="28"/>
        </w:rPr>
        <w:t>Гальтон</w:t>
      </w:r>
      <w:proofErr w:type="spellEnd"/>
      <w:r w:rsidRPr="00041C9D">
        <w:rPr>
          <w:rFonts w:ascii="Times New Roman" w:hAnsi="Times New Roman" w:cs="Times New Roman"/>
          <w:sz w:val="28"/>
          <w:szCs w:val="28"/>
        </w:rPr>
        <w:t xml:space="preserve"> используя теорию вероятности установил, что вероятность совпадения отпечатка какого-либо отдельного пальца одного человека с отпечатком пальца другого че</w:t>
      </w:r>
      <w:r w:rsidR="003774A9" w:rsidRPr="00041C9D">
        <w:rPr>
          <w:rFonts w:ascii="Times New Roman" w:hAnsi="Times New Roman" w:cs="Times New Roman"/>
          <w:sz w:val="28"/>
          <w:szCs w:val="28"/>
        </w:rPr>
        <w:t>ловека выражается отношением 1:</w:t>
      </w:r>
      <w:r w:rsidRPr="00041C9D">
        <w:rPr>
          <w:rFonts w:ascii="Times New Roman" w:hAnsi="Times New Roman" w:cs="Times New Roman"/>
          <w:sz w:val="28"/>
          <w:szCs w:val="28"/>
        </w:rPr>
        <w:t>4, а отпечатки десяти пальцев одного чел</w:t>
      </w:r>
      <w:r w:rsidR="003774A9" w:rsidRPr="00041C9D">
        <w:rPr>
          <w:rFonts w:ascii="Times New Roman" w:hAnsi="Times New Roman" w:cs="Times New Roman"/>
          <w:sz w:val="28"/>
          <w:szCs w:val="28"/>
        </w:rPr>
        <w:t>овека выражаются в отношении 1:</w:t>
      </w:r>
      <w:r w:rsidRPr="00041C9D">
        <w:rPr>
          <w:rFonts w:ascii="Times New Roman" w:hAnsi="Times New Roman" w:cs="Times New Roman"/>
          <w:sz w:val="28"/>
          <w:szCs w:val="28"/>
        </w:rPr>
        <w:t xml:space="preserve">64 000 000 000. Еще одним важным вкладом </w:t>
      </w:r>
      <w:proofErr w:type="spellStart"/>
      <w:r w:rsidRPr="00041C9D">
        <w:rPr>
          <w:rFonts w:ascii="Times New Roman" w:hAnsi="Times New Roman" w:cs="Times New Roman"/>
          <w:sz w:val="28"/>
          <w:szCs w:val="28"/>
        </w:rPr>
        <w:t>Гальтона</w:t>
      </w:r>
      <w:proofErr w:type="spellEnd"/>
      <w:r w:rsidRPr="00041C9D">
        <w:rPr>
          <w:rFonts w:ascii="Times New Roman" w:hAnsi="Times New Roman" w:cs="Times New Roman"/>
          <w:sz w:val="28"/>
          <w:szCs w:val="28"/>
        </w:rPr>
        <w:t xml:space="preserve"> в дактилоскопию является то, что он привел множество папиллярных линий в единую систему, а впоследствии ем</w:t>
      </w:r>
      <w:r w:rsidR="00976B6B" w:rsidRPr="00041C9D">
        <w:rPr>
          <w:rFonts w:ascii="Times New Roman" w:hAnsi="Times New Roman" w:cs="Times New Roman"/>
          <w:sz w:val="28"/>
          <w:szCs w:val="28"/>
        </w:rPr>
        <w:t>у удалось систематизировать их</w:t>
      </w:r>
      <w:r w:rsidR="00CA160E" w:rsidRPr="00041C9D">
        <w:rPr>
          <w:rStyle w:val="a6"/>
          <w:rFonts w:ascii="Times New Roman" w:hAnsi="Times New Roman" w:cs="Times New Roman"/>
          <w:sz w:val="28"/>
          <w:szCs w:val="28"/>
        </w:rPr>
        <w:footnoteReference w:id="16"/>
      </w:r>
      <w:r w:rsidR="00976B6B" w:rsidRPr="00041C9D">
        <w:rPr>
          <w:rFonts w:ascii="Times New Roman" w:hAnsi="Times New Roman" w:cs="Times New Roman"/>
          <w:sz w:val="28"/>
          <w:szCs w:val="28"/>
        </w:rPr>
        <w:t>.</w:t>
      </w:r>
    </w:p>
    <w:p w14:paraId="3D8AFD22"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proofErr w:type="spellStart"/>
      <w:r w:rsidRPr="00041C9D">
        <w:rPr>
          <w:rFonts w:ascii="Times New Roman" w:hAnsi="Times New Roman" w:cs="Times New Roman"/>
          <w:sz w:val="28"/>
          <w:szCs w:val="28"/>
        </w:rPr>
        <w:t>Гальтон</w:t>
      </w:r>
      <w:proofErr w:type="spellEnd"/>
      <w:r w:rsidRPr="00041C9D">
        <w:rPr>
          <w:rFonts w:ascii="Times New Roman" w:hAnsi="Times New Roman" w:cs="Times New Roman"/>
          <w:sz w:val="28"/>
          <w:szCs w:val="28"/>
        </w:rPr>
        <w:t xml:space="preserve"> выяснил, что всего существует четыре основные группы узоров: с треугольником, без треугольника, слева и справа с тре</w:t>
      </w:r>
      <w:r w:rsidR="003774A9" w:rsidRPr="00041C9D">
        <w:rPr>
          <w:rFonts w:ascii="Times New Roman" w:hAnsi="Times New Roman" w:cs="Times New Roman"/>
          <w:sz w:val="28"/>
          <w:szCs w:val="28"/>
        </w:rPr>
        <w:t>угольником, и эта классификация</w:t>
      </w:r>
      <w:r w:rsidRPr="00041C9D">
        <w:rPr>
          <w:rFonts w:ascii="Times New Roman" w:hAnsi="Times New Roman" w:cs="Times New Roman"/>
          <w:sz w:val="28"/>
          <w:szCs w:val="28"/>
        </w:rPr>
        <w:t xml:space="preserve"> была положена в основу его картотеки. Но в его картотеке были свои недостатки: если бы четыре определенных им основных узора папиллярных линий встречались равномерно, то можно было распределить их по карточкам в равных количествах, но, увы, о подобной равномерности не могло идти и речи, так как дуги встречались реже, чем остальные узоры, наблюдалась тенденция к повторению на определенных пальцах одного и того же основного рисунка. В итоге в отдельных ящиках накапливалось большое количество карточек, а в других практически не было и, поэтому о быстром нахождении одной нужной не могло идти и речи.</w:t>
      </w:r>
    </w:p>
    <w:p w14:paraId="181DCE9B" w14:textId="0CEBA0F3"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lastRenderedPageBreak/>
        <w:t>А вот подданному Англии Генеральному инспе</w:t>
      </w:r>
      <w:r w:rsidR="003774A9" w:rsidRPr="00041C9D">
        <w:rPr>
          <w:rFonts w:ascii="Times New Roman" w:hAnsi="Times New Roman" w:cs="Times New Roman"/>
          <w:sz w:val="28"/>
          <w:szCs w:val="28"/>
        </w:rPr>
        <w:t xml:space="preserve">ктору полиции Бенгалии Эдварду Генри удалось изобрести такой </w:t>
      </w:r>
      <w:r w:rsidRPr="00041C9D">
        <w:rPr>
          <w:rFonts w:ascii="Times New Roman" w:hAnsi="Times New Roman" w:cs="Times New Roman"/>
          <w:sz w:val="28"/>
          <w:szCs w:val="28"/>
        </w:rPr>
        <w:t xml:space="preserve">способ систематизации карточек с </w:t>
      </w:r>
      <w:r w:rsidR="003774A9" w:rsidRPr="00041C9D">
        <w:rPr>
          <w:rFonts w:ascii="Times New Roman" w:hAnsi="Times New Roman" w:cs="Times New Roman"/>
          <w:sz w:val="28"/>
          <w:szCs w:val="28"/>
        </w:rPr>
        <w:t xml:space="preserve">отпечатками </w:t>
      </w:r>
      <w:r w:rsidRPr="00041C9D">
        <w:rPr>
          <w:rFonts w:ascii="Times New Roman" w:hAnsi="Times New Roman" w:cs="Times New Roman"/>
          <w:sz w:val="28"/>
          <w:szCs w:val="28"/>
        </w:rPr>
        <w:t>пальцев, что лю</w:t>
      </w:r>
      <w:r w:rsidR="00E71B2F" w:rsidRPr="00041C9D">
        <w:rPr>
          <w:rFonts w:ascii="Times New Roman" w:hAnsi="Times New Roman" w:cs="Times New Roman"/>
          <w:sz w:val="28"/>
          <w:szCs w:val="28"/>
        </w:rPr>
        <w:t xml:space="preserve">бая из них могла </w:t>
      </w:r>
      <w:r w:rsidRPr="00041C9D">
        <w:rPr>
          <w:rFonts w:ascii="Times New Roman" w:hAnsi="Times New Roman" w:cs="Times New Roman"/>
          <w:sz w:val="28"/>
          <w:szCs w:val="28"/>
        </w:rPr>
        <w:t xml:space="preserve">быть найдена за короткий промежуток времени. Им была предложена следующая классификация узоров: простые дуги, </w:t>
      </w:r>
      <w:proofErr w:type="spellStart"/>
      <w:r w:rsidRPr="00041C9D">
        <w:rPr>
          <w:rFonts w:ascii="Times New Roman" w:hAnsi="Times New Roman" w:cs="Times New Roman"/>
          <w:sz w:val="28"/>
          <w:szCs w:val="28"/>
        </w:rPr>
        <w:t>пихтообразные</w:t>
      </w:r>
      <w:proofErr w:type="spellEnd"/>
      <w:r w:rsidRPr="00041C9D">
        <w:rPr>
          <w:rFonts w:ascii="Times New Roman" w:hAnsi="Times New Roman" w:cs="Times New Roman"/>
          <w:sz w:val="28"/>
          <w:szCs w:val="28"/>
        </w:rPr>
        <w:t xml:space="preserve"> дуги, радиальные петли, </w:t>
      </w:r>
      <w:proofErr w:type="spellStart"/>
      <w:r w:rsidRPr="00041C9D">
        <w:rPr>
          <w:rFonts w:ascii="Times New Roman" w:hAnsi="Times New Roman" w:cs="Times New Roman"/>
          <w:sz w:val="28"/>
          <w:szCs w:val="28"/>
        </w:rPr>
        <w:t>ульнарные</w:t>
      </w:r>
      <w:proofErr w:type="spellEnd"/>
      <w:r w:rsidRPr="00041C9D">
        <w:rPr>
          <w:rFonts w:ascii="Times New Roman" w:hAnsi="Times New Roman" w:cs="Times New Roman"/>
          <w:sz w:val="28"/>
          <w:szCs w:val="28"/>
        </w:rPr>
        <w:t xml:space="preserve"> петли и завихрения. Затем Эдвард Генри провел уточнение рисунка, который </w:t>
      </w:r>
      <w:proofErr w:type="spellStart"/>
      <w:r w:rsidRPr="00041C9D">
        <w:rPr>
          <w:rFonts w:ascii="Times New Roman" w:hAnsi="Times New Roman" w:cs="Times New Roman"/>
          <w:sz w:val="28"/>
          <w:szCs w:val="28"/>
        </w:rPr>
        <w:t>Гальтон</w:t>
      </w:r>
      <w:proofErr w:type="spellEnd"/>
      <w:r w:rsidRPr="00041C9D">
        <w:rPr>
          <w:rFonts w:ascii="Times New Roman" w:hAnsi="Times New Roman" w:cs="Times New Roman"/>
          <w:sz w:val="28"/>
          <w:szCs w:val="28"/>
        </w:rPr>
        <w:t xml:space="preserve"> назвал треугольником (дельтой), дельта могла образовываться раздвоением одной папиллярной линии и</w:t>
      </w:r>
      <w:r w:rsidR="00976B6B" w:rsidRPr="00041C9D">
        <w:rPr>
          <w:rFonts w:ascii="Times New Roman" w:hAnsi="Times New Roman" w:cs="Times New Roman"/>
          <w:sz w:val="28"/>
          <w:szCs w:val="28"/>
        </w:rPr>
        <w:t xml:space="preserve">ли двумя разбегающимися линиями </w:t>
      </w:r>
      <w:r w:rsidR="00A214C6" w:rsidRPr="00041C9D">
        <w:rPr>
          <w:rStyle w:val="a6"/>
          <w:rFonts w:ascii="Times New Roman" w:hAnsi="Times New Roman" w:cs="Times New Roman"/>
          <w:sz w:val="28"/>
          <w:szCs w:val="28"/>
        </w:rPr>
        <w:footnoteReference w:customMarkFollows="1" w:id="17"/>
        <w:t>1</w:t>
      </w:r>
      <w:r w:rsidR="00976B6B" w:rsidRPr="00041C9D">
        <w:rPr>
          <w:rFonts w:ascii="Times New Roman" w:hAnsi="Times New Roman" w:cs="Times New Roman"/>
          <w:sz w:val="28"/>
          <w:szCs w:val="28"/>
        </w:rPr>
        <w:t>.</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Генри определил для них внешние и внутренние пределы. Если провести прямую линию между внешними и внутренними пределами и сосчитать папиллярные линии, пересекаемые этой прямой, то их число окажется разным у различных людей. Генри предложил положить этот принцип в основу группировки, путем выведения формулы, на основе которой будет создана система классификации отпечатков пальцев. Доложив о своем открытии генерал-губернатору Британской Индии, Генри сделал большой прорыв в области дактилоскопии. Уже в 1897 году распоряжением генерал-губернатора на территории Британской Индии был отменён способ </w:t>
      </w:r>
      <w:proofErr w:type="spellStart"/>
      <w:r w:rsidRPr="00041C9D">
        <w:rPr>
          <w:rFonts w:ascii="Times New Roman" w:hAnsi="Times New Roman" w:cs="Times New Roman"/>
          <w:sz w:val="28"/>
          <w:szCs w:val="28"/>
        </w:rPr>
        <w:t>Бертельона</w:t>
      </w:r>
      <w:proofErr w:type="spellEnd"/>
      <w:r w:rsidRPr="00041C9D">
        <w:rPr>
          <w:rFonts w:ascii="Times New Roman" w:hAnsi="Times New Roman" w:cs="Times New Roman"/>
          <w:sz w:val="28"/>
          <w:szCs w:val="28"/>
        </w:rPr>
        <w:t xml:space="preserve"> и введен способ регистрации преступников, предложенный Генри, который дал большие рез</w:t>
      </w:r>
      <w:r w:rsidR="00976B6B" w:rsidRPr="00041C9D">
        <w:rPr>
          <w:rFonts w:ascii="Times New Roman" w:hAnsi="Times New Roman" w:cs="Times New Roman"/>
          <w:sz w:val="28"/>
          <w:szCs w:val="28"/>
        </w:rPr>
        <w:t xml:space="preserve">ультаты в области идентификации </w:t>
      </w:r>
      <w:r w:rsidR="00A214C6" w:rsidRPr="00041C9D">
        <w:rPr>
          <w:rStyle w:val="a6"/>
          <w:rFonts w:ascii="Times New Roman" w:hAnsi="Times New Roman" w:cs="Times New Roman"/>
          <w:sz w:val="28"/>
          <w:szCs w:val="28"/>
        </w:rPr>
        <w:footnoteReference w:customMarkFollows="1" w:id="18"/>
        <w:t>2</w:t>
      </w:r>
      <w:r w:rsidR="00976B6B" w:rsidRPr="00041C9D">
        <w:rPr>
          <w:rFonts w:ascii="Times New Roman" w:hAnsi="Times New Roman" w:cs="Times New Roman"/>
          <w:sz w:val="28"/>
          <w:szCs w:val="28"/>
        </w:rPr>
        <w:t>.</w:t>
      </w:r>
    </w:p>
    <w:p w14:paraId="4A8BCE33" w14:textId="77777777" w:rsidR="00615802" w:rsidRPr="00041C9D" w:rsidRDefault="00615802" w:rsidP="006563C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И уже к 1903</w:t>
      </w:r>
      <w:r w:rsidR="00E71B2F" w:rsidRPr="00041C9D">
        <w:rPr>
          <w:rFonts w:ascii="Times New Roman" w:hAnsi="Times New Roman" w:cs="Times New Roman"/>
          <w:sz w:val="28"/>
          <w:szCs w:val="28"/>
        </w:rPr>
        <w:t xml:space="preserve"> году отпечаток пальца впервые </w:t>
      </w:r>
      <w:r w:rsidRPr="00041C9D">
        <w:rPr>
          <w:rFonts w:ascii="Times New Roman" w:hAnsi="Times New Roman" w:cs="Times New Roman"/>
          <w:sz w:val="28"/>
          <w:szCs w:val="28"/>
        </w:rPr>
        <w:t xml:space="preserve">был </w:t>
      </w:r>
      <w:r w:rsidR="00E71B2F" w:rsidRPr="00041C9D">
        <w:rPr>
          <w:rFonts w:ascii="Times New Roman" w:hAnsi="Times New Roman" w:cs="Times New Roman"/>
          <w:sz w:val="28"/>
          <w:szCs w:val="28"/>
        </w:rPr>
        <w:t xml:space="preserve">допущен по уголовному делу над </w:t>
      </w:r>
      <w:r w:rsidRPr="00041C9D">
        <w:rPr>
          <w:rFonts w:ascii="Times New Roman" w:hAnsi="Times New Roman" w:cs="Times New Roman"/>
          <w:sz w:val="28"/>
          <w:szCs w:val="28"/>
        </w:rPr>
        <w:t>брать</w:t>
      </w:r>
      <w:r w:rsidR="00E71B2F" w:rsidRPr="00041C9D">
        <w:rPr>
          <w:rFonts w:ascii="Times New Roman" w:hAnsi="Times New Roman" w:cs="Times New Roman"/>
          <w:sz w:val="28"/>
          <w:szCs w:val="28"/>
        </w:rPr>
        <w:t xml:space="preserve">ями </w:t>
      </w:r>
      <w:proofErr w:type="spellStart"/>
      <w:r w:rsidR="00E71B2F" w:rsidRPr="00041C9D">
        <w:rPr>
          <w:rFonts w:ascii="Times New Roman" w:hAnsi="Times New Roman" w:cs="Times New Roman"/>
          <w:sz w:val="28"/>
          <w:szCs w:val="28"/>
        </w:rPr>
        <w:t>Стрентонами</w:t>
      </w:r>
      <w:proofErr w:type="spellEnd"/>
      <w:r w:rsidR="00E71B2F" w:rsidRPr="00041C9D">
        <w:rPr>
          <w:rFonts w:ascii="Times New Roman" w:hAnsi="Times New Roman" w:cs="Times New Roman"/>
          <w:sz w:val="28"/>
          <w:szCs w:val="28"/>
        </w:rPr>
        <w:t xml:space="preserve">, которые убили </w:t>
      </w:r>
      <w:r w:rsidRPr="00041C9D">
        <w:rPr>
          <w:rFonts w:ascii="Times New Roman" w:hAnsi="Times New Roman" w:cs="Times New Roman"/>
          <w:sz w:val="28"/>
          <w:szCs w:val="28"/>
        </w:rPr>
        <w:t xml:space="preserve">владельца лавки в </w:t>
      </w:r>
      <w:proofErr w:type="spellStart"/>
      <w:r w:rsidRPr="00041C9D">
        <w:rPr>
          <w:rFonts w:ascii="Times New Roman" w:hAnsi="Times New Roman" w:cs="Times New Roman"/>
          <w:sz w:val="28"/>
          <w:szCs w:val="28"/>
        </w:rPr>
        <w:t>Дентфорде</w:t>
      </w:r>
      <w:proofErr w:type="spellEnd"/>
      <w:r w:rsidRPr="00041C9D">
        <w:rPr>
          <w:rFonts w:ascii="Times New Roman" w:hAnsi="Times New Roman" w:cs="Times New Roman"/>
          <w:sz w:val="28"/>
          <w:szCs w:val="28"/>
        </w:rPr>
        <w:t xml:space="preserve">. Таким образом, </w:t>
      </w:r>
      <w:r w:rsidR="00E71B2F" w:rsidRPr="00041C9D">
        <w:rPr>
          <w:rFonts w:ascii="Times New Roman" w:hAnsi="Times New Roman" w:cs="Times New Roman"/>
          <w:sz w:val="28"/>
          <w:szCs w:val="28"/>
        </w:rPr>
        <w:t>1903 год можно</w:t>
      </w:r>
      <w:r w:rsidRPr="00041C9D">
        <w:rPr>
          <w:rFonts w:ascii="Times New Roman" w:hAnsi="Times New Roman" w:cs="Times New Roman"/>
          <w:sz w:val="28"/>
          <w:szCs w:val="28"/>
        </w:rPr>
        <w:t xml:space="preserve"> считать год</w:t>
      </w:r>
      <w:r w:rsidR="00E71B2F" w:rsidRPr="00041C9D">
        <w:rPr>
          <w:rFonts w:ascii="Times New Roman" w:hAnsi="Times New Roman" w:cs="Times New Roman"/>
          <w:sz w:val="28"/>
          <w:szCs w:val="28"/>
        </w:rPr>
        <w:t>ом рождения дактилоскопирования.</w:t>
      </w:r>
      <w:r w:rsidR="006563C9" w:rsidRPr="00041C9D">
        <w:rPr>
          <w:rFonts w:ascii="Times New Roman" w:hAnsi="Times New Roman" w:cs="Times New Roman"/>
          <w:sz w:val="28"/>
          <w:szCs w:val="28"/>
        </w:rPr>
        <w:t xml:space="preserve"> </w:t>
      </w:r>
      <w:r w:rsidR="00DB2C8B" w:rsidRPr="00041C9D">
        <w:rPr>
          <w:rFonts w:ascii="Times New Roman" w:hAnsi="Times New Roman" w:cs="Times New Roman"/>
          <w:sz w:val="28"/>
          <w:szCs w:val="28"/>
        </w:rPr>
        <w:t>Но повсеместное применение дактилоскопия получила в 1930-х годах.</w:t>
      </w:r>
      <w:r w:rsidR="006563C9" w:rsidRPr="00041C9D">
        <w:rPr>
          <w:rFonts w:ascii="Times New Roman" w:hAnsi="Times New Roman" w:cs="Times New Roman"/>
          <w:sz w:val="28"/>
          <w:szCs w:val="28"/>
        </w:rPr>
        <w:t xml:space="preserve"> </w:t>
      </w:r>
      <w:r w:rsidR="00E71B2F" w:rsidRPr="00041C9D">
        <w:rPr>
          <w:rFonts w:ascii="Times New Roman" w:hAnsi="Times New Roman" w:cs="Times New Roman"/>
          <w:sz w:val="28"/>
          <w:szCs w:val="28"/>
        </w:rPr>
        <w:t>И по сей</w:t>
      </w:r>
      <w:r w:rsidRPr="00041C9D">
        <w:rPr>
          <w:rFonts w:ascii="Times New Roman" w:hAnsi="Times New Roman" w:cs="Times New Roman"/>
          <w:sz w:val="28"/>
          <w:szCs w:val="28"/>
        </w:rPr>
        <w:t xml:space="preserve"> день, дактилоскопирование не утратило</w:t>
      </w:r>
      <w:r w:rsidR="00E71B2F" w:rsidRPr="00041C9D">
        <w:rPr>
          <w:rFonts w:ascii="Times New Roman" w:hAnsi="Times New Roman" w:cs="Times New Roman"/>
          <w:sz w:val="28"/>
          <w:szCs w:val="28"/>
        </w:rPr>
        <w:t xml:space="preserve"> своей важности и необходимости</w:t>
      </w:r>
      <w:r w:rsidRPr="00041C9D">
        <w:rPr>
          <w:rFonts w:ascii="Times New Roman" w:hAnsi="Times New Roman" w:cs="Times New Roman"/>
          <w:sz w:val="28"/>
          <w:szCs w:val="28"/>
        </w:rPr>
        <w:t xml:space="preserve"> при расследовании и раскр</w:t>
      </w:r>
      <w:r w:rsidR="00E71B2F" w:rsidRPr="00041C9D">
        <w:rPr>
          <w:rFonts w:ascii="Times New Roman" w:hAnsi="Times New Roman" w:cs="Times New Roman"/>
          <w:sz w:val="28"/>
          <w:szCs w:val="28"/>
        </w:rPr>
        <w:t>ытии</w:t>
      </w:r>
      <w:r w:rsidRPr="00041C9D">
        <w:rPr>
          <w:rFonts w:ascii="Times New Roman" w:hAnsi="Times New Roman" w:cs="Times New Roman"/>
          <w:sz w:val="28"/>
          <w:szCs w:val="28"/>
        </w:rPr>
        <w:t xml:space="preserve"> преступл</w:t>
      </w:r>
      <w:r w:rsidR="00976B6B" w:rsidRPr="00041C9D">
        <w:rPr>
          <w:rFonts w:ascii="Times New Roman" w:hAnsi="Times New Roman" w:cs="Times New Roman"/>
          <w:sz w:val="28"/>
          <w:szCs w:val="28"/>
        </w:rPr>
        <w:t>ений</w:t>
      </w:r>
      <w:r w:rsidR="00740270" w:rsidRPr="00041C9D">
        <w:rPr>
          <w:rStyle w:val="a6"/>
          <w:rFonts w:ascii="Times New Roman" w:hAnsi="Times New Roman" w:cs="Times New Roman"/>
          <w:sz w:val="28"/>
          <w:szCs w:val="28"/>
        </w:rPr>
        <w:footnoteReference w:id="19"/>
      </w:r>
      <w:r w:rsidR="00976B6B" w:rsidRPr="00041C9D">
        <w:rPr>
          <w:rFonts w:ascii="Times New Roman" w:hAnsi="Times New Roman" w:cs="Times New Roman"/>
          <w:sz w:val="28"/>
          <w:szCs w:val="28"/>
        </w:rPr>
        <w:t>.</w:t>
      </w:r>
    </w:p>
    <w:p w14:paraId="707255B6"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К тому же, в настоящее время, с применением компьютерных систем и соответствующих баз данных отпечатков пальцев, время поиска и </w:t>
      </w:r>
      <w:r w:rsidRPr="00041C9D">
        <w:rPr>
          <w:rFonts w:ascii="Times New Roman" w:hAnsi="Times New Roman" w:cs="Times New Roman"/>
          <w:sz w:val="28"/>
          <w:szCs w:val="28"/>
        </w:rPr>
        <w:lastRenderedPageBreak/>
        <w:t xml:space="preserve">трудозатраты на поиск существенно сокращены. Сегодня эксперты владеют методами и технологиями комплексного дактилоскопического и биологического </w:t>
      </w:r>
      <w:r w:rsidR="00E71B2F" w:rsidRPr="00041C9D">
        <w:rPr>
          <w:rFonts w:ascii="Times New Roman" w:hAnsi="Times New Roman" w:cs="Times New Roman"/>
          <w:sz w:val="28"/>
          <w:szCs w:val="28"/>
        </w:rPr>
        <w:t>исследований отпечатков пальцев.</w:t>
      </w:r>
    </w:p>
    <w:p w14:paraId="6D4F297D"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Несколько позднее, в 20-30-х гг. XX в., началось активное исс</w:t>
      </w:r>
      <w:r w:rsidR="00E71B2F" w:rsidRPr="00041C9D">
        <w:rPr>
          <w:rFonts w:ascii="Times New Roman" w:hAnsi="Times New Roman" w:cs="Times New Roman"/>
          <w:sz w:val="28"/>
          <w:szCs w:val="28"/>
        </w:rPr>
        <w:t xml:space="preserve">ледование строения папиллярных </w:t>
      </w:r>
      <w:r w:rsidRPr="00041C9D">
        <w:rPr>
          <w:rFonts w:ascii="Times New Roman" w:hAnsi="Times New Roman" w:cs="Times New Roman"/>
          <w:sz w:val="28"/>
          <w:szCs w:val="28"/>
        </w:rPr>
        <w:t>у</w:t>
      </w:r>
      <w:r w:rsidR="00E71B2F" w:rsidRPr="00041C9D">
        <w:rPr>
          <w:rFonts w:ascii="Times New Roman" w:hAnsi="Times New Roman" w:cs="Times New Roman"/>
          <w:sz w:val="28"/>
          <w:szCs w:val="28"/>
        </w:rPr>
        <w:t>зоров как генетического маркера</w:t>
      </w:r>
      <w:r w:rsidRPr="00041C9D">
        <w:rPr>
          <w:rFonts w:ascii="Times New Roman" w:hAnsi="Times New Roman" w:cs="Times New Roman"/>
          <w:sz w:val="28"/>
          <w:szCs w:val="28"/>
        </w:rPr>
        <w:t xml:space="preserve"> в антропологии, медицине и генетике. В 1926 г. Г. </w:t>
      </w:r>
      <w:proofErr w:type="spellStart"/>
      <w:r w:rsidRPr="00041C9D">
        <w:rPr>
          <w:rFonts w:ascii="Times New Roman" w:hAnsi="Times New Roman" w:cs="Times New Roman"/>
          <w:sz w:val="28"/>
          <w:szCs w:val="28"/>
        </w:rPr>
        <w:t>Камминзом</w:t>
      </w:r>
      <w:proofErr w:type="spellEnd"/>
      <w:r w:rsidRPr="00041C9D">
        <w:rPr>
          <w:rFonts w:ascii="Times New Roman" w:hAnsi="Times New Roman" w:cs="Times New Roman"/>
          <w:sz w:val="28"/>
          <w:szCs w:val="28"/>
        </w:rPr>
        <w:t xml:space="preserve"> и Ч. </w:t>
      </w:r>
      <w:proofErr w:type="spellStart"/>
      <w:r w:rsidRPr="00041C9D">
        <w:rPr>
          <w:rFonts w:ascii="Times New Roman" w:hAnsi="Times New Roman" w:cs="Times New Roman"/>
          <w:sz w:val="28"/>
          <w:szCs w:val="28"/>
        </w:rPr>
        <w:t>Мидло</w:t>
      </w:r>
      <w:proofErr w:type="spellEnd"/>
      <w:r w:rsidRPr="00041C9D">
        <w:rPr>
          <w:rFonts w:ascii="Times New Roman" w:hAnsi="Times New Roman" w:cs="Times New Roman"/>
          <w:sz w:val="28"/>
          <w:szCs w:val="28"/>
        </w:rPr>
        <w:t xml:space="preserve"> предложен термин дерматоглифика ("дерма" - кожа, "</w:t>
      </w:r>
      <w:proofErr w:type="spellStart"/>
      <w:r w:rsidRPr="00041C9D">
        <w:rPr>
          <w:rFonts w:ascii="Times New Roman" w:hAnsi="Times New Roman" w:cs="Times New Roman"/>
          <w:sz w:val="28"/>
          <w:szCs w:val="28"/>
        </w:rPr>
        <w:t>глифе</w:t>
      </w:r>
      <w:proofErr w:type="spellEnd"/>
      <w:r w:rsidRPr="00041C9D">
        <w:rPr>
          <w:rFonts w:ascii="Times New Roman" w:hAnsi="Times New Roman" w:cs="Times New Roman"/>
          <w:sz w:val="28"/>
          <w:szCs w:val="28"/>
        </w:rPr>
        <w:t xml:space="preserve">" - узор), которым они обозначали как совокупность методов исследования папиллярных узоров человека и высших животных, так и </w:t>
      </w:r>
      <w:r w:rsidR="00740270" w:rsidRPr="00041C9D">
        <w:rPr>
          <w:rFonts w:ascii="Times New Roman" w:hAnsi="Times New Roman" w:cs="Times New Roman"/>
          <w:sz w:val="28"/>
          <w:szCs w:val="28"/>
        </w:rPr>
        <w:t>«новую науку»</w:t>
      </w:r>
      <w:r w:rsidRPr="00041C9D">
        <w:rPr>
          <w:rFonts w:ascii="Times New Roman" w:hAnsi="Times New Roman" w:cs="Times New Roman"/>
          <w:sz w:val="28"/>
          <w:szCs w:val="28"/>
        </w:rPr>
        <w:t>, предметом которой является исследование гребешковой кожи в целях расовой дифференциации людей, медицин</w:t>
      </w:r>
      <w:r w:rsidR="00733D66" w:rsidRPr="00041C9D">
        <w:rPr>
          <w:rFonts w:ascii="Times New Roman" w:hAnsi="Times New Roman" w:cs="Times New Roman"/>
          <w:sz w:val="28"/>
          <w:szCs w:val="28"/>
        </w:rPr>
        <w:t>ской и генетической диагностики</w:t>
      </w:r>
      <w:r w:rsidR="00740270" w:rsidRPr="00041C9D">
        <w:rPr>
          <w:rStyle w:val="a6"/>
          <w:rFonts w:ascii="Times New Roman" w:hAnsi="Times New Roman" w:cs="Times New Roman"/>
          <w:sz w:val="28"/>
          <w:szCs w:val="28"/>
        </w:rPr>
        <w:footnoteReference w:id="20"/>
      </w:r>
      <w:r w:rsidR="00740270" w:rsidRPr="00041C9D">
        <w:rPr>
          <w:rFonts w:ascii="Times New Roman" w:hAnsi="Times New Roman" w:cs="Times New Roman"/>
          <w:sz w:val="28"/>
          <w:szCs w:val="28"/>
        </w:rPr>
        <w:t>.</w:t>
      </w:r>
    </w:p>
    <w:p w14:paraId="10F7A2B7"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Дактилоскопия и дерматоглифик</w:t>
      </w:r>
      <w:r w:rsidR="00E71B2F" w:rsidRPr="00041C9D">
        <w:rPr>
          <w:rFonts w:ascii="Times New Roman" w:hAnsi="Times New Roman" w:cs="Times New Roman"/>
          <w:sz w:val="28"/>
          <w:szCs w:val="28"/>
        </w:rPr>
        <w:t xml:space="preserve">а - два научных направления, в рамках которых наиболее полно </w:t>
      </w:r>
      <w:r w:rsidRPr="00041C9D">
        <w:rPr>
          <w:rFonts w:ascii="Times New Roman" w:hAnsi="Times New Roman" w:cs="Times New Roman"/>
          <w:sz w:val="28"/>
          <w:szCs w:val="28"/>
        </w:rPr>
        <w:t>и всесторонне исследу</w:t>
      </w:r>
      <w:r w:rsidR="00733D66" w:rsidRPr="00041C9D">
        <w:rPr>
          <w:rFonts w:ascii="Times New Roman" w:hAnsi="Times New Roman" w:cs="Times New Roman"/>
          <w:sz w:val="28"/>
          <w:szCs w:val="28"/>
        </w:rPr>
        <w:t>ются папиллярные узоры человека</w:t>
      </w:r>
      <w:r w:rsidR="00740270" w:rsidRPr="00041C9D">
        <w:rPr>
          <w:rStyle w:val="a6"/>
          <w:rFonts w:ascii="Times New Roman" w:hAnsi="Times New Roman" w:cs="Times New Roman"/>
          <w:sz w:val="28"/>
          <w:szCs w:val="28"/>
        </w:rPr>
        <w:footnoteReference w:id="21"/>
      </w:r>
      <w:r w:rsidR="00733D66" w:rsidRPr="00041C9D">
        <w:rPr>
          <w:rFonts w:ascii="Times New Roman" w:hAnsi="Times New Roman" w:cs="Times New Roman"/>
          <w:sz w:val="28"/>
          <w:szCs w:val="28"/>
        </w:rPr>
        <w:t>.</w:t>
      </w:r>
    </w:p>
    <w:p w14:paraId="0729F52A"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Что же касается России, то первая публикация о дактилоскопии на русском языке вышла в свет 8 июля 1892 года в 53 номере Юридической Газеты. Заметка называлась «Отпечатки рук и их значение в судебной практике». В ней со ссылкой на работы сэра </w:t>
      </w:r>
      <w:proofErr w:type="spellStart"/>
      <w:r w:rsidRPr="00041C9D">
        <w:rPr>
          <w:rFonts w:ascii="Times New Roman" w:hAnsi="Times New Roman" w:cs="Times New Roman"/>
          <w:sz w:val="28"/>
          <w:szCs w:val="28"/>
        </w:rPr>
        <w:t>Ф.Гальтона</w:t>
      </w:r>
      <w:proofErr w:type="spellEnd"/>
      <w:r w:rsidRPr="00041C9D">
        <w:rPr>
          <w:rFonts w:ascii="Times New Roman" w:hAnsi="Times New Roman" w:cs="Times New Roman"/>
          <w:sz w:val="28"/>
          <w:szCs w:val="28"/>
        </w:rPr>
        <w:t xml:space="preserve">, докторов </w:t>
      </w:r>
      <w:proofErr w:type="spellStart"/>
      <w:r w:rsidRPr="00041C9D">
        <w:rPr>
          <w:rFonts w:ascii="Times New Roman" w:hAnsi="Times New Roman" w:cs="Times New Roman"/>
          <w:sz w:val="28"/>
          <w:szCs w:val="28"/>
        </w:rPr>
        <w:t>Форжо</w:t>
      </w:r>
      <w:proofErr w:type="spellEnd"/>
      <w:r w:rsidRPr="00041C9D">
        <w:rPr>
          <w:rFonts w:ascii="Times New Roman" w:hAnsi="Times New Roman" w:cs="Times New Roman"/>
          <w:sz w:val="28"/>
          <w:szCs w:val="28"/>
        </w:rPr>
        <w:t xml:space="preserve">, </w:t>
      </w:r>
      <w:proofErr w:type="spellStart"/>
      <w:r w:rsidRPr="00041C9D">
        <w:rPr>
          <w:rFonts w:ascii="Times New Roman" w:hAnsi="Times New Roman" w:cs="Times New Roman"/>
          <w:sz w:val="28"/>
          <w:szCs w:val="28"/>
        </w:rPr>
        <w:t>Ферэ</w:t>
      </w:r>
      <w:proofErr w:type="spellEnd"/>
      <w:r w:rsidRPr="00041C9D">
        <w:rPr>
          <w:rFonts w:ascii="Times New Roman" w:hAnsi="Times New Roman" w:cs="Times New Roman"/>
          <w:sz w:val="28"/>
          <w:szCs w:val="28"/>
        </w:rPr>
        <w:t xml:space="preserve"> и Тестю, описывались свойства папиллярных узоров пальцев и ладоней рук, а также босых ног, характер образования невидимых потожировых следов рук и ног, возможности их выявления с помощью чернил, раствора азотнокислого серебра, плавиковой или фтористоводородной кислоты. Неизвестный автор отмечал также возможность классификации папиллярных</w:t>
      </w:r>
      <w:r w:rsidR="00E71B2F" w:rsidRPr="00041C9D">
        <w:rPr>
          <w:rFonts w:ascii="Times New Roman" w:hAnsi="Times New Roman" w:cs="Times New Roman"/>
          <w:sz w:val="28"/>
          <w:szCs w:val="28"/>
        </w:rPr>
        <w:t xml:space="preserve"> узоров по системе </w:t>
      </w:r>
      <w:proofErr w:type="spellStart"/>
      <w:r w:rsidR="00E71B2F" w:rsidRPr="00041C9D">
        <w:rPr>
          <w:rFonts w:ascii="Times New Roman" w:hAnsi="Times New Roman" w:cs="Times New Roman"/>
          <w:sz w:val="28"/>
          <w:szCs w:val="28"/>
        </w:rPr>
        <w:t>Гальтона</w:t>
      </w:r>
      <w:proofErr w:type="spellEnd"/>
      <w:r w:rsidR="00E71B2F" w:rsidRPr="00041C9D">
        <w:rPr>
          <w:rFonts w:ascii="Times New Roman" w:hAnsi="Times New Roman" w:cs="Times New Roman"/>
          <w:sz w:val="28"/>
          <w:szCs w:val="28"/>
        </w:rPr>
        <w:t xml:space="preserve">. </w:t>
      </w:r>
      <w:r w:rsidRPr="00041C9D">
        <w:rPr>
          <w:rFonts w:ascii="Times New Roman" w:hAnsi="Times New Roman" w:cs="Times New Roman"/>
          <w:sz w:val="28"/>
          <w:szCs w:val="28"/>
        </w:rPr>
        <w:t>Следующее по времени сообщение о дактилоскопии имело место в 1895 году в заметке «Папиллярные линии ладони, как средство удостоверения личности преступников», опубликованно</w:t>
      </w:r>
      <w:r w:rsidR="00E71B2F" w:rsidRPr="00041C9D">
        <w:rPr>
          <w:rFonts w:ascii="Times New Roman" w:hAnsi="Times New Roman" w:cs="Times New Roman"/>
          <w:sz w:val="28"/>
          <w:szCs w:val="28"/>
        </w:rPr>
        <w:t>е в «Правительственном Вестнике»</w:t>
      </w:r>
      <w:r w:rsidRPr="00041C9D">
        <w:rPr>
          <w:rFonts w:ascii="Times New Roman" w:hAnsi="Times New Roman" w:cs="Times New Roman"/>
          <w:sz w:val="28"/>
          <w:szCs w:val="28"/>
        </w:rPr>
        <w:t xml:space="preserve">. В этой статье давался краткий обзор практики применения дактилоскопии в Древнем Китае, </w:t>
      </w:r>
      <w:r w:rsidRPr="00041C9D">
        <w:rPr>
          <w:rFonts w:ascii="Times New Roman" w:hAnsi="Times New Roman" w:cs="Times New Roman"/>
          <w:sz w:val="28"/>
          <w:szCs w:val="28"/>
        </w:rPr>
        <w:lastRenderedPageBreak/>
        <w:t xml:space="preserve">Индии, сообщалось о морфогенезе папиллярных узоров, устойчивости узоров со ссылкой на эксперименты, проведенные </w:t>
      </w:r>
      <w:proofErr w:type="spellStart"/>
      <w:r w:rsidRPr="00041C9D">
        <w:rPr>
          <w:rFonts w:ascii="Times New Roman" w:hAnsi="Times New Roman" w:cs="Times New Roman"/>
          <w:sz w:val="28"/>
          <w:szCs w:val="28"/>
        </w:rPr>
        <w:t>Ф.Гальтоном</w:t>
      </w:r>
      <w:proofErr w:type="spellEnd"/>
      <w:r w:rsidRPr="00041C9D">
        <w:rPr>
          <w:rFonts w:ascii="Times New Roman" w:hAnsi="Times New Roman" w:cs="Times New Roman"/>
          <w:sz w:val="28"/>
          <w:szCs w:val="28"/>
        </w:rPr>
        <w:t xml:space="preserve">, возможности их классификации, использования для идентификации преступников по следам, обнаруживаемым на местах преступлений, необходимости дополнения антропометрической системы </w:t>
      </w:r>
      <w:proofErr w:type="spellStart"/>
      <w:r w:rsidRPr="00041C9D">
        <w:rPr>
          <w:rFonts w:ascii="Times New Roman" w:hAnsi="Times New Roman" w:cs="Times New Roman"/>
          <w:sz w:val="28"/>
          <w:szCs w:val="28"/>
        </w:rPr>
        <w:t>А.Бертильона</w:t>
      </w:r>
      <w:proofErr w:type="spellEnd"/>
      <w:r w:rsidRPr="00041C9D">
        <w:rPr>
          <w:rFonts w:ascii="Times New Roman" w:hAnsi="Times New Roman" w:cs="Times New Roman"/>
          <w:sz w:val="28"/>
          <w:szCs w:val="28"/>
        </w:rPr>
        <w:t xml:space="preserve"> </w:t>
      </w:r>
      <w:r w:rsidR="00733D66" w:rsidRPr="00041C9D">
        <w:rPr>
          <w:rFonts w:ascii="Times New Roman" w:hAnsi="Times New Roman" w:cs="Times New Roman"/>
          <w:sz w:val="28"/>
          <w:szCs w:val="28"/>
        </w:rPr>
        <w:t>дактилоскопическими отпечатками</w:t>
      </w:r>
      <w:r w:rsidR="000C6B6A" w:rsidRPr="00041C9D">
        <w:rPr>
          <w:rStyle w:val="a6"/>
          <w:rFonts w:ascii="Times New Roman" w:hAnsi="Times New Roman" w:cs="Times New Roman"/>
          <w:sz w:val="28"/>
          <w:szCs w:val="28"/>
        </w:rPr>
        <w:footnoteReference w:customMarkFollows="1" w:id="22"/>
        <w:t>1</w:t>
      </w:r>
      <w:r w:rsidR="00976B6B" w:rsidRPr="00041C9D">
        <w:rPr>
          <w:rFonts w:ascii="Times New Roman" w:hAnsi="Times New Roman" w:cs="Times New Roman"/>
          <w:sz w:val="28"/>
          <w:szCs w:val="28"/>
        </w:rPr>
        <w:t>.</w:t>
      </w:r>
    </w:p>
    <w:p w14:paraId="6FAF05F3"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Внедрение дактилоскопических методов в сыскную и судебную практику началось лишь в первом десятилетии ХХ века. В конце 1906 года было учреждено Центральное Дактилоскопическое Бюро Главного Тюремного Управления. С 1908 года дактилоскопическая регистрация начала применяться в сыскных полицейских учреждениях. Тогда же начали применять дактилоскопические методы для установления преступников по их с</w:t>
      </w:r>
      <w:r w:rsidR="00733D66" w:rsidRPr="00041C9D">
        <w:rPr>
          <w:rFonts w:ascii="Times New Roman" w:hAnsi="Times New Roman" w:cs="Times New Roman"/>
          <w:sz w:val="28"/>
          <w:szCs w:val="28"/>
        </w:rPr>
        <w:t>ледам рук на месте преступления</w:t>
      </w:r>
      <w:r w:rsidR="000C6B6A" w:rsidRPr="00041C9D">
        <w:rPr>
          <w:rStyle w:val="a6"/>
          <w:rFonts w:ascii="Times New Roman" w:hAnsi="Times New Roman" w:cs="Times New Roman"/>
          <w:sz w:val="28"/>
          <w:szCs w:val="28"/>
        </w:rPr>
        <w:footnoteReference w:customMarkFollows="1" w:id="23"/>
        <w:t>2</w:t>
      </w:r>
      <w:r w:rsidR="00976B6B" w:rsidRPr="00041C9D">
        <w:rPr>
          <w:rFonts w:ascii="Times New Roman" w:hAnsi="Times New Roman" w:cs="Times New Roman"/>
          <w:sz w:val="28"/>
          <w:szCs w:val="28"/>
        </w:rPr>
        <w:t>.</w:t>
      </w:r>
    </w:p>
    <w:p w14:paraId="2884363D"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Первая в России дактилоскопическая экспертиза в суде была проведена в Санкт-Петербурге в 1912 году по делу об убийстве провизора </w:t>
      </w:r>
      <w:proofErr w:type="spellStart"/>
      <w:r w:rsidRPr="00041C9D">
        <w:rPr>
          <w:rFonts w:ascii="Times New Roman" w:hAnsi="Times New Roman" w:cs="Times New Roman"/>
          <w:sz w:val="28"/>
          <w:szCs w:val="28"/>
        </w:rPr>
        <w:t>Харламовской</w:t>
      </w:r>
      <w:proofErr w:type="spellEnd"/>
      <w:r w:rsidRPr="00041C9D">
        <w:rPr>
          <w:rFonts w:ascii="Times New Roman" w:hAnsi="Times New Roman" w:cs="Times New Roman"/>
          <w:sz w:val="28"/>
          <w:szCs w:val="28"/>
        </w:rPr>
        <w:t xml:space="preserve"> аптеки. Следы пальцев рук были найдены на осколке разбитого стекла двери. По одному из следов был идентифицирован один из знакомых сторожа аптеки, который впоследствии сознался в совершении данного преступления. В качестве эксперта в суде выступил известный русский криминалист В.И.Лебедев.</w:t>
      </w:r>
    </w:p>
    <w:p w14:paraId="7321787B" w14:textId="287ED6FC" w:rsidR="00615802" w:rsidRPr="00041C9D" w:rsidRDefault="00E71B2F"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За 25 лет, прошедших с момента </w:t>
      </w:r>
      <w:r w:rsidR="00615802" w:rsidRPr="00041C9D">
        <w:rPr>
          <w:rFonts w:ascii="Times New Roman" w:hAnsi="Times New Roman" w:cs="Times New Roman"/>
          <w:sz w:val="28"/>
          <w:szCs w:val="28"/>
        </w:rPr>
        <w:t>первой публикации о дактилоскопии</w:t>
      </w:r>
      <w:r w:rsidR="00041C9D" w:rsidRPr="00041C9D">
        <w:rPr>
          <w:rFonts w:ascii="Times New Roman" w:hAnsi="Times New Roman" w:cs="Times New Roman"/>
          <w:sz w:val="28"/>
          <w:szCs w:val="28"/>
        </w:rPr>
        <w:t xml:space="preserve"> </w:t>
      </w:r>
      <w:r w:rsidR="00615802" w:rsidRPr="00041C9D">
        <w:rPr>
          <w:rFonts w:ascii="Times New Roman" w:hAnsi="Times New Roman" w:cs="Times New Roman"/>
          <w:sz w:val="28"/>
          <w:szCs w:val="28"/>
        </w:rPr>
        <w:t xml:space="preserve">до 1917 года </w:t>
      </w:r>
      <w:proofErr w:type="gramStart"/>
      <w:r w:rsidR="00615802" w:rsidRPr="00041C9D">
        <w:rPr>
          <w:rFonts w:ascii="Times New Roman" w:hAnsi="Times New Roman" w:cs="Times New Roman"/>
          <w:sz w:val="28"/>
          <w:szCs w:val="28"/>
        </w:rPr>
        <w:t>в России</w:t>
      </w:r>
      <w:proofErr w:type="gramEnd"/>
      <w:r w:rsidR="00615802" w:rsidRPr="00041C9D">
        <w:rPr>
          <w:rFonts w:ascii="Times New Roman" w:hAnsi="Times New Roman" w:cs="Times New Roman"/>
          <w:sz w:val="28"/>
          <w:szCs w:val="28"/>
        </w:rPr>
        <w:t xml:space="preserve"> были заложены</w:t>
      </w:r>
      <w:r w:rsidR="00041C9D" w:rsidRPr="00041C9D">
        <w:rPr>
          <w:rFonts w:ascii="Times New Roman" w:hAnsi="Times New Roman" w:cs="Times New Roman"/>
          <w:sz w:val="28"/>
          <w:szCs w:val="28"/>
        </w:rPr>
        <w:t xml:space="preserve"> </w:t>
      </w:r>
      <w:r w:rsidR="00615802" w:rsidRPr="00041C9D">
        <w:rPr>
          <w:rFonts w:ascii="Times New Roman" w:hAnsi="Times New Roman" w:cs="Times New Roman"/>
          <w:sz w:val="28"/>
          <w:szCs w:val="28"/>
        </w:rPr>
        <w:t>необходимые основы дактилоскопической</w:t>
      </w:r>
      <w:r w:rsidR="00041C9D" w:rsidRPr="00041C9D">
        <w:rPr>
          <w:rFonts w:ascii="Times New Roman" w:hAnsi="Times New Roman" w:cs="Times New Roman"/>
          <w:sz w:val="28"/>
          <w:szCs w:val="28"/>
        </w:rPr>
        <w:t xml:space="preserve"> </w:t>
      </w:r>
      <w:r w:rsidR="00615802" w:rsidRPr="00041C9D">
        <w:rPr>
          <w:rFonts w:ascii="Times New Roman" w:hAnsi="Times New Roman" w:cs="Times New Roman"/>
          <w:sz w:val="28"/>
          <w:szCs w:val="28"/>
        </w:rPr>
        <w:t xml:space="preserve">регистрации и экспертизы, созданы базовые криминалистические учреждения, подготовлены хоть и в небольшом количестве, высококвалифицированные кадры экспертов, установлены тесные научные и практические связи с западноевропейскими учеными и судебно-медицинскими учреждениями. </w:t>
      </w:r>
    </w:p>
    <w:p w14:paraId="6617FAF8"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lastRenderedPageBreak/>
        <w:t>Известные события 1917 года на время приостановили совершенствование дактилоскопической регистрации и идентификации в России и СССР. Однако уже с самого начала 20-х годов деятельность ученых и практиков возобновилась, появил</w:t>
      </w:r>
      <w:r w:rsidR="00E71B2F" w:rsidRPr="00041C9D">
        <w:rPr>
          <w:rFonts w:ascii="Times New Roman" w:hAnsi="Times New Roman" w:cs="Times New Roman"/>
          <w:sz w:val="28"/>
          <w:szCs w:val="28"/>
        </w:rPr>
        <w:t>ись первые работы этого периода</w:t>
      </w:r>
      <w:r w:rsidR="000C6B6A" w:rsidRPr="00041C9D">
        <w:rPr>
          <w:rStyle w:val="a6"/>
          <w:rFonts w:ascii="Times New Roman" w:hAnsi="Times New Roman" w:cs="Times New Roman"/>
          <w:sz w:val="28"/>
          <w:szCs w:val="28"/>
        </w:rPr>
        <w:footnoteReference w:customMarkFollows="1" w:id="24"/>
        <w:t>1</w:t>
      </w:r>
      <w:r w:rsidR="00976B6B" w:rsidRPr="00041C9D">
        <w:rPr>
          <w:rFonts w:ascii="Times New Roman" w:hAnsi="Times New Roman" w:cs="Times New Roman"/>
          <w:sz w:val="28"/>
          <w:szCs w:val="28"/>
        </w:rPr>
        <w:t>.</w:t>
      </w:r>
    </w:p>
    <w:p w14:paraId="4103F8B3"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В 1923 году публикует свою известную работу «Дактилоскопия как метод</w:t>
      </w:r>
      <w:r w:rsidR="00E71B2F" w:rsidRPr="00041C9D">
        <w:rPr>
          <w:rFonts w:ascii="Times New Roman" w:hAnsi="Times New Roman" w:cs="Times New Roman"/>
          <w:sz w:val="28"/>
          <w:szCs w:val="28"/>
        </w:rPr>
        <w:t xml:space="preserve"> регистрации» П. С. Семеновский</w:t>
      </w:r>
      <w:r w:rsidRPr="00041C9D">
        <w:rPr>
          <w:rFonts w:ascii="Times New Roman" w:hAnsi="Times New Roman" w:cs="Times New Roman"/>
          <w:sz w:val="28"/>
          <w:szCs w:val="28"/>
        </w:rPr>
        <w:t>. Фактически эта была первая российская монография по дактилоскопии. В ней отражены вопросы распределения папиллярных узоров на пальцах рук, представлены их классификация и методика выведения дактилоскопических формул. Основы классификационной системы па</w:t>
      </w:r>
      <w:r w:rsidR="00E71B2F" w:rsidRPr="00041C9D">
        <w:rPr>
          <w:rFonts w:ascii="Times New Roman" w:hAnsi="Times New Roman" w:cs="Times New Roman"/>
          <w:sz w:val="28"/>
          <w:szCs w:val="28"/>
        </w:rPr>
        <w:t>пиллярных узоров, заложенные П.С.</w:t>
      </w:r>
      <w:r w:rsidRPr="00041C9D">
        <w:rPr>
          <w:rFonts w:ascii="Times New Roman" w:hAnsi="Times New Roman" w:cs="Times New Roman"/>
          <w:sz w:val="28"/>
          <w:szCs w:val="28"/>
        </w:rPr>
        <w:t>Семеновским, используются в ручных дактилоскопических к</w:t>
      </w:r>
      <w:r w:rsidR="00E71B2F" w:rsidRPr="00041C9D">
        <w:rPr>
          <w:rFonts w:ascii="Times New Roman" w:hAnsi="Times New Roman" w:cs="Times New Roman"/>
          <w:sz w:val="28"/>
          <w:szCs w:val="28"/>
        </w:rPr>
        <w:t>артотеках до настоящего времени</w:t>
      </w:r>
      <w:r w:rsidRPr="00041C9D">
        <w:rPr>
          <w:rFonts w:ascii="Times New Roman" w:hAnsi="Times New Roman" w:cs="Times New Roman"/>
          <w:sz w:val="28"/>
          <w:szCs w:val="28"/>
        </w:rPr>
        <w:t>.</w:t>
      </w:r>
    </w:p>
    <w:p w14:paraId="5068C77D"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Период 20-40-х годов характеризуется окончательным становлением дактилоскопии как средства идентификации и регистрации людей, ее повсеместным распространением, а также появлением научных разр</w:t>
      </w:r>
      <w:r w:rsidR="00733D66" w:rsidRPr="00041C9D">
        <w:rPr>
          <w:rFonts w:ascii="Times New Roman" w:hAnsi="Times New Roman" w:cs="Times New Roman"/>
          <w:sz w:val="28"/>
          <w:szCs w:val="28"/>
        </w:rPr>
        <w:t>аботок</w:t>
      </w:r>
      <w:r w:rsidR="000C6B6A" w:rsidRPr="00041C9D">
        <w:rPr>
          <w:rStyle w:val="a6"/>
          <w:rFonts w:ascii="Times New Roman" w:hAnsi="Times New Roman" w:cs="Times New Roman"/>
          <w:sz w:val="28"/>
          <w:szCs w:val="28"/>
        </w:rPr>
        <w:footnoteReference w:customMarkFollows="1" w:id="25"/>
        <w:t>2</w:t>
      </w:r>
      <w:r w:rsidR="00976B6B" w:rsidRPr="00041C9D">
        <w:rPr>
          <w:rFonts w:ascii="Times New Roman" w:hAnsi="Times New Roman" w:cs="Times New Roman"/>
          <w:sz w:val="28"/>
          <w:szCs w:val="28"/>
        </w:rPr>
        <w:t>.</w:t>
      </w:r>
    </w:p>
    <w:p w14:paraId="5EB9E5CB" w14:textId="77777777" w:rsidR="00615802" w:rsidRPr="00041C9D" w:rsidRDefault="00615802" w:rsidP="003774A9">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В пери</w:t>
      </w:r>
      <w:r w:rsidR="00E71B2F" w:rsidRPr="00041C9D">
        <w:rPr>
          <w:rFonts w:ascii="Times New Roman" w:hAnsi="Times New Roman" w:cs="Times New Roman"/>
          <w:sz w:val="28"/>
          <w:szCs w:val="28"/>
        </w:rPr>
        <w:t xml:space="preserve">од 40-60-х годов дактилоскопия </w:t>
      </w:r>
      <w:r w:rsidRPr="00041C9D">
        <w:rPr>
          <w:rFonts w:ascii="Times New Roman" w:hAnsi="Times New Roman" w:cs="Times New Roman"/>
          <w:sz w:val="28"/>
          <w:szCs w:val="28"/>
        </w:rPr>
        <w:t>прочно заняла место в криминалистической технике как самый практичный и надежный метод идентификации и регистрации человека. Фактически к концу 70-х годов дактилоскопия достигла своих максимальных возможностей при ручном варианте работы с базами данных. В этот период зародилось ее новое направление – автоматизация процессов обработки дактилоскопической информации. В течение последних двух десятилетий ХХ века в российской дактилоскопии доминировало направление автоматизации. За эти годы теория и практика организации дактилоскопических учетов прошла путь от систем с ручным кодированием узоров до систем, в которых участие человека сводит</w:t>
      </w:r>
      <w:r w:rsidR="00E71B2F" w:rsidRPr="00041C9D">
        <w:rPr>
          <w:rFonts w:ascii="Times New Roman" w:hAnsi="Times New Roman" w:cs="Times New Roman"/>
          <w:sz w:val="28"/>
          <w:szCs w:val="28"/>
        </w:rPr>
        <w:t>ся лишь к контрольным функциям.</w:t>
      </w:r>
    </w:p>
    <w:p w14:paraId="1CB17F5B" w14:textId="77777777" w:rsidR="00F878F8" w:rsidRPr="00041C9D" w:rsidRDefault="00F878F8" w:rsidP="00F878F8">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В современном мире, техника дактилоскопирования достигла высокого результата: с помощью специального устройства, именуемое «</w:t>
      </w:r>
      <w:proofErr w:type="spellStart"/>
      <w:r w:rsidRPr="00041C9D">
        <w:rPr>
          <w:rFonts w:ascii="Times New Roman" w:hAnsi="Times New Roman" w:cs="Times New Roman"/>
          <w:sz w:val="28"/>
          <w:szCs w:val="28"/>
        </w:rPr>
        <w:t>Папилон</w:t>
      </w:r>
      <w:proofErr w:type="spellEnd"/>
      <w:r w:rsidRPr="00041C9D">
        <w:rPr>
          <w:rFonts w:ascii="Times New Roman" w:hAnsi="Times New Roman" w:cs="Times New Roman"/>
          <w:sz w:val="28"/>
          <w:szCs w:val="28"/>
        </w:rPr>
        <w:t xml:space="preserve">», </w:t>
      </w:r>
      <w:r w:rsidRPr="00041C9D">
        <w:rPr>
          <w:rFonts w:ascii="Times New Roman" w:hAnsi="Times New Roman" w:cs="Times New Roman"/>
          <w:sz w:val="28"/>
          <w:szCs w:val="28"/>
        </w:rPr>
        <w:lastRenderedPageBreak/>
        <w:t xml:space="preserve">можно без траты большого времени с помощью только одного отпечатка, определить лицо, которому оно принадлежит. АДИС ПАПИЛОН используется во всех регионах России. Весь массив </w:t>
      </w:r>
      <w:proofErr w:type="spellStart"/>
      <w:r w:rsidRPr="00041C9D">
        <w:rPr>
          <w:rFonts w:ascii="Times New Roman" w:hAnsi="Times New Roman" w:cs="Times New Roman"/>
          <w:sz w:val="28"/>
          <w:szCs w:val="28"/>
        </w:rPr>
        <w:t>дактилокарт</w:t>
      </w:r>
      <w:proofErr w:type="spellEnd"/>
      <w:r w:rsidRPr="00041C9D">
        <w:rPr>
          <w:rFonts w:ascii="Times New Roman" w:hAnsi="Times New Roman" w:cs="Times New Roman"/>
          <w:sz w:val="28"/>
          <w:szCs w:val="28"/>
        </w:rPr>
        <w:t xml:space="preserve"> Главного информационно-аналитического центра МВД РФ (более 50-ти миллионов </w:t>
      </w:r>
      <w:proofErr w:type="spellStart"/>
      <w:r w:rsidRPr="00041C9D">
        <w:rPr>
          <w:rFonts w:ascii="Times New Roman" w:hAnsi="Times New Roman" w:cs="Times New Roman"/>
          <w:sz w:val="28"/>
          <w:szCs w:val="28"/>
        </w:rPr>
        <w:t>дактилокарт</w:t>
      </w:r>
      <w:proofErr w:type="spellEnd"/>
      <w:r w:rsidRPr="00041C9D">
        <w:rPr>
          <w:rFonts w:ascii="Times New Roman" w:hAnsi="Times New Roman" w:cs="Times New Roman"/>
          <w:sz w:val="28"/>
          <w:szCs w:val="28"/>
        </w:rPr>
        <w:t xml:space="preserve">) переведён на автоматизированный режим работы. В ИЦ ГУ МВД России в настоящий момент содержится более 6 млн. </w:t>
      </w:r>
      <w:proofErr w:type="spellStart"/>
      <w:r w:rsidRPr="00041C9D">
        <w:rPr>
          <w:rFonts w:ascii="Times New Roman" w:hAnsi="Times New Roman" w:cs="Times New Roman"/>
          <w:sz w:val="28"/>
          <w:szCs w:val="28"/>
        </w:rPr>
        <w:t>дактилокарт</w:t>
      </w:r>
      <w:proofErr w:type="spellEnd"/>
      <w:r w:rsidRPr="00041C9D">
        <w:rPr>
          <w:rFonts w:ascii="Times New Roman" w:hAnsi="Times New Roman" w:cs="Times New Roman"/>
          <w:sz w:val="28"/>
          <w:szCs w:val="28"/>
        </w:rPr>
        <w:t xml:space="preserve"> и следов, проверка одного следа по этому массиву занимает всего несколько десятков минут, что экономит тысячи человеко-часов рабочего времени</w:t>
      </w:r>
      <w:r w:rsidRPr="00041C9D">
        <w:rPr>
          <w:rStyle w:val="a6"/>
          <w:rFonts w:ascii="Times New Roman" w:hAnsi="Times New Roman" w:cs="Times New Roman"/>
          <w:sz w:val="28"/>
          <w:szCs w:val="28"/>
        </w:rPr>
        <w:footnoteReference w:customMarkFollows="1" w:id="26"/>
        <w:t>1</w:t>
      </w:r>
      <w:r w:rsidRPr="00041C9D">
        <w:rPr>
          <w:rFonts w:ascii="Times New Roman" w:hAnsi="Times New Roman" w:cs="Times New Roman"/>
          <w:sz w:val="28"/>
          <w:szCs w:val="28"/>
        </w:rPr>
        <w:t>.</w:t>
      </w:r>
    </w:p>
    <w:p w14:paraId="606F7B08" w14:textId="77777777" w:rsidR="00F878F8" w:rsidRPr="00041C9D" w:rsidRDefault="00F878F8" w:rsidP="00F878F8">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АДИС </w:t>
      </w:r>
      <w:proofErr w:type="spellStart"/>
      <w:r w:rsidRPr="00041C9D">
        <w:rPr>
          <w:rFonts w:ascii="Times New Roman" w:hAnsi="Times New Roman" w:cs="Times New Roman"/>
          <w:sz w:val="28"/>
          <w:szCs w:val="28"/>
        </w:rPr>
        <w:t>Папилон</w:t>
      </w:r>
      <w:proofErr w:type="spellEnd"/>
      <w:r w:rsidRPr="00041C9D">
        <w:rPr>
          <w:rFonts w:ascii="Times New Roman" w:hAnsi="Times New Roman" w:cs="Times New Roman"/>
          <w:sz w:val="28"/>
          <w:szCs w:val="28"/>
        </w:rPr>
        <w:t xml:space="preserve"> - автоматизированная дактилоскопическая информационная система для чтения, систематизированного хранения, проведения поисков и сопоставления отпечатков пальцев рук, ладоней, а также следов.</w:t>
      </w:r>
    </w:p>
    <w:p w14:paraId="2FCFCBDB" w14:textId="3A17412D" w:rsidR="00733D66" w:rsidRPr="00041C9D" w:rsidRDefault="00E71B2F" w:rsidP="00F878F8">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Подводя итог, </w:t>
      </w:r>
      <w:r w:rsidR="00FA3111" w:rsidRPr="00041C9D">
        <w:rPr>
          <w:rFonts w:ascii="Times New Roman" w:hAnsi="Times New Roman" w:cs="Times New Roman"/>
          <w:sz w:val="28"/>
          <w:szCs w:val="28"/>
        </w:rPr>
        <w:t>исходит вывод</w:t>
      </w:r>
      <w:r w:rsidRPr="00041C9D">
        <w:rPr>
          <w:rFonts w:ascii="Times New Roman" w:hAnsi="Times New Roman" w:cs="Times New Roman"/>
          <w:sz w:val="28"/>
          <w:szCs w:val="28"/>
        </w:rPr>
        <w:t xml:space="preserve">, что такая наука как – дактилоскопия, прошла длинный и качественный путь в своем </w:t>
      </w:r>
      <w:r w:rsidR="00FA3111" w:rsidRPr="00041C9D">
        <w:rPr>
          <w:rFonts w:ascii="Times New Roman" w:hAnsi="Times New Roman" w:cs="Times New Roman"/>
          <w:sz w:val="28"/>
          <w:szCs w:val="28"/>
        </w:rPr>
        <w:t>становлении</w:t>
      </w:r>
      <w:r w:rsidRPr="00041C9D">
        <w:rPr>
          <w:rFonts w:ascii="Times New Roman" w:hAnsi="Times New Roman" w:cs="Times New Roman"/>
          <w:sz w:val="28"/>
          <w:szCs w:val="28"/>
        </w:rPr>
        <w:t xml:space="preserve">. История </w:t>
      </w:r>
      <w:r w:rsidR="00FA3111" w:rsidRPr="00041C9D">
        <w:rPr>
          <w:rFonts w:ascii="Times New Roman" w:hAnsi="Times New Roman" w:cs="Times New Roman"/>
          <w:sz w:val="28"/>
          <w:szCs w:val="28"/>
        </w:rPr>
        <w:t>развития</w:t>
      </w:r>
      <w:r w:rsidRPr="00041C9D">
        <w:rPr>
          <w:rFonts w:ascii="Times New Roman" w:hAnsi="Times New Roman" w:cs="Times New Roman"/>
          <w:sz w:val="28"/>
          <w:szCs w:val="28"/>
        </w:rPr>
        <w:t xml:space="preserve"> </w:t>
      </w:r>
      <w:r w:rsidR="0041307E" w:rsidRPr="00041C9D">
        <w:rPr>
          <w:rFonts w:ascii="Times New Roman" w:hAnsi="Times New Roman" w:cs="Times New Roman"/>
          <w:sz w:val="28"/>
          <w:szCs w:val="28"/>
        </w:rPr>
        <w:t xml:space="preserve">дактилоскопирования </w:t>
      </w:r>
      <w:r w:rsidR="00FA3111" w:rsidRPr="00041C9D">
        <w:rPr>
          <w:rFonts w:ascii="Times New Roman" w:hAnsi="Times New Roman" w:cs="Times New Roman"/>
          <w:sz w:val="28"/>
          <w:szCs w:val="28"/>
        </w:rPr>
        <w:t>показывает нам</w:t>
      </w:r>
      <w:r w:rsidRPr="00041C9D">
        <w:rPr>
          <w:rFonts w:ascii="Times New Roman" w:hAnsi="Times New Roman" w:cs="Times New Roman"/>
          <w:sz w:val="28"/>
          <w:szCs w:val="28"/>
        </w:rPr>
        <w:t xml:space="preserve">, что изучение папиллярных узоров рук играет немаловажную роль в раскрытии преступлений и идентификации личности. </w:t>
      </w:r>
      <w:r w:rsidR="00FA3111" w:rsidRPr="00041C9D">
        <w:rPr>
          <w:rFonts w:ascii="Times New Roman" w:hAnsi="Times New Roman" w:cs="Times New Roman"/>
          <w:sz w:val="28"/>
          <w:szCs w:val="28"/>
        </w:rPr>
        <w:t xml:space="preserve">Начиная с оставления отпечатка пальца на предмете, </w:t>
      </w:r>
      <w:r w:rsidR="00F77CF9" w:rsidRPr="00041C9D">
        <w:rPr>
          <w:rFonts w:ascii="Times New Roman" w:hAnsi="Times New Roman" w:cs="Times New Roman"/>
          <w:sz w:val="28"/>
          <w:szCs w:val="28"/>
        </w:rPr>
        <w:t>на сегодняшний день существует целая систематизация и классификация папиллярных узоров рук.</w:t>
      </w:r>
      <w:r w:rsidR="00041C9D" w:rsidRPr="00041C9D">
        <w:rPr>
          <w:rFonts w:ascii="Times New Roman" w:hAnsi="Times New Roman" w:cs="Times New Roman"/>
          <w:sz w:val="28"/>
          <w:szCs w:val="28"/>
        </w:rPr>
        <w:t xml:space="preserve"> </w:t>
      </w:r>
    </w:p>
    <w:p w14:paraId="51CC6441" w14:textId="77777777" w:rsidR="00F77CF9" w:rsidRPr="00041C9D" w:rsidRDefault="00F77CF9" w:rsidP="00733D66">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Нет сомнений в том, что дальнейшее развитие дактилоскопии на базе современных научных методов и средств будет способствовать постоянному росту ее значимости в раскрытии и расследовании преступлений.</w:t>
      </w:r>
    </w:p>
    <w:p w14:paraId="292EE755" w14:textId="540ABC22" w:rsidR="00041C9D" w:rsidRPr="00041C9D" w:rsidRDefault="00041C9D">
      <w:pPr>
        <w:rPr>
          <w:rFonts w:ascii="Times New Roman" w:hAnsi="Times New Roman" w:cs="Times New Roman"/>
          <w:sz w:val="28"/>
          <w:szCs w:val="28"/>
        </w:rPr>
      </w:pPr>
      <w:r w:rsidRPr="00041C9D">
        <w:rPr>
          <w:rFonts w:ascii="Times New Roman" w:hAnsi="Times New Roman" w:cs="Times New Roman"/>
          <w:sz w:val="28"/>
          <w:szCs w:val="28"/>
        </w:rPr>
        <w:br w:type="page"/>
      </w:r>
    </w:p>
    <w:p w14:paraId="46068C05" w14:textId="309C6E5C" w:rsidR="006A20F5" w:rsidRPr="00041C9D" w:rsidRDefault="006F75A9" w:rsidP="00041C9D">
      <w:pPr>
        <w:pStyle w:val="1"/>
        <w:spacing w:line="240" w:lineRule="auto"/>
      </w:pPr>
      <w:bookmarkStart w:id="4" w:name="_Toc71898589"/>
      <w:r w:rsidRPr="00041C9D">
        <w:lastRenderedPageBreak/>
        <w:t>ГЛАВА 2</w:t>
      </w:r>
      <w:r w:rsidR="00792DE2" w:rsidRPr="00041C9D">
        <w:t>.</w:t>
      </w:r>
      <w:r w:rsidR="004C7D29" w:rsidRPr="00041C9D">
        <w:t xml:space="preserve"> </w:t>
      </w:r>
      <w:r w:rsidRPr="00041C9D">
        <w:t xml:space="preserve">ОСОБЕННОСТИ </w:t>
      </w:r>
      <w:r w:rsidR="002309C5" w:rsidRPr="00041C9D">
        <w:t>П</w:t>
      </w:r>
      <w:r w:rsidR="00074714" w:rsidRPr="00041C9D">
        <w:t>Р</w:t>
      </w:r>
      <w:r w:rsidRPr="00041C9D">
        <w:t>ОЦЕДУ</w:t>
      </w:r>
      <w:r w:rsidR="00074714" w:rsidRPr="00041C9D">
        <w:t>Р</w:t>
      </w:r>
      <w:r w:rsidRPr="00041C9D">
        <w:t>Ы ДАКТИЛОСКО</w:t>
      </w:r>
      <w:r w:rsidR="002309C5" w:rsidRPr="00041C9D">
        <w:t>П</w:t>
      </w:r>
      <w:r w:rsidRPr="00041C9D">
        <w:t>И</w:t>
      </w:r>
      <w:r w:rsidR="00074714" w:rsidRPr="00041C9D">
        <w:t>Р</w:t>
      </w:r>
      <w:r w:rsidRPr="00041C9D">
        <w:t xml:space="preserve">ОВАНИЯ </w:t>
      </w:r>
      <w:r w:rsidR="002309C5" w:rsidRPr="00041C9D">
        <w:t>П</w:t>
      </w:r>
      <w:r w:rsidRPr="00041C9D">
        <w:t>ОДОЗ</w:t>
      </w:r>
      <w:r w:rsidR="00074714" w:rsidRPr="00041C9D">
        <w:t>Р</w:t>
      </w:r>
      <w:r w:rsidR="00792DE2" w:rsidRPr="00041C9D">
        <w:t xml:space="preserve">ЕВАЕМЫХ, ОБВИНЯЕМЫХ И </w:t>
      </w:r>
      <w:r w:rsidRPr="00041C9D">
        <w:t xml:space="preserve">ОСУЖДЕННЫХ В </w:t>
      </w:r>
      <w:r w:rsidR="001C46BB" w:rsidRPr="00041C9D">
        <w:t>УЧРЕЖДЕНИЯХ УИС</w:t>
      </w:r>
      <w:bookmarkEnd w:id="4"/>
    </w:p>
    <w:p w14:paraId="0436750F" w14:textId="77777777" w:rsidR="006A20F5" w:rsidRPr="00041C9D" w:rsidRDefault="006A20F5" w:rsidP="006A20F5">
      <w:pPr>
        <w:pStyle w:val="a3"/>
        <w:spacing w:after="0" w:line="240" w:lineRule="auto"/>
        <w:ind w:left="0"/>
        <w:jc w:val="center"/>
        <w:rPr>
          <w:rFonts w:ascii="Times New Roman" w:hAnsi="Times New Roman" w:cs="Times New Roman"/>
          <w:b/>
          <w:sz w:val="28"/>
          <w:szCs w:val="28"/>
        </w:rPr>
      </w:pPr>
    </w:p>
    <w:p w14:paraId="383580BD" w14:textId="77777777" w:rsidR="00050BA3" w:rsidRPr="00041C9D" w:rsidRDefault="00050BA3" w:rsidP="00050BA3">
      <w:pPr>
        <w:pStyle w:val="a3"/>
        <w:spacing w:after="0" w:line="360" w:lineRule="auto"/>
        <w:ind w:left="0"/>
        <w:jc w:val="center"/>
        <w:rPr>
          <w:rFonts w:ascii="Times New Roman" w:hAnsi="Times New Roman" w:cs="Times New Roman"/>
          <w:b/>
          <w:sz w:val="28"/>
          <w:szCs w:val="28"/>
        </w:rPr>
      </w:pPr>
    </w:p>
    <w:p w14:paraId="7798A6A7" w14:textId="1C8976E5" w:rsidR="00034646" w:rsidRPr="00041C9D" w:rsidRDefault="00034646" w:rsidP="000A344E">
      <w:pPr>
        <w:spacing w:after="0" w:line="360" w:lineRule="auto"/>
        <w:ind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В соответствии со ст. 1 Федерального закона</w:t>
      </w:r>
      <w:r w:rsidR="00041C9D"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 xml:space="preserve">от 25 июля 1998 г. </w:t>
      </w:r>
      <w:r w:rsidR="00982DF7" w:rsidRPr="00041C9D">
        <w:rPr>
          <w:rFonts w:ascii="Times New Roman" w:eastAsia="Times New Roman" w:hAnsi="Times New Roman" w:cs="Times New Roman"/>
          <w:sz w:val="28"/>
          <w:szCs w:val="28"/>
          <w:lang w:eastAsia="ru-RU"/>
        </w:rPr>
        <w:t>№ 128-ФЗ «</w:t>
      </w:r>
      <w:r w:rsidRPr="00041C9D">
        <w:rPr>
          <w:rFonts w:ascii="Times New Roman" w:eastAsia="Times New Roman" w:hAnsi="Times New Roman" w:cs="Times New Roman"/>
          <w:sz w:val="28"/>
          <w:szCs w:val="28"/>
          <w:lang w:eastAsia="ru-RU"/>
        </w:rPr>
        <w:t>О государственной дактилоскопической рег</w:t>
      </w:r>
      <w:r w:rsidR="00982DF7" w:rsidRPr="00041C9D">
        <w:rPr>
          <w:rFonts w:ascii="Times New Roman" w:eastAsia="Times New Roman" w:hAnsi="Times New Roman" w:cs="Times New Roman"/>
          <w:sz w:val="28"/>
          <w:szCs w:val="28"/>
          <w:lang w:eastAsia="ru-RU"/>
        </w:rPr>
        <w:t>истрации в Российской Федерации»</w:t>
      </w:r>
      <w:r w:rsidRPr="00041C9D">
        <w:rPr>
          <w:rFonts w:ascii="Times New Roman" w:eastAsia="Times New Roman" w:hAnsi="Times New Roman" w:cs="Times New Roman"/>
          <w:sz w:val="28"/>
          <w:szCs w:val="28"/>
          <w:lang w:eastAsia="ru-RU"/>
        </w:rPr>
        <w:t xml:space="preserve"> государственная дактилоскопическая регистрация - деятельность, осуществляемая указанными в настоящем Федеральном законе органами исполнительной власти по получению, учету, хранению, классификации и выдаче дактилоскопической информации, установлению или подтверждению личности</w:t>
      </w:r>
      <w:r w:rsidR="00050BA3"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человека.</w:t>
      </w:r>
      <w:r w:rsidR="00050BA3" w:rsidRPr="00041C9D">
        <w:rPr>
          <w:rFonts w:ascii="Times New Roman" w:eastAsia="Times New Roman" w:hAnsi="Times New Roman" w:cs="Times New Roman"/>
          <w:sz w:val="28"/>
          <w:szCs w:val="28"/>
          <w:lang w:eastAsia="ru-RU"/>
        </w:rPr>
        <w:t xml:space="preserve"> Согласно ст. 7 данного федерального закона государственная дактилоскопическая регистрация разделяется на два вида – добровольная и обязательная дактилоскопическая регистрация.</w:t>
      </w:r>
      <w:r w:rsidR="00041C9D" w:rsidRPr="00041C9D">
        <w:rPr>
          <w:rFonts w:ascii="Times New Roman" w:eastAsia="Times New Roman" w:hAnsi="Times New Roman" w:cs="Times New Roman"/>
          <w:sz w:val="28"/>
          <w:szCs w:val="28"/>
          <w:lang w:eastAsia="ru-RU"/>
        </w:rPr>
        <w:t xml:space="preserve"> </w:t>
      </w:r>
    </w:p>
    <w:p w14:paraId="363E4643" w14:textId="77777777" w:rsidR="00050BA3" w:rsidRPr="00041C9D" w:rsidRDefault="00050BA3" w:rsidP="000A344E">
      <w:pPr>
        <w:spacing w:after="0" w:line="360" w:lineRule="auto"/>
        <w:ind w:firstLine="709"/>
        <w:jc w:val="both"/>
        <w:rPr>
          <w:rStyle w:val="apple-converted-space"/>
          <w:rFonts w:ascii="Times New Roman" w:hAnsi="Times New Roman" w:cs="Times New Roman"/>
          <w:sz w:val="28"/>
          <w:szCs w:val="28"/>
        </w:rPr>
      </w:pPr>
      <w:r w:rsidRPr="00041C9D">
        <w:rPr>
          <w:rFonts w:ascii="Times New Roman" w:hAnsi="Times New Roman" w:cs="Times New Roman"/>
          <w:sz w:val="28"/>
          <w:szCs w:val="28"/>
        </w:rPr>
        <w:t>В ст. 9 Федерального закона установлено, что обязательной государственной дактилоскопической регистрации подлежат граждане Российской Федерации, иностранные граждане и лица без гражданства, подозреваемые в совершении преступления, обвиняемые в совершении преступления либо осужденные за совершение преступления, если установить их личность иным способом невозможно.</w:t>
      </w:r>
    </w:p>
    <w:p w14:paraId="0E1A39E8" w14:textId="77777777" w:rsidR="00536897" w:rsidRPr="00041C9D" w:rsidRDefault="00710AB2" w:rsidP="000A344E">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Статьей 34 Федерального закона от 15.07.1995 № 103-ФЗ «О содержании под стражей подозреваемых и обвиняемых в совершении преступлений» предусмотрено, что подозреваемые и обвиняемые подвергаются личному обыску, дактилос</w:t>
      </w:r>
      <w:r w:rsidR="00733D66" w:rsidRPr="00041C9D">
        <w:rPr>
          <w:rFonts w:ascii="Times New Roman" w:hAnsi="Times New Roman" w:cs="Times New Roman"/>
          <w:sz w:val="28"/>
          <w:szCs w:val="28"/>
        </w:rPr>
        <w:t>копированию и фотографированию</w:t>
      </w:r>
      <w:r w:rsidR="006563C9" w:rsidRPr="00041C9D">
        <w:rPr>
          <w:rFonts w:ascii="Times New Roman" w:hAnsi="Times New Roman" w:cs="Times New Roman"/>
          <w:sz w:val="28"/>
          <w:szCs w:val="28"/>
        </w:rPr>
        <w:t xml:space="preserve">. </w:t>
      </w:r>
    </w:p>
    <w:p w14:paraId="1F2C2A49" w14:textId="7D465247" w:rsidR="000557E4" w:rsidRPr="00041C9D" w:rsidRDefault="00710AB2" w:rsidP="000A344E">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Данная информация нашла свое </w:t>
      </w:r>
      <w:r w:rsidR="00976A2F" w:rsidRPr="00041C9D">
        <w:rPr>
          <w:rFonts w:ascii="Times New Roman" w:hAnsi="Times New Roman" w:cs="Times New Roman"/>
          <w:sz w:val="28"/>
          <w:szCs w:val="28"/>
        </w:rPr>
        <w:t xml:space="preserve">закрепление и в правилах внутреннего распорядка </w:t>
      </w:r>
      <w:r w:rsidR="00976A2F" w:rsidRPr="00041C9D">
        <w:rPr>
          <w:rStyle w:val="apple-converted-space"/>
          <w:rFonts w:ascii="Times New Roman" w:hAnsi="Times New Roman" w:cs="Times New Roman"/>
          <w:sz w:val="28"/>
          <w:szCs w:val="28"/>
        </w:rPr>
        <w:t>«</w:t>
      </w:r>
      <w:r w:rsidR="00976A2F" w:rsidRPr="00041C9D">
        <w:rPr>
          <w:rFonts w:ascii="Times New Roman" w:hAnsi="Times New Roman" w:cs="Times New Roman"/>
          <w:sz w:val="28"/>
          <w:szCs w:val="28"/>
        </w:rPr>
        <w:t>п</w:t>
      </w:r>
      <w:r w:rsidR="000557E4" w:rsidRPr="00041C9D">
        <w:rPr>
          <w:rFonts w:ascii="Times New Roman" w:hAnsi="Times New Roman" w:cs="Times New Roman"/>
          <w:sz w:val="28"/>
          <w:szCs w:val="28"/>
        </w:rPr>
        <w:t xml:space="preserve">одозреваемые и </w:t>
      </w:r>
      <w:r w:rsidR="00041C9D" w:rsidRPr="00041C9D">
        <w:rPr>
          <w:rFonts w:ascii="Times New Roman" w:hAnsi="Times New Roman" w:cs="Times New Roman"/>
          <w:sz w:val="28"/>
          <w:szCs w:val="28"/>
        </w:rPr>
        <w:t>обвиняемые прибывшие</w:t>
      </w:r>
      <w:r w:rsidR="000557E4" w:rsidRPr="00041C9D">
        <w:rPr>
          <w:rFonts w:ascii="Times New Roman" w:hAnsi="Times New Roman" w:cs="Times New Roman"/>
          <w:sz w:val="28"/>
          <w:szCs w:val="28"/>
        </w:rPr>
        <w:t xml:space="preserve"> в СИЗО размещаются по камерам карантинного отделения, непосредственно </w:t>
      </w:r>
      <w:r w:rsidR="00536897" w:rsidRPr="00041C9D">
        <w:rPr>
          <w:rFonts w:ascii="Times New Roman" w:hAnsi="Times New Roman" w:cs="Times New Roman"/>
          <w:sz w:val="28"/>
          <w:szCs w:val="28"/>
        </w:rPr>
        <w:t xml:space="preserve">только </w:t>
      </w:r>
      <w:r w:rsidR="00CE2867" w:rsidRPr="00041C9D">
        <w:rPr>
          <w:rFonts w:ascii="Times New Roman" w:hAnsi="Times New Roman" w:cs="Times New Roman"/>
          <w:sz w:val="28"/>
          <w:szCs w:val="28"/>
        </w:rPr>
        <w:t xml:space="preserve">после </w:t>
      </w:r>
      <w:r w:rsidR="000557E4" w:rsidRPr="00041C9D">
        <w:rPr>
          <w:rFonts w:ascii="Times New Roman" w:hAnsi="Times New Roman" w:cs="Times New Roman"/>
          <w:sz w:val="28"/>
          <w:szCs w:val="28"/>
        </w:rPr>
        <w:t>проведения полного личного обыска, досмотра личный вещей, дактилоскопирования, фотографирования, первичного медицинского осмотра, санитарной обработки и офо</w:t>
      </w:r>
      <w:r w:rsidR="0002070C" w:rsidRPr="00041C9D">
        <w:rPr>
          <w:rFonts w:ascii="Times New Roman" w:hAnsi="Times New Roman" w:cs="Times New Roman"/>
          <w:sz w:val="28"/>
          <w:szCs w:val="28"/>
        </w:rPr>
        <w:t>рмления учетных документов лица</w:t>
      </w:r>
      <w:r w:rsidR="000557E4" w:rsidRPr="00041C9D">
        <w:rPr>
          <w:rFonts w:ascii="Times New Roman" w:hAnsi="Times New Roman" w:cs="Times New Roman"/>
          <w:sz w:val="28"/>
          <w:szCs w:val="28"/>
        </w:rPr>
        <w:t>.</w:t>
      </w:r>
      <w:r w:rsidR="00041C9D" w:rsidRPr="00041C9D">
        <w:rPr>
          <w:rFonts w:ascii="Times New Roman" w:hAnsi="Times New Roman" w:cs="Times New Roman"/>
          <w:sz w:val="28"/>
          <w:szCs w:val="28"/>
        </w:rPr>
        <w:t xml:space="preserve"> </w:t>
      </w:r>
    </w:p>
    <w:p w14:paraId="7C5F046A" w14:textId="77777777" w:rsidR="00710AB2" w:rsidRPr="00041C9D" w:rsidRDefault="00710AB2" w:rsidP="000A344E">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lastRenderedPageBreak/>
        <w:t>Подозреваемые и обвиняемые, поступившие в</w:t>
      </w:r>
      <w:r w:rsidR="00CE2867" w:rsidRPr="00041C9D">
        <w:rPr>
          <w:rFonts w:ascii="Times New Roman" w:hAnsi="Times New Roman" w:cs="Times New Roman"/>
          <w:sz w:val="28"/>
          <w:szCs w:val="28"/>
        </w:rPr>
        <w:t xml:space="preserve"> СИЗО</w:t>
      </w:r>
      <w:r w:rsidRPr="00041C9D">
        <w:rPr>
          <w:rFonts w:ascii="Times New Roman" w:hAnsi="Times New Roman" w:cs="Times New Roman"/>
          <w:sz w:val="28"/>
          <w:szCs w:val="28"/>
        </w:rPr>
        <w:t>, фотографируются, у них берутся отпечатки пальцев (дактилоскопирование). Дактилоскопирование и фотографирование осуществляются в целях обеспечения индивидуализации и учета лиц, подозреваемых и обвиняемых в совершении преступлений, а также на случай использования этих данных при проверке причастности этих лиц к нераскрытым преступлениям и розыска при совершении побега.</w:t>
      </w:r>
    </w:p>
    <w:p w14:paraId="643944CD" w14:textId="49FDC5D4" w:rsidR="001C46BB" w:rsidRPr="00041C9D" w:rsidRDefault="001C46BB" w:rsidP="000A344E">
      <w:pPr>
        <w:pStyle w:val="a3"/>
        <w:spacing w:after="0" w:line="360" w:lineRule="auto"/>
        <w:ind w:left="0" w:firstLine="709"/>
        <w:jc w:val="both"/>
        <w:rPr>
          <w:rFonts w:ascii="Times New Roman" w:hAnsi="Times New Roman" w:cs="Times New Roman"/>
          <w:b/>
          <w:sz w:val="28"/>
          <w:szCs w:val="28"/>
        </w:rPr>
      </w:pPr>
      <w:r w:rsidRPr="00041C9D">
        <w:rPr>
          <w:rFonts w:ascii="Times New Roman" w:hAnsi="Times New Roman" w:cs="Times New Roman"/>
          <w:sz w:val="28"/>
          <w:szCs w:val="28"/>
        </w:rPr>
        <w:t>В исправительных колониях данная пр</w:t>
      </w:r>
      <w:r w:rsidR="006A20F5" w:rsidRPr="00041C9D">
        <w:rPr>
          <w:rFonts w:ascii="Times New Roman" w:hAnsi="Times New Roman" w:cs="Times New Roman"/>
          <w:sz w:val="28"/>
          <w:szCs w:val="28"/>
        </w:rPr>
        <w:t>оцедура</w:t>
      </w:r>
      <w:r w:rsidR="00041C9D" w:rsidRPr="00041C9D">
        <w:rPr>
          <w:rFonts w:ascii="Times New Roman" w:hAnsi="Times New Roman" w:cs="Times New Roman"/>
          <w:sz w:val="28"/>
          <w:szCs w:val="28"/>
        </w:rPr>
        <w:t xml:space="preserve"> </w:t>
      </w:r>
      <w:r w:rsidR="006A20F5" w:rsidRPr="00041C9D">
        <w:rPr>
          <w:rFonts w:ascii="Times New Roman" w:hAnsi="Times New Roman" w:cs="Times New Roman"/>
          <w:sz w:val="28"/>
          <w:szCs w:val="28"/>
        </w:rPr>
        <w:t>схожа</w:t>
      </w:r>
      <w:r w:rsidRPr="00041C9D">
        <w:rPr>
          <w:rFonts w:ascii="Times New Roman" w:hAnsi="Times New Roman" w:cs="Times New Roman"/>
          <w:sz w:val="28"/>
          <w:szCs w:val="28"/>
        </w:rPr>
        <w:t xml:space="preserve">, отличительной особенностью лишь является правовое регулирование. В ИК и СИЗО предусмотрена должность, как правило, ее занимают младшие инспектора. Также </w:t>
      </w:r>
      <w:r w:rsidR="00372BBB" w:rsidRPr="00041C9D">
        <w:rPr>
          <w:rFonts w:ascii="Times New Roman" w:hAnsi="Times New Roman" w:cs="Times New Roman"/>
          <w:sz w:val="28"/>
          <w:szCs w:val="28"/>
        </w:rPr>
        <w:t xml:space="preserve">предусмотрен кабинет для проведения данной процедуры. </w:t>
      </w:r>
      <w:r w:rsidR="006A20F5" w:rsidRPr="00041C9D">
        <w:rPr>
          <w:rFonts w:ascii="Times New Roman" w:hAnsi="Times New Roman" w:cs="Times New Roman"/>
          <w:sz w:val="28"/>
          <w:szCs w:val="28"/>
        </w:rPr>
        <w:t>Все поступающие лица в исправительные учреждения подлежат дактилоскопированию по прибытию.</w:t>
      </w:r>
      <w:r w:rsidR="00041C9D" w:rsidRPr="00041C9D">
        <w:rPr>
          <w:rFonts w:ascii="Times New Roman" w:hAnsi="Times New Roman" w:cs="Times New Roman"/>
          <w:sz w:val="28"/>
          <w:szCs w:val="28"/>
        </w:rPr>
        <w:t xml:space="preserve"> </w:t>
      </w:r>
    </w:p>
    <w:p w14:paraId="041154B4" w14:textId="0AAF71E5" w:rsidR="000800C4" w:rsidRPr="00041C9D" w:rsidRDefault="005F0948" w:rsidP="00D967DE">
      <w:pPr>
        <w:pStyle w:val="a3"/>
        <w:spacing w:after="0" w:line="360" w:lineRule="auto"/>
        <w:ind w:left="0" w:firstLine="709"/>
        <w:jc w:val="both"/>
        <w:rPr>
          <w:rFonts w:ascii="Times New Roman" w:hAnsi="Times New Roman"/>
          <w:sz w:val="28"/>
          <w:szCs w:val="28"/>
        </w:rPr>
      </w:pPr>
      <w:r w:rsidRPr="00041C9D">
        <w:rPr>
          <w:rFonts w:ascii="Times New Roman" w:hAnsi="Times New Roman" w:cs="Times New Roman"/>
          <w:sz w:val="28"/>
          <w:szCs w:val="28"/>
        </w:rPr>
        <w:t>К</w:t>
      </w:r>
      <w:r w:rsidRPr="00041C9D">
        <w:rPr>
          <w:rFonts w:ascii="Times New Roman" w:hAnsi="Times New Roman"/>
          <w:sz w:val="28"/>
          <w:szCs w:val="28"/>
        </w:rPr>
        <w:t>р</w:t>
      </w:r>
      <w:r w:rsidRPr="00041C9D">
        <w:rPr>
          <w:rFonts w:ascii="Times New Roman" w:hAnsi="Times New Roman" w:cs="Times New Roman"/>
          <w:sz w:val="28"/>
          <w:szCs w:val="28"/>
        </w:rPr>
        <w:t xml:space="preserve">оме того, в </w:t>
      </w:r>
      <w:r w:rsidRPr="00041C9D">
        <w:rPr>
          <w:rFonts w:ascii="Times New Roman" w:hAnsi="Times New Roman"/>
          <w:sz w:val="28"/>
          <w:szCs w:val="28"/>
        </w:rPr>
        <w:t xml:space="preserve">приказе №142 «Об </w:t>
      </w:r>
      <w:r w:rsidR="0080002F" w:rsidRPr="00041C9D">
        <w:rPr>
          <w:rFonts w:ascii="Times New Roman" w:hAnsi="Times New Roman"/>
          <w:sz w:val="28"/>
          <w:szCs w:val="28"/>
        </w:rPr>
        <w:t>утверждении</w:t>
      </w:r>
      <w:r w:rsidRPr="00041C9D">
        <w:rPr>
          <w:rFonts w:ascii="Times New Roman" w:hAnsi="Times New Roman"/>
          <w:sz w:val="28"/>
          <w:szCs w:val="28"/>
        </w:rPr>
        <w:t xml:space="preserve"> </w:t>
      </w:r>
      <w:r w:rsidR="00D967DE" w:rsidRPr="00041C9D">
        <w:rPr>
          <w:rFonts w:ascii="Times New Roman" w:hAnsi="Times New Roman"/>
          <w:sz w:val="28"/>
          <w:szCs w:val="28"/>
        </w:rPr>
        <w:t>И</w:t>
      </w:r>
      <w:r w:rsidR="0080002F" w:rsidRPr="00041C9D">
        <w:rPr>
          <w:rFonts w:ascii="Times New Roman" w:hAnsi="Times New Roman"/>
          <w:sz w:val="28"/>
          <w:szCs w:val="28"/>
        </w:rPr>
        <w:t>нструкции</w:t>
      </w:r>
      <w:r w:rsidRPr="00041C9D">
        <w:rPr>
          <w:rFonts w:ascii="Times New Roman" w:hAnsi="Times New Roman"/>
          <w:sz w:val="28"/>
          <w:szCs w:val="28"/>
        </w:rPr>
        <w:t xml:space="preserve"> </w:t>
      </w:r>
      <w:r w:rsidRPr="00041C9D">
        <w:rPr>
          <w:rFonts w:ascii="Times New Roman" w:hAnsi="Times New Roman" w:cs="Times New Roman"/>
          <w:sz w:val="28"/>
          <w:szCs w:val="28"/>
        </w:rPr>
        <w:t>п</w:t>
      </w:r>
      <w:r w:rsidRPr="00041C9D">
        <w:rPr>
          <w:rFonts w:ascii="Times New Roman" w:hAnsi="Times New Roman"/>
          <w:sz w:val="28"/>
          <w:szCs w:val="28"/>
        </w:rPr>
        <w:t xml:space="preserve">о </w:t>
      </w:r>
      <w:r w:rsidR="0080002F" w:rsidRPr="00041C9D">
        <w:rPr>
          <w:rFonts w:ascii="Times New Roman" w:hAnsi="Times New Roman"/>
          <w:sz w:val="28"/>
          <w:szCs w:val="28"/>
        </w:rPr>
        <w:t xml:space="preserve">организации </w:t>
      </w:r>
      <w:r w:rsidRPr="00041C9D">
        <w:rPr>
          <w:rFonts w:ascii="Times New Roman" w:hAnsi="Times New Roman"/>
          <w:sz w:val="28"/>
          <w:szCs w:val="28"/>
        </w:rPr>
        <w:t>ис</w:t>
      </w:r>
      <w:r w:rsidR="0080002F" w:rsidRPr="00041C9D">
        <w:rPr>
          <w:rFonts w:ascii="Times New Roman" w:hAnsi="Times New Roman"/>
          <w:sz w:val="28"/>
          <w:szCs w:val="28"/>
        </w:rPr>
        <w:t>полн</w:t>
      </w:r>
      <w:r w:rsidR="00D967DE" w:rsidRPr="00041C9D">
        <w:rPr>
          <w:rFonts w:ascii="Times New Roman" w:hAnsi="Times New Roman"/>
          <w:sz w:val="28"/>
          <w:szCs w:val="28"/>
        </w:rPr>
        <w:t xml:space="preserve">ения </w:t>
      </w:r>
      <w:r w:rsidRPr="00041C9D">
        <w:rPr>
          <w:rFonts w:ascii="Times New Roman" w:hAnsi="Times New Roman"/>
          <w:sz w:val="28"/>
          <w:szCs w:val="28"/>
        </w:rPr>
        <w:t xml:space="preserve">наказаний </w:t>
      </w:r>
      <w:r w:rsidR="0080002F" w:rsidRPr="00041C9D">
        <w:rPr>
          <w:rFonts w:ascii="Times New Roman" w:hAnsi="Times New Roman"/>
          <w:sz w:val="28"/>
          <w:szCs w:val="28"/>
        </w:rPr>
        <w:t xml:space="preserve">и мер уголовно </w:t>
      </w:r>
      <w:r w:rsidR="0080002F" w:rsidRPr="00041C9D">
        <w:rPr>
          <w:rFonts w:ascii="Times New Roman" w:hAnsi="Times New Roman" w:cs="Times New Roman"/>
          <w:sz w:val="28"/>
          <w:szCs w:val="28"/>
        </w:rPr>
        <w:t xml:space="preserve">- </w:t>
      </w:r>
      <w:r w:rsidR="0080002F" w:rsidRPr="00041C9D">
        <w:rPr>
          <w:rFonts w:ascii="Times New Roman" w:hAnsi="Times New Roman"/>
          <w:sz w:val="28"/>
          <w:szCs w:val="28"/>
        </w:rPr>
        <w:t>правового характера без изоляции от общества», указывается, что в</w:t>
      </w:r>
      <w:r w:rsidRPr="00041C9D">
        <w:rPr>
          <w:rFonts w:ascii="Times New Roman" w:hAnsi="Times New Roman"/>
          <w:sz w:val="28"/>
          <w:szCs w:val="28"/>
        </w:rPr>
        <w:t xml:space="preserve"> день явки осужденного инспекция проводит с ним первон</w:t>
      </w:r>
      <w:r w:rsidR="00D967DE" w:rsidRPr="00041C9D">
        <w:rPr>
          <w:rFonts w:ascii="Times New Roman" w:hAnsi="Times New Roman"/>
          <w:sz w:val="28"/>
          <w:szCs w:val="28"/>
        </w:rPr>
        <w:t>ачальную беседу, а также</w:t>
      </w:r>
      <w:r w:rsidR="00041C9D" w:rsidRPr="00041C9D">
        <w:rPr>
          <w:rFonts w:ascii="Times New Roman" w:hAnsi="Times New Roman"/>
          <w:sz w:val="28"/>
          <w:szCs w:val="28"/>
        </w:rPr>
        <w:t xml:space="preserve"> </w:t>
      </w:r>
      <w:r w:rsidRPr="00041C9D">
        <w:rPr>
          <w:rFonts w:ascii="Times New Roman" w:hAnsi="Times New Roman"/>
          <w:sz w:val="28"/>
          <w:szCs w:val="28"/>
        </w:rPr>
        <w:t>осуществляет дактилоскопирование осужденного</w:t>
      </w:r>
      <w:r w:rsidR="00D967DE" w:rsidRPr="00041C9D">
        <w:rPr>
          <w:rFonts w:ascii="Times New Roman" w:hAnsi="Times New Roman"/>
          <w:sz w:val="28"/>
          <w:szCs w:val="28"/>
        </w:rPr>
        <w:t>.</w:t>
      </w:r>
      <w:r w:rsidR="006A20F5" w:rsidRPr="00041C9D">
        <w:rPr>
          <w:rFonts w:ascii="Times New Roman" w:hAnsi="Times New Roman"/>
          <w:sz w:val="28"/>
          <w:szCs w:val="28"/>
        </w:rPr>
        <w:t xml:space="preserve"> Значительным отличием является, </w:t>
      </w:r>
      <w:proofErr w:type="gramStart"/>
      <w:r w:rsidR="006A20F5" w:rsidRPr="00041C9D">
        <w:rPr>
          <w:rFonts w:ascii="Times New Roman" w:hAnsi="Times New Roman"/>
          <w:sz w:val="28"/>
          <w:szCs w:val="28"/>
        </w:rPr>
        <w:t>то</w:t>
      </w:r>
      <w:proofErr w:type="gramEnd"/>
      <w:r w:rsidR="006A20F5" w:rsidRPr="00041C9D">
        <w:rPr>
          <w:rFonts w:ascii="Times New Roman" w:hAnsi="Times New Roman"/>
          <w:sz w:val="28"/>
          <w:szCs w:val="28"/>
        </w:rPr>
        <w:t xml:space="preserve"> что в уголовно-исполнительных инспекциях не предусмотрена должность для сотрудника проводящего дактилоскопирование. Сотрудники инспекций осуществляют данную процедуру самостоятельно. В филиалах инспекций каждый сотрудник обязан знать особенности осуществления данной процедуры, связано это с тем, что у каждого сотрудника на учете состоят осужденные, которые в обязательно</w:t>
      </w:r>
      <w:r w:rsidR="00C34503" w:rsidRPr="00041C9D">
        <w:rPr>
          <w:rFonts w:ascii="Times New Roman" w:hAnsi="Times New Roman"/>
          <w:sz w:val="28"/>
          <w:szCs w:val="28"/>
        </w:rPr>
        <w:t xml:space="preserve">м порядке должны пройти дактилоскопирование. </w:t>
      </w:r>
    </w:p>
    <w:p w14:paraId="27EB23E8" w14:textId="77777777" w:rsidR="00792DE2" w:rsidRPr="00041C9D" w:rsidRDefault="000800C4" w:rsidP="009631CA">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shd w:val="clear" w:color="auto" w:fill="FFFFFF"/>
        </w:rPr>
        <w:t xml:space="preserve">Сегодня дактилоскопия – это раздел научной и практической криминалистики, </w:t>
      </w:r>
      <w:r w:rsidR="00B708F0" w:rsidRPr="00041C9D">
        <w:rPr>
          <w:rFonts w:ascii="Times New Roman" w:hAnsi="Times New Roman" w:cs="Times New Roman"/>
          <w:sz w:val="28"/>
          <w:szCs w:val="28"/>
          <w:shd w:val="clear" w:color="auto" w:fill="FFFFFF"/>
        </w:rPr>
        <w:t xml:space="preserve">который изучает, как </w:t>
      </w:r>
      <w:r w:rsidRPr="00041C9D">
        <w:rPr>
          <w:rFonts w:ascii="Times New Roman" w:hAnsi="Times New Roman" w:cs="Times New Roman"/>
          <w:sz w:val="28"/>
          <w:szCs w:val="28"/>
          <w:shd w:val="clear" w:color="auto" w:fill="FFFFFF"/>
        </w:rPr>
        <w:t xml:space="preserve">строится кожный узор, с целью идентификации и регистрации личности для возможности осуществлять розыск и опознание. Отпечаток поверхности пальцев и ладони регулируется </w:t>
      </w:r>
      <w:r w:rsidRPr="00041C9D">
        <w:rPr>
          <w:rFonts w:ascii="Times New Roman" w:hAnsi="Times New Roman" w:cs="Times New Roman"/>
          <w:sz w:val="28"/>
          <w:szCs w:val="28"/>
          <w:shd w:val="clear" w:color="auto" w:fill="FFFFFF"/>
        </w:rPr>
        <w:lastRenderedPageBreak/>
        <w:t>законом и делается для получения образца,</w:t>
      </w:r>
      <w:r w:rsidR="00B708F0" w:rsidRPr="00041C9D">
        <w:rPr>
          <w:rFonts w:ascii="Times New Roman" w:hAnsi="Times New Roman" w:cs="Times New Roman"/>
          <w:sz w:val="28"/>
          <w:szCs w:val="28"/>
          <w:shd w:val="clear" w:color="auto" w:fill="FFFFFF"/>
        </w:rPr>
        <w:t xml:space="preserve"> </w:t>
      </w:r>
      <w:r w:rsidRPr="00041C9D">
        <w:rPr>
          <w:rFonts w:ascii="Times New Roman" w:hAnsi="Times New Roman" w:cs="Times New Roman"/>
          <w:sz w:val="28"/>
          <w:szCs w:val="28"/>
          <w:shd w:val="clear" w:color="auto" w:fill="FFFFFF"/>
        </w:rPr>
        <w:t xml:space="preserve">который в дальнейшем помогает быстро сравнить и признать </w:t>
      </w:r>
      <w:proofErr w:type="spellStart"/>
      <w:r w:rsidRPr="00041C9D">
        <w:rPr>
          <w:rFonts w:ascii="Times New Roman" w:hAnsi="Times New Roman" w:cs="Times New Roman"/>
          <w:sz w:val="28"/>
          <w:szCs w:val="28"/>
          <w:shd w:val="clear" w:color="auto" w:fill="FFFFFF"/>
        </w:rPr>
        <w:t>дактилоскопируемую</w:t>
      </w:r>
      <w:proofErr w:type="spellEnd"/>
      <w:r w:rsidRPr="00041C9D">
        <w:rPr>
          <w:rFonts w:ascii="Times New Roman" w:hAnsi="Times New Roman" w:cs="Times New Roman"/>
          <w:sz w:val="28"/>
          <w:szCs w:val="28"/>
          <w:shd w:val="clear" w:color="auto" w:fill="FFFFFF"/>
        </w:rPr>
        <w:t xml:space="preserve"> персону.</w:t>
      </w:r>
      <w:r w:rsidR="00792DE2" w:rsidRPr="00041C9D">
        <w:rPr>
          <w:rFonts w:ascii="Times New Roman" w:hAnsi="Times New Roman" w:cs="Times New Roman"/>
          <w:sz w:val="28"/>
          <w:szCs w:val="28"/>
        </w:rPr>
        <w:t xml:space="preserve"> </w:t>
      </w:r>
    </w:p>
    <w:p w14:paraId="02CD3CB3" w14:textId="77777777" w:rsidR="001E5ECB" w:rsidRPr="00041C9D" w:rsidRDefault="00792DE2" w:rsidP="00792DE2">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В криминалистике антропометрия (измерение параметров тела – веса, роста, размера ноги и так далее) отошла на второй план после того</w:t>
      </w:r>
      <w:r w:rsidR="0002070C" w:rsidRPr="00041C9D">
        <w:rPr>
          <w:rFonts w:ascii="Times New Roman" w:hAnsi="Times New Roman" w:cs="Times New Roman"/>
          <w:sz w:val="28"/>
          <w:szCs w:val="28"/>
        </w:rPr>
        <w:t>, как появилась методика дактилоскопических карточек.</w:t>
      </w:r>
      <w:r w:rsidR="000A344E" w:rsidRPr="00041C9D">
        <w:rPr>
          <w:rFonts w:ascii="Times New Roman" w:hAnsi="Times New Roman" w:cs="Times New Roman"/>
          <w:sz w:val="28"/>
          <w:szCs w:val="28"/>
        </w:rPr>
        <w:t xml:space="preserve"> </w:t>
      </w:r>
      <w:r w:rsidR="009F58A5" w:rsidRPr="00041C9D">
        <w:rPr>
          <w:rFonts w:ascii="Times New Roman" w:hAnsi="Times New Roman" w:cs="Times New Roman"/>
          <w:sz w:val="28"/>
          <w:szCs w:val="28"/>
        </w:rPr>
        <w:t xml:space="preserve">При проведении дактилоскопической </w:t>
      </w:r>
      <w:r w:rsidR="00CE2867" w:rsidRPr="00041C9D">
        <w:rPr>
          <w:rFonts w:ascii="Times New Roman" w:hAnsi="Times New Roman" w:cs="Times New Roman"/>
          <w:sz w:val="28"/>
          <w:szCs w:val="28"/>
        </w:rPr>
        <w:t xml:space="preserve">процедуры, </w:t>
      </w:r>
      <w:r w:rsidR="009F58A5" w:rsidRPr="00041C9D">
        <w:rPr>
          <w:rFonts w:ascii="Times New Roman" w:hAnsi="Times New Roman" w:cs="Times New Roman"/>
          <w:sz w:val="28"/>
          <w:szCs w:val="28"/>
        </w:rPr>
        <w:t>сотрудникам необходимо создать индивидуальную дактилоскопическою карту, в которой указывается:</w:t>
      </w:r>
      <w:r w:rsidR="000A344E" w:rsidRPr="00041C9D">
        <w:rPr>
          <w:rFonts w:ascii="Times New Roman" w:hAnsi="Times New Roman" w:cs="Times New Roman"/>
          <w:sz w:val="28"/>
          <w:szCs w:val="28"/>
        </w:rPr>
        <w:t xml:space="preserve"> </w:t>
      </w:r>
      <w:r w:rsidR="009F58A5" w:rsidRPr="00041C9D">
        <w:rPr>
          <w:rFonts w:ascii="Times New Roman" w:hAnsi="Times New Roman" w:cs="Times New Roman"/>
          <w:sz w:val="28"/>
          <w:szCs w:val="28"/>
        </w:rPr>
        <w:t>регистрационный номер</w:t>
      </w:r>
      <w:r w:rsidR="000A344E" w:rsidRPr="00041C9D">
        <w:rPr>
          <w:rFonts w:ascii="Times New Roman" w:hAnsi="Times New Roman" w:cs="Times New Roman"/>
          <w:sz w:val="28"/>
          <w:szCs w:val="28"/>
        </w:rPr>
        <w:t xml:space="preserve">, </w:t>
      </w:r>
      <w:r w:rsidR="009F58A5" w:rsidRPr="00041C9D">
        <w:rPr>
          <w:rFonts w:ascii="Times New Roman" w:hAnsi="Times New Roman" w:cs="Times New Roman"/>
          <w:sz w:val="28"/>
          <w:szCs w:val="28"/>
          <w:shd w:val="clear" w:color="auto" w:fill="FFFFFF"/>
        </w:rPr>
        <w:t xml:space="preserve">лицо </w:t>
      </w:r>
      <w:proofErr w:type="spellStart"/>
      <w:r w:rsidR="009F58A5" w:rsidRPr="00041C9D">
        <w:rPr>
          <w:rFonts w:ascii="Times New Roman" w:hAnsi="Times New Roman" w:cs="Times New Roman"/>
          <w:sz w:val="28"/>
          <w:szCs w:val="28"/>
          <w:shd w:val="clear" w:color="auto" w:fill="FFFFFF"/>
        </w:rPr>
        <w:t>дактилоскопируемого</w:t>
      </w:r>
      <w:proofErr w:type="spellEnd"/>
      <w:r w:rsidR="009F58A5" w:rsidRPr="00041C9D">
        <w:rPr>
          <w:rFonts w:ascii="Times New Roman" w:hAnsi="Times New Roman" w:cs="Times New Roman"/>
          <w:sz w:val="28"/>
          <w:szCs w:val="28"/>
          <w:shd w:val="clear" w:color="auto" w:fill="FFFFFF"/>
        </w:rPr>
        <w:t xml:space="preserve"> (его Ф.И.О.)</w:t>
      </w:r>
      <w:r w:rsidR="000A344E" w:rsidRPr="00041C9D">
        <w:rPr>
          <w:rFonts w:ascii="Times New Roman" w:hAnsi="Times New Roman" w:cs="Times New Roman"/>
          <w:sz w:val="28"/>
          <w:szCs w:val="28"/>
          <w:shd w:val="clear" w:color="auto" w:fill="FFFFFF"/>
        </w:rPr>
        <w:t xml:space="preserve">, </w:t>
      </w:r>
      <w:r w:rsidR="009F58A5" w:rsidRPr="00041C9D">
        <w:rPr>
          <w:rFonts w:ascii="Times New Roman" w:hAnsi="Times New Roman" w:cs="Times New Roman"/>
          <w:sz w:val="28"/>
          <w:szCs w:val="28"/>
          <w:shd w:val="clear" w:color="auto" w:fill="FFFFFF"/>
        </w:rPr>
        <w:t>гражданство</w:t>
      </w:r>
      <w:r w:rsidR="000A344E" w:rsidRPr="00041C9D">
        <w:rPr>
          <w:rFonts w:ascii="Times New Roman" w:hAnsi="Times New Roman" w:cs="Times New Roman"/>
          <w:sz w:val="28"/>
          <w:szCs w:val="28"/>
          <w:shd w:val="clear" w:color="auto" w:fill="FFFFFF"/>
        </w:rPr>
        <w:t xml:space="preserve">, </w:t>
      </w:r>
      <w:r w:rsidR="000A344E" w:rsidRPr="00041C9D">
        <w:rPr>
          <w:rFonts w:ascii="Times New Roman" w:eastAsia="Times New Roman" w:hAnsi="Times New Roman" w:cs="Times New Roman"/>
          <w:sz w:val="28"/>
          <w:szCs w:val="28"/>
          <w:lang w:eastAsia="ru-RU"/>
        </w:rPr>
        <w:t xml:space="preserve">дата и место рождения, </w:t>
      </w:r>
      <w:r w:rsidR="009F58A5" w:rsidRPr="00041C9D">
        <w:rPr>
          <w:rFonts w:ascii="Times New Roman" w:eastAsia="Times New Roman" w:hAnsi="Times New Roman" w:cs="Times New Roman"/>
          <w:sz w:val="28"/>
          <w:szCs w:val="28"/>
          <w:lang w:eastAsia="ru-RU"/>
        </w:rPr>
        <w:t xml:space="preserve">сведения о регистрации </w:t>
      </w:r>
      <w:r w:rsidR="00536897" w:rsidRPr="00041C9D">
        <w:rPr>
          <w:rFonts w:ascii="Times New Roman" w:hAnsi="Times New Roman" w:cs="Times New Roman"/>
          <w:sz w:val="28"/>
          <w:szCs w:val="28"/>
        </w:rPr>
        <w:t>п</w:t>
      </w:r>
      <w:r w:rsidR="009F58A5" w:rsidRPr="00041C9D">
        <w:rPr>
          <w:rFonts w:ascii="Times New Roman" w:eastAsia="Times New Roman" w:hAnsi="Times New Roman" w:cs="Times New Roman"/>
          <w:sz w:val="28"/>
          <w:szCs w:val="28"/>
          <w:lang w:eastAsia="ru-RU"/>
        </w:rPr>
        <w:t>о мест</w:t>
      </w:r>
      <w:r w:rsidR="000A344E" w:rsidRPr="00041C9D">
        <w:rPr>
          <w:rFonts w:ascii="Times New Roman" w:eastAsia="Times New Roman" w:hAnsi="Times New Roman" w:cs="Times New Roman"/>
          <w:sz w:val="28"/>
          <w:szCs w:val="28"/>
          <w:lang w:eastAsia="ru-RU"/>
        </w:rPr>
        <w:t>у</w:t>
      </w:r>
      <w:r w:rsidR="001E5ECB" w:rsidRPr="00041C9D">
        <w:rPr>
          <w:rFonts w:ascii="Times New Roman" w:eastAsia="Times New Roman" w:hAnsi="Times New Roman" w:cs="Times New Roman"/>
          <w:sz w:val="28"/>
          <w:szCs w:val="28"/>
          <w:lang w:eastAsia="ru-RU"/>
        </w:rPr>
        <w:t xml:space="preserve"> </w:t>
      </w:r>
      <w:r w:rsidR="00CE2867" w:rsidRPr="00041C9D">
        <w:rPr>
          <w:rFonts w:ascii="Times New Roman" w:eastAsia="Times New Roman" w:hAnsi="Times New Roman" w:cs="Times New Roman"/>
          <w:sz w:val="28"/>
          <w:szCs w:val="28"/>
          <w:lang w:eastAsia="ru-RU"/>
        </w:rPr>
        <w:t>жительства,</w:t>
      </w:r>
      <w:r w:rsidR="00B71596" w:rsidRPr="00041C9D">
        <w:rPr>
          <w:rFonts w:ascii="Times New Roman" w:eastAsia="Times New Roman" w:hAnsi="Times New Roman" w:cs="Times New Roman"/>
          <w:sz w:val="28"/>
          <w:szCs w:val="28"/>
          <w:lang w:eastAsia="ru-RU"/>
        </w:rPr>
        <w:t xml:space="preserve"> </w:t>
      </w:r>
      <w:r w:rsidR="00B71596" w:rsidRPr="00041C9D">
        <w:rPr>
          <w:rFonts w:ascii="Times New Roman" w:hAnsi="Times New Roman" w:cs="Times New Roman"/>
          <w:sz w:val="28"/>
          <w:szCs w:val="28"/>
        </w:rPr>
        <w:t xml:space="preserve">дата проведения данной </w:t>
      </w:r>
      <w:r w:rsidR="001E5ECB" w:rsidRPr="00041C9D">
        <w:rPr>
          <w:rFonts w:ascii="Times New Roman" w:hAnsi="Times New Roman" w:cs="Times New Roman"/>
          <w:sz w:val="28"/>
          <w:szCs w:val="28"/>
        </w:rPr>
        <w:t>процедур</w:t>
      </w:r>
      <w:r w:rsidR="00B71596" w:rsidRPr="00041C9D">
        <w:rPr>
          <w:rFonts w:ascii="Times New Roman" w:hAnsi="Times New Roman" w:cs="Times New Roman"/>
          <w:sz w:val="28"/>
          <w:szCs w:val="28"/>
        </w:rPr>
        <w:t>ы</w:t>
      </w:r>
      <w:r w:rsidR="001E5ECB" w:rsidRPr="00041C9D">
        <w:rPr>
          <w:rFonts w:ascii="Times New Roman" w:hAnsi="Times New Roman" w:cs="Times New Roman"/>
          <w:sz w:val="28"/>
          <w:szCs w:val="28"/>
        </w:rPr>
        <w:t xml:space="preserve"> дактилоскопирования</w:t>
      </w:r>
      <w:r w:rsidR="00B71596" w:rsidRPr="00041C9D">
        <w:rPr>
          <w:rFonts w:ascii="Times New Roman" w:hAnsi="Times New Roman" w:cs="Times New Roman"/>
          <w:sz w:val="28"/>
          <w:szCs w:val="28"/>
        </w:rPr>
        <w:t xml:space="preserve">, </w:t>
      </w:r>
      <w:r w:rsidR="00B71596" w:rsidRPr="00041C9D">
        <w:rPr>
          <w:rFonts w:ascii="Times New Roman" w:eastAsia="Times New Roman" w:hAnsi="Times New Roman" w:cs="Times New Roman"/>
          <w:sz w:val="28"/>
          <w:szCs w:val="28"/>
          <w:lang w:eastAsia="ru-RU"/>
        </w:rPr>
        <w:t xml:space="preserve">а также указывается лицо, производившее дактилоскопию и </w:t>
      </w:r>
      <w:r w:rsidR="00B71596" w:rsidRPr="00041C9D">
        <w:rPr>
          <w:rFonts w:ascii="Times New Roman" w:hAnsi="Times New Roman" w:cs="Times New Roman"/>
          <w:sz w:val="28"/>
          <w:szCs w:val="28"/>
        </w:rPr>
        <w:t xml:space="preserve">подпись подозреваемого, обвиняемого, осуждённого. </w:t>
      </w:r>
    </w:p>
    <w:p w14:paraId="169E4219" w14:textId="77777777" w:rsidR="000A344E" w:rsidRPr="00041C9D" w:rsidRDefault="000A344E" w:rsidP="001E5ECB">
      <w:pPr>
        <w:pStyle w:val="a3"/>
        <w:spacing w:after="0" w:line="360" w:lineRule="auto"/>
        <w:ind w:left="0"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 xml:space="preserve">Если </w:t>
      </w:r>
      <w:proofErr w:type="spellStart"/>
      <w:r w:rsidRPr="00041C9D">
        <w:rPr>
          <w:rFonts w:ascii="Times New Roman" w:eastAsia="Times New Roman" w:hAnsi="Times New Roman" w:cs="Times New Roman"/>
          <w:sz w:val="28"/>
          <w:szCs w:val="28"/>
          <w:lang w:eastAsia="ru-RU"/>
        </w:rPr>
        <w:t>дактилоскопируемое</w:t>
      </w:r>
      <w:proofErr w:type="spellEnd"/>
      <w:r w:rsidRPr="00041C9D">
        <w:rPr>
          <w:rFonts w:ascii="Times New Roman" w:eastAsia="Times New Roman" w:hAnsi="Times New Roman" w:cs="Times New Roman"/>
          <w:sz w:val="28"/>
          <w:szCs w:val="28"/>
          <w:lang w:eastAsia="ru-RU"/>
        </w:rPr>
        <w:t xml:space="preserve"> лицо было ранее судимо, то в бланке дактилоскопии указывается соответствующие статьи УК РФ.</w:t>
      </w:r>
    </w:p>
    <w:p w14:paraId="505A6CDC" w14:textId="77777777" w:rsidR="001E5ECB" w:rsidRPr="00041C9D" w:rsidRDefault="00F71F94" w:rsidP="00F71F94">
      <w:pPr>
        <w:pStyle w:val="aa"/>
        <w:shd w:val="clear" w:color="auto" w:fill="FFFFFF"/>
        <w:spacing w:before="0" w:beforeAutospacing="0" w:after="0" w:afterAutospacing="0" w:line="360" w:lineRule="auto"/>
        <w:ind w:firstLine="709"/>
        <w:jc w:val="both"/>
        <w:textAlignment w:val="baseline"/>
        <w:rPr>
          <w:sz w:val="28"/>
          <w:szCs w:val="28"/>
        </w:rPr>
      </w:pPr>
      <w:r w:rsidRPr="00041C9D">
        <w:rPr>
          <w:sz w:val="28"/>
          <w:szCs w:val="28"/>
        </w:rPr>
        <w:t>Несколько способов снятия оттисков пальцев</w:t>
      </w:r>
      <w:r w:rsidR="001E5ECB" w:rsidRPr="00041C9D">
        <w:rPr>
          <w:sz w:val="28"/>
          <w:szCs w:val="28"/>
        </w:rPr>
        <w:t>:</w:t>
      </w:r>
    </w:p>
    <w:p w14:paraId="380F121C" w14:textId="77777777" w:rsidR="001E5ECB" w:rsidRPr="00041C9D" w:rsidRDefault="001E5ECB" w:rsidP="00982DF7">
      <w:pPr>
        <w:pStyle w:val="aa"/>
        <w:numPr>
          <w:ilvl w:val="0"/>
          <w:numId w:val="15"/>
        </w:numPr>
        <w:spacing w:before="0" w:beforeAutospacing="0" w:after="0" w:afterAutospacing="0" w:line="360" w:lineRule="auto"/>
        <w:ind w:left="0" w:firstLine="720"/>
        <w:contextualSpacing/>
        <w:jc w:val="both"/>
        <w:textAlignment w:val="baseline"/>
        <w:rPr>
          <w:sz w:val="28"/>
          <w:szCs w:val="28"/>
        </w:rPr>
      </w:pPr>
      <w:r w:rsidRPr="00041C9D">
        <w:rPr>
          <w:sz w:val="28"/>
          <w:szCs w:val="28"/>
        </w:rPr>
        <w:t>Перед процедурой дактилоскопирования следует вымыть руки в теплой воде и протереть их насухо;</w:t>
      </w:r>
    </w:p>
    <w:p w14:paraId="35367C03" w14:textId="77777777" w:rsidR="001E5ECB" w:rsidRPr="00041C9D" w:rsidRDefault="001E5ECB" w:rsidP="00982DF7">
      <w:pPr>
        <w:pStyle w:val="aa"/>
        <w:numPr>
          <w:ilvl w:val="0"/>
          <w:numId w:val="15"/>
        </w:numPr>
        <w:spacing w:before="0" w:beforeAutospacing="0" w:after="0" w:afterAutospacing="0" w:line="360" w:lineRule="auto"/>
        <w:ind w:left="0" w:firstLine="720"/>
        <w:contextualSpacing/>
        <w:jc w:val="both"/>
        <w:textAlignment w:val="baseline"/>
        <w:rPr>
          <w:sz w:val="28"/>
          <w:szCs w:val="28"/>
        </w:rPr>
      </w:pPr>
      <w:r w:rsidRPr="00041C9D">
        <w:rPr>
          <w:sz w:val="28"/>
          <w:szCs w:val="28"/>
        </w:rPr>
        <w:t>На чистое стекло или лист бумаги (размером 10х15 см) нанести тонкий слой типографской краски, и при этом, при прокате пальцем руки стекло должно оставаться чистым;</w:t>
      </w:r>
    </w:p>
    <w:p w14:paraId="06404FA4" w14:textId="77777777" w:rsidR="001E5ECB" w:rsidRPr="00041C9D" w:rsidRDefault="001E5ECB" w:rsidP="00982DF7">
      <w:pPr>
        <w:pStyle w:val="aa"/>
        <w:numPr>
          <w:ilvl w:val="0"/>
          <w:numId w:val="15"/>
        </w:numPr>
        <w:spacing w:before="0" w:beforeAutospacing="0" w:after="0" w:afterAutospacing="0" w:line="360" w:lineRule="auto"/>
        <w:ind w:left="0" w:firstLine="720"/>
        <w:contextualSpacing/>
        <w:jc w:val="both"/>
        <w:textAlignment w:val="baseline"/>
        <w:rPr>
          <w:sz w:val="28"/>
          <w:szCs w:val="28"/>
        </w:rPr>
      </w:pPr>
      <w:r w:rsidRPr="00041C9D">
        <w:rPr>
          <w:sz w:val="28"/>
          <w:szCs w:val="28"/>
        </w:rPr>
        <w:t>Нанести при помощи валика на ногтевые фаланги пальцев рук краску с помощью валика, либо непосредственно со стекла;</w:t>
      </w:r>
    </w:p>
    <w:p w14:paraId="6C3C042B" w14:textId="2DDD4BDB" w:rsidR="001E5ECB" w:rsidRPr="00041C9D" w:rsidRDefault="001E5ECB" w:rsidP="00982DF7">
      <w:pPr>
        <w:pStyle w:val="aa"/>
        <w:numPr>
          <w:ilvl w:val="0"/>
          <w:numId w:val="15"/>
        </w:numPr>
        <w:spacing w:before="0" w:beforeAutospacing="0" w:after="0" w:afterAutospacing="0" w:line="360" w:lineRule="auto"/>
        <w:ind w:left="0" w:firstLine="720"/>
        <w:contextualSpacing/>
        <w:jc w:val="both"/>
        <w:textAlignment w:val="baseline"/>
        <w:rPr>
          <w:sz w:val="28"/>
          <w:szCs w:val="28"/>
        </w:rPr>
      </w:pPr>
      <w:r w:rsidRPr="00041C9D">
        <w:rPr>
          <w:sz w:val="28"/>
          <w:szCs w:val="28"/>
        </w:rPr>
        <w:t xml:space="preserve">На бланке </w:t>
      </w:r>
      <w:proofErr w:type="spellStart"/>
      <w:r w:rsidRPr="00041C9D">
        <w:rPr>
          <w:sz w:val="28"/>
          <w:szCs w:val="28"/>
        </w:rPr>
        <w:t>дактилокарты</w:t>
      </w:r>
      <w:proofErr w:type="spellEnd"/>
      <w:r w:rsidRPr="00041C9D">
        <w:rPr>
          <w:sz w:val="28"/>
          <w:szCs w:val="28"/>
        </w:rPr>
        <w:t xml:space="preserve"> в соответствующих местах</w:t>
      </w:r>
      <w:r w:rsidR="00041C9D" w:rsidRPr="00041C9D">
        <w:rPr>
          <w:sz w:val="28"/>
          <w:szCs w:val="28"/>
        </w:rPr>
        <w:t xml:space="preserve"> </w:t>
      </w:r>
      <w:r w:rsidRPr="00041C9D">
        <w:rPr>
          <w:sz w:val="28"/>
          <w:szCs w:val="28"/>
        </w:rPr>
        <w:t>прокатать ногтевые фаланги из неудобного положения в удобное</w:t>
      </w:r>
      <w:r w:rsidR="00F71F94" w:rsidRPr="00041C9D">
        <w:rPr>
          <w:sz w:val="28"/>
          <w:szCs w:val="28"/>
        </w:rPr>
        <w:t>;</w:t>
      </w:r>
    </w:p>
    <w:p w14:paraId="5578CB4C" w14:textId="77777777" w:rsidR="00F71F94" w:rsidRPr="00041C9D" w:rsidRDefault="00F71F94" w:rsidP="00982DF7">
      <w:pPr>
        <w:pStyle w:val="a3"/>
        <w:numPr>
          <w:ilvl w:val="0"/>
          <w:numId w:val="15"/>
        </w:numPr>
        <w:spacing w:after="0" w:line="360" w:lineRule="auto"/>
        <w:ind w:left="0" w:firstLine="720"/>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По окончании дактилоскопии с рук и стекла краску смывают при помощи тампона, смоченного растворителем, мылом или порошком</w:t>
      </w:r>
      <w:r w:rsidRPr="00041C9D">
        <w:rPr>
          <w:rStyle w:val="a6"/>
          <w:rFonts w:ascii="Times New Roman" w:hAnsi="Times New Roman" w:cs="Times New Roman"/>
          <w:sz w:val="28"/>
          <w:szCs w:val="28"/>
        </w:rPr>
        <w:footnoteReference w:id="27"/>
      </w:r>
      <w:r w:rsidRPr="00041C9D">
        <w:rPr>
          <w:sz w:val="28"/>
          <w:szCs w:val="28"/>
        </w:rPr>
        <w:t>.</w:t>
      </w:r>
    </w:p>
    <w:p w14:paraId="161C0F2F" w14:textId="77777777" w:rsidR="0030374A" w:rsidRPr="00041C9D" w:rsidRDefault="00C44ECC" w:rsidP="0030374A">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Важным </w:t>
      </w:r>
      <w:r w:rsidR="00CE2867" w:rsidRPr="00041C9D">
        <w:rPr>
          <w:rFonts w:ascii="Times New Roman" w:hAnsi="Times New Roman" w:cs="Times New Roman"/>
          <w:sz w:val="28"/>
          <w:szCs w:val="28"/>
        </w:rPr>
        <w:t xml:space="preserve">является </w:t>
      </w:r>
      <w:r w:rsidRPr="00041C9D">
        <w:rPr>
          <w:rFonts w:ascii="Times New Roman" w:hAnsi="Times New Roman" w:cs="Times New Roman"/>
          <w:sz w:val="28"/>
          <w:szCs w:val="28"/>
        </w:rPr>
        <w:t xml:space="preserve">соблюдение </w:t>
      </w:r>
      <w:r w:rsidR="00CE2867" w:rsidRPr="00041C9D">
        <w:rPr>
          <w:rFonts w:ascii="Times New Roman" w:hAnsi="Times New Roman" w:cs="Times New Roman"/>
          <w:sz w:val="28"/>
          <w:szCs w:val="28"/>
        </w:rPr>
        <w:t xml:space="preserve">порядка </w:t>
      </w:r>
      <w:r w:rsidRPr="00041C9D">
        <w:rPr>
          <w:rFonts w:ascii="Times New Roman" w:hAnsi="Times New Roman" w:cs="Times New Roman"/>
          <w:sz w:val="28"/>
          <w:szCs w:val="28"/>
        </w:rPr>
        <w:t>расположения оттисков.</w:t>
      </w:r>
      <w:r w:rsidRPr="00041C9D">
        <w:rPr>
          <w:rFonts w:ascii="Arial" w:hAnsi="Arial" w:cs="Arial"/>
          <w:sz w:val="23"/>
          <w:szCs w:val="23"/>
        </w:rPr>
        <w:t xml:space="preserve"> </w:t>
      </w:r>
      <w:r w:rsidRPr="00041C9D">
        <w:rPr>
          <w:rFonts w:ascii="Times New Roman" w:hAnsi="Times New Roman" w:cs="Times New Roman"/>
          <w:sz w:val="28"/>
          <w:szCs w:val="28"/>
        </w:rPr>
        <w:t xml:space="preserve">Последовательность строгая: изначально дактилоскопированию подлежит </w:t>
      </w:r>
      <w:r w:rsidRPr="00041C9D">
        <w:rPr>
          <w:rFonts w:ascii="Times New Roman" w:hAnsi="Times New Roman" w:cs="Times New Roman"/>
          <w:sz w:val="28"/>
          <w:szCs w:val="28"/>
        </w:rPr>
        <w:lastRenderedPageBreak/>
        <w:t>правая рука (большой, у</w:t>
      </w:r>
      <w:r w:rsidR="00CE2867" w:rsidRPr="00041C9D">
        <w:rPr>
          <w:rFonts w:ascii="Times New Roman" w:hAnsi="Times New Roman" w:cs="Times New Roman"/>
          <w:sz w:val="28"/>
          <w:szCs w:val="28"/>
        </w:rPr>
        <w:t xml:space="preserve">казательный, </w:t>
      </w:r>
      <w:r w:rsidRPr="00041C9D">
        <w:rPr>
          <w:rFonts w:ascii="Times New Roman" w:hAnsi="Times New Roman" w:cs="Times New Roman"/>
          <w:sz w:val="28"/>
          <w:szCs w:val="28"/>
        </w:rPr>
        <w:t>средний, безымянный, мизинец)</w:t>
      </w:r>
      <w:r w:rsidR="0030374A" w:rsidRPr="00041C9D">
        <w:rPr>
          <w:rFonts w:ascii="Times New Roman" w:hAnsi="Times New Roman" w:cs="Times New Roman"/>
          <w:sz w:val="28"/>
          <w:szCs w:val="28"/>
        </w:rPr>
        <w:t>, далее непосредственно идет процедура дактилоскопирования левой руки</w:t>
      </w:r>
      <w:r w:rsidR="00CE2867" w:rsidRPr="00041C9D">
        <w:rPr>
          <w:rFonts w:ascii="Times New Roman" w:hAnsi="Times New Roman" w:cs="Times New Roman"/>
          <w:sz w:val="28"/>
          <w:szCs w:val="28"/>
        </w:rPr>
        <w:t>.</w:t>
      </w:r>
    </w:p>
    <w:p w14:paraId="4D7F391E" w14:textId="19458777" w:rsidR="00927FD0" w:rsidRPr="00041C9D" w:rsidRDefault="0030374A" w:rsidP="00536897">
      <w:pPr>
        <w:pStyle w:val="a3"/>
        <w:spacing w:after="0" w:line="360" w:lineRule="auto"/>
        <w:ind w:left="0" w:firstLine="709"/>
        <w:jc w:val="both"/>
        <w:rPr>
          <w:rFonts w:ascii="Times New Roman" w:hAnsi="Times New Roman" w:cs="Times New Roman"/>
          <w:b/>
          <w:sz w:val="28"/>
          <w:szCs w:val="28"/>
        </w:rPr>
      </w:pPr>
      <w:r w:rsidRPr="00041C9D">
        <w:rPr>
          <w:rFonts w:ascii="Times New Roman" w:hAnsi="Times New Roman" w:cs="Times New Roman"/>
          <w:sz w:val="28"/>
          <w:szCs w:val="28"/>
        </w:rPr>
        <w:t xml:space="preserve">Обязательно </w:t>
      </w:r>
      <w:r w:rsidR="00435D87" w:rsidRPr="00041C9D">
        <w:rPr>
          <w:rFonts w:ascii="Times New Roman" w:hAnsi="Times New Roman" w:cs="Times New Roman"/>
          <w:sz w:val="28"/>
          <w:szCs w:val="28"/>
        </w:rPr>
        <w:t xml:space="preserve">в нижней части </w:t>
      </w:r>
      <w:proofErr w:type="spellStart"/>
      <w:r w:rsidR="00435D87" w:rsidRPr="00041C9D">
        <w:rPr>
          <w:rFonts w:ascii="Times New Roman" w:hAnsi="Times New Roman" w:cs="Times New Roman"/>
          <w:sz w:val="28"/>
          <w:szCs w:val="28"/>
        </w:rPr>
        <w:t>дактилокарты</w:t>
      </w:r>
      <w:proofErr w:type="spellEnd"/>
      <w:r w:rsidR="00435D87" w:rsidRPr="00041C9D">
        <w:rPr>
          <w:rFonts w:ascii="Times New Roman" w:hAnsi="Times New Roman" w:cs="Times New Roman"/>
          <w:sz w:val="28"/>
          <w:szCs w:val="28"/>
        </w:rPr>
        <w:t xml:space="preserve"> </w:t>
      </w:r>
      <w:r w:rsidRPr="00041C9D">
        <w:rPr>
          <w:rFonts w:ascii="Times New Roman" w:hAnsi="Times New Roman" w:cs="Times New Roman"/>
          <w:sz w:val="28"/>
          <w:szCs w:val="28"/>
        </w:rPr>
        <w:t>производится контрольный оттиск.</w:t>
      </w:r>
      <w:r w:rsidR="00CE2867" w:rsidRPr="00041C9D">
        <w:rPr>
          <w:rFonts w:ascii="Times New Roman" w:hAnsi="Times New Roman" w:cs="Times New Roman"/>
          <w:sz w:val="28"/>
          <w:szCs w:val="28"/>
        </w:rPr>
        <w:t xml:space="preserve"> В месте для контрольных оттисков наносятся четыре пальца каждой руки и отдельно больших пальцев.</w:t>
      </w:r>
      <w:r w:rsidR="00041C9D" w:rsidRPr="00041C9D">
        <w:rPr>
          <w:rFonts w:ascii="Times New Roman" w:hAnsi="Times New Roman" w:cs="Times New Roman"/>
          <w:sz w:val="28"/>
          <w:szCs w:val="28"/>
        </w:rPr>
        <w:t xml:space="preserve"> </w:t>
      </w:r>
      <w:r w:rsidR="00CE2867" w:rsidRPr="00041C9D">
        <w:rPr>
          <w:rFonts w:ascii="Times New Roman" w:hAnsi="Times New Roman" w:cs="Times New Roman"/>
          <w:sz w:val="28"/>
          <w:szCs w:val="28"/>
        </w:rPr>
        <w:t xml:space="preserve">При изготовлении контрольных оттисков следует производить оттиски таким образом, чтобы были отображены папиллярные узоры средних и основных фаланг пальцев рук. На обороте </w:t>
      </w:r>
      <w:proofErr w:type="spellStart"/>
      <w:r w:rsidR="00CE2867" w:rsidRPr="00041C9D">
        <w:rPr>
          <w:rFonts w:ascii="Times New Roman" w:hAnsi="Times New Roman" w:cs="Times New Roman"/>
          <w:sz w:val="28"/>
          <w:szCs w:val="28"/>
        </w:rPr>
        <w:t>дактилокарты</w:t>
      </w:r>
      <w:proofErr w:type="spellEnd"/>
      <w:r w:rsidR="00CE2867" w:rsidRPr="00041C9D">
        <w:rPr>
          <w:rFonts w:ascii="Times New Roman" w:hAnsi="Times New Roman" w:cs="Times New Roman"/>
          <w:sz w:val="28"/>
          <w:szCs w:val="28"/>
        </w:rPr>
        <w:t xml:space="preserve"> делаются отпечатки обеих ладоней рук целиком.</w:t>
      </w:r>
    </w:p>
    <w:p w14:paraId="24BF12D6" w14:textId="77777777" w:rsidR="00927FD0" w:rsidRPr="00041C9D" w:rsidRDefault="00927FD0" w:rsidP="00927FD0">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В настоящее время при изготовлении </w:t>
      </w:r>
      <w:proofErr w:type="spellStart"/>
      <w:r w:rsidRPr="00041C9D">
        <w:rPr>
          <w:rFonts w:ascii="Times New Roman" w:hAnsi="Times New Roman" w:cs="Times New Roman"/>
          <w:sz w:val="28"/>
          <w:szCs w:val="28"/>
        </w:rPr>
        <w:t>дактилокарт</w:t>
      </w:r>
      <w:proofErr w:type="spellEnd"/>
      <w:r w:rsidRPr="00041C9D">
        <w:rPr>
          <w:rFonts w:ascii="Times New Roman" w:hAnsi="Times New Roman" w:cs="Times New Roman"/>
          <w:sz w:val="28"/>
          <w:szCs w:val="28"/>
        </w:rPr>
        <w:t xml:space="preserve"> используется как традиционный «чернильный» способ их получения, так и современная технология «Живой Сканер ПАПИЛОН». </w:t>
      </w:r>
    </w:p>
    <w:p w14:paraId="51425489" w14:textId="3B3B2C33" w:rsidR="00DF0160" w:rsidRPr="00041C9D" w:rsidRDefault="00927FD0" w:rsidP="00927FD0">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На практике в Уголовно-исполнительной системе возни</w:t>
      </w:r>
      <w:r w:rsidR="00CA52AB" w:rsidRPr="00041C9D">
        <w:rPr>
          <w:rFonts w:ascii="Times New Roman" w:hAnsi="Times New Roman" w:cs="Times New Roman"/>
          <w:sz w:val="28"/>
          <w:szCs w:val="28"/>
        </w:rPr>
        <w:t>кают проблемы, так как в информационном центре</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МВД используют «Живой Сканер ПАПИЛОН», а в нашей деятельности традиционно используется «чернильный» способ получения </w:t>
      </w:r>
      <w:proofErr w:type="spellStart"/>
      <w:r w:rsidRPr="00041C9D">
        <w:rPr>
          <w:rFonts w:ascii="Times New Roman" w:hAnsi="Times New Roman" w:cs="Times New Roman"/>
          <w:sz w:val="28"/>
          <w:szCs w:val="28"/>
        </w:rPr>
        <w:t>дактилокарт</w:t>
      </w:r>
      <w:proofErr w:type="spellEnd"/>
      <w:r w:rsidRPr="00041C9D">
        <w:rPr>
          <w:rFonts w:ascii="Times New Roman" w:hAnsi="Times New Roman" w:cs="Times New Roman"/>
          <w:sz w:val="28"/>
          <w:szCs w:val="28"/>
        </w:rPr>
        <w:t>, который</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в свою очередь имеет ряд существенных недостатков для идентификации личности. </w:t>
      </w:r>
    </w:p>
    <w:p w14:paraId="78B1FFD5" w14:textId="77777777" w:rsidR="00927FD0" w:rsidRPr="00041C9D" w:rsidRDefault="00927FD0" w:rsidP="00927FD0">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В процессе получения отпечатков пальцев «чернильным» способом у подозреваемого, обвиняемого, осуждённого </w:t>
      </w:r>
      <w:r w:rsidR="009A232E" w:rsidRPr="00041C9D">
        <w:rPr>
          <w:rFonts w:ascii="Times New Roman" w:hAnsi="Times New Roman" w:cs="Times New Roman"/>
          <w:sz w:val="28"/>
          <w:szCs w:val="28"/>
        </w:rPr>
        <w:t>при умышленном сокрытии им информации о биографических и анкетных данных возможны так называемые «</w:t>
      </w:r>
      <w:proofErr w:type="spellStart"/>
      <w:r w:rsidR="009A232E" w:rsidRPr="00041C9D">
        <w:rPr>
          <w:rFonts w:ascii="Times New Roman" w:hAnsi="Times New Roman" w:cs="Times New Roman"/>
          <w:sz w:val="28"/>
          <w:szCs w:val="28"/>
        </w:rPr>
        <w:t>смазы</w:t>
      </w:r>
      <w:proofErr w:type="spellEnd"/>
      <w:r w:rsidR="009A232E" w:rsidRPr="00041C9D">
        <w:rPr>
          <w:rFonts w:ascii="Times New Roman" w:hAnsi="Times New Roman" w:cs="Times New Roman"/>
          <w:sz w:val="28"/>
          <w:szCs w:val="28"/>
        </w:rPr>
        <w:t xml:space="preserve">», искажения отпечатков, неполнота прокатки, что, в свою очередь, затрудняет или делает невозможной идентификацию по соответствующим базам данных. </w:t>
      </w:r>
    </w:p>
    <w:p w14:paraId="5FB07614" w14:textId="77777777" w:rsidR="009A232E" w:rsidRPr="00041C9D" w:rsidRDefault="009A232E" w:rsidP="00927FD0">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Также возникает проблема, касающаяся срока хранения дактилоскопической информации о лицах, подозреваемых, обвиняемых в совершении преступления, либо осуждённых.</w:t>
      </w:r>
    </w:p>
    <w:p w14:paraId="0FAEC618" w14:textId="77777777" w:rsidR="00044D68" w:rsidRPr="00041C9D" w:rsidRDefault="009A232E" w:rsidP="00044D68">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 Для того чтобы </w:t>
      </w:r>
      <w:r w:rsidR="003A7876" w:rsidRPr="00041C9D">
        <w:rPr>
          <w:rFonts w:ascii="Times New Roman" w:hAnsi="Times New Roman" w:cs="Times New Roman"/>
          <w:sz w:val="28"/>
          <w:szCs w:val="28"/>
        </w:rPr>
        <w:t xml:space="preserve">решить данную проблему, </w:t>
      </w:r>
      <w:r w:rsidRPr="00041C9D">
        <w:rPr>
          <w:rFonts w:ascii="Times New Roman" w:hAnsi="Times New Roman" w:cs="Times New Roman"/>
          <w:sz w:val="28"/>
          <w:szCs w:val="28"/>
        </w:rPr>
        <w:t xml:space="preserve">стоит начать в первую очередь со ст. 15 ФЗ «О дактилоскопической регистрации граждан РФ», а именно внести поправку в абзац, который гласит: «Дактилоскопическая информация о лицах, подозреваемых в совершении преступления, обвиняемых в совершении преступления либо осужденных за совершение </w:t>
      </w:r>
      <w:r w:rsidRPr="00041C9D">
        <w:rPr>
          <w:rFonts w:ascii="Times New Roman" w:hAnsi="Times New Roman" w:cs="Times New Roman"/>
          <w:sz w:val="28"/>
          <w:szCs w:val="28"/>
        </w:rPr>
        <w:lastRenderedPageBreak/>
        <w:t>преступления, уничтожается не позднее 30 суток после прекращения уголовного дела или вынесения оправдательного пр</w:t>
      </w:r>
      <w:r w:rsidR="003A7876" w:rsidRPr="00041C9D">
        <w:rPr>
          <w:rFonts w:ascii="Times New Roman" w:hAnsi="Times New Roman" w:cs="Times New Roman"/>
          <w:sz w:val="28"/>
          <w:szCs w:val="28"/>
        </w:rPr>
        <w:t>иговора суда». Логичнее всего</w:t>
      </w:r>
      <w:r w:rsidRPr="00041C9D">
        <w:rPr>
          <w:rFonts w:ascii="Times New Roman" w:hAnsi="Times New Roman" w:cs="Times New Roman"/>
          <w:sz w:val="28"/>
          <w:szCs w:val="28"/>
        </w:rPr>
        <w:t xml:space="preserve"> данный пункт отменить и информацию об отпечатках пальцев указанной категории лиц сохранять до создания единой базы в имеющейся криминальной базе, а после постоянно содержать в ней. Это послужит примером функциональности постоянной базы, а также создаст возможность контролировать потенциальных преступников и лиц, ранее осужденных, что должно предупредить рост преступности, так как пока за человеком осуществляется постоянный контроль, ему психологически</w:t>
      </w:r>
      <w:r w:rsidR="00536897" w:rsidRPr="00041C9D">
        <w:rPr>
          <w:rFonts w:ascii="Times New Roman" w:hAnsi="Times New Roman" w:cs="Times New Roman"/>
          <w:sz w:val="28"/>
          <w:szCs w:val="28"/>
        </w:rPr>
        <w:t xml:space="preserve"> труднее совершить преступление</w:t>
      </w:r>
      <w:r w:rsidRPr="00041C9D">
        <w:rPr>
          <w:rStyle w:val="a6"/>
          <w:rFonts w:ascii="Times New Roman" w:hAnsi="Times New Roman" w:cs="Times New Roman"/>
          <w:sz w:val="28"/>
          <w:szCs w:val="28"/>
        </w:rPr>
        <w:footnoteReference w:id="28"/>
      </w:r>
      <w:r w:rsidR="00536897" w:rsidRPr="00041C9D">
        <w:rPr>
          <w:rFonts w:ascii="Times New Roman" w:hAnsi="Times New Roman" w:cs="Times New Roman"/>
          <w:sz w:val="28"/>
          <w:szCs w:val="28"/>
        </w:rPr>
        <w:t>.</w:t>
      </w:r>
    </w:p>
    <w:p w14:paraId="3EF23E9E" w14:textId="6CC34121" w:rsidR="00C34503" w:rsidRPr="00041C9D" w:rsidRDefault="00D076CE" w:rsidP="00D076CE">
      <w:pPr>
        <w:pStyle w:val="a3"/>
        <w:spacing w:after="0"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На сегодняшний день многие субъекты Российской федерации, призывают людей к проведению добровольной регистрации. Необходимо отметить,</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что это достаточно продуманный шаг, связанно это прежде всего с тем, что защищаются интересы человека и его</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законные права. Для правоохранительных органов данный процесс можно</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отметить только с положительной стороны. В случае составления единой базы со всеми следами пальцев рук, достичь истины по делам будет достаточно легко. </w:t>
      </w:r>
    </w:p>
    <w:p w14:paraId="6E58FA34" w14:textId="77777777" w:rsidR="00D076CE" w:rsidRPr="00041C9D" w:rsidRDefault="00044D68" w:rsidP="00445101">
      <w:pPr>
        <w:spacing w:after="0" w:line="360" w:lineRule="auto"/>
        <w:ind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 xml:space="preserve">Рассмотрев криминалистическую характеристику процедуры проведения </w:t>
      </w:r>
      <w:r w:rsidR="00445101" w:rsidRPr="00041C9D">
        <w:rPr>
          <w:rFonts w:ascii="Times New Roman" w:eastAsia="Times New Roman" w:hAnsi="Times New Roman" w:cs="Times New Roman"/>
          <w:sz w:val="28"/>
          <w:szCs w:val="28"/>
          <w:lang w:eastAsia="ru-RU"/>
        </w:rPr>
        <w:t xml:space="preserve">дактилоскопирования </w:t>
      </w:r>
      <w:proofErr w:type="gramStart"/>
      <w:r w:rsidRPr="00041C9D">
        <w:rPr>
          <w:rFonts w:ascii="Times New Roman" w:eastAsia="Times New Roman" w:hAnsi="Times New Roman" w:cs="Times New Roman"/>
          <w:sz w:val="28"/>
          <w:szCs w:val="28"/>
          <w:lang w:eastAsia="ru-RU"/>
        </w:rPr>
        <w:t xml:space="preserve">в </w:t>
      </w:r>
      <w:r w:rsidR="00D076CE" w:rsidRPr="00041C9D">
        <w:rPr>
          <w:rFonts w:ascii="Times New Roman" w:eastAsia="Times New Roman" w:hAnsi="Times New Roman" w:cs="Times New Roman"/>
          <w:sz w:val="28"/>
          <w:szCs w:val="28"/>
          <w:lang w:eastAsia="ru-RU"/>
        </w:rPr>
        <w:t>учреждениях УИС</w:t>
      </w:r>
      <w:proofErr w:type="gramEnd"/>
      <w:r w:rsidR="00D076CE"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 xml:space="preserve">можно сделать вывод, что все лица, </w:t>
      </w:r>
      <w:r w:rsidR="00445101" w:rsidRPr="00041C9D">
        <w:rPr>
          <w:rFonts w:ascii="Times New Roman" w:eastAsia="Times New Roman" w:hAnsi="Times New Roman" w:cs="Times New Roman"/>
          <w:sz w:val="28"/>
          <w:szCs w:val="28"/>
          <w:lang w:eastAsia="ru-RU"/>
        </w:rPr>
        <w:t>которые</w:t>
      </w:r>
      <w:r w:rsidRPr="00041C9D">
        <w:rPr>
          <w:rFonts w:ascii="Times New Roman" w:eastAsia="Times New Roman" w:hAnsi="Times New Roman" w:cs="Times New Roman"/>
          <w:sz w:val="28"/>
          <w:szCs w:val="28"/>
          <w:lang w:eastAsia="ru-RU"/>
        </w:rPr>
        <w:t xml:space="preserve"> </w:t>
      </w:r>
      <w:r w:rsidR="00D076CE" w:rsidRPr="00041C9D">
        <w:rPr>
          <w:rFonts w:ascii="Times New Roman" w:hAnsi="Times New Roman" w:cs="Times New Roman"/>
          <w:sz w:val="28"/>
          <w:szCs w:val="28"/>
        </w:rPr>
        <w:t>относятся к категории подозреваемых, обвиняемых, осужденных в обязательном порядке подлежат дактилоскопированию</w:t>
      </w:r>
      <w:r w:rsidR="00445101" w:rsidRPr="00041C9D">
        <w:rPr>
          <w:rFonts w:ascii="Times New Roman" w:eastAsia="Times New Roman" w:hAnsi="Times New Roman" w:cs="Times New Roman"/>
          <w:sz w:val="28"/>
          <w:szCs w:val="28"/>
          <w:lang w:eastAsia="ru-RU"/>
        </w:rPr>
        <w:t xml:space="preserve">. </w:t>
      </w:r>
    </w:p>
    <w:p w14:paraId="66838FAE" w14:textId="77777777" w:rsidR="00445101" w:rsidRPr="00041C9D" w:rsidRDefault="00445101" w:rsidP="00445101">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Существует процедура правильного проведения дактилоскопии. Также стоит отметить, что отпечатки должны быть полными, четкими и располагаться в строгой последовательности. На практике встречается большое количество проблем, касающихся процедуры дактилоскопирования. Большинство из них возникают непосредственно из-за отсутствия единой централизованной базы данных дактилоскопической информации и отсутствия надлежащего уровня взаимодействия между государственными </w:t>
      </w:r>
      <w:r w:rsidRPr="00041C9D">
        <w:rPr>
          <w:rFonts w:ascii="Times New Roman" w:hAnsi="Times New Roman" w:cs="Times New Roman"/>
          <w:sz w:val="28"/>
          <w:szCs w:val="28"/>
        </w:rPr>
        <w:lastRenderedPageBreak/>
        <w:t>органами, специализирующимися на сборе, хранении и использовании дактилоскопической информации.</w:t>
      </w:r>
    </w:p>
    <w:p w14:paraId="602BEA8A" w14:textId="77777777" w:rsidR="00D076CE" w:rsidRPr="00041C9D" w:rsidRDefault="00D076CE" w:rsidP="00445101">
      <w:pPr>
        <w:spacing w:after="0" w:line="360" w:lineRule="auto"/>
        <w:ind w:firstLine="709"/>
        <w:jc w:val="both"/>
        <w:rPr>
          <w:rFonts w:ascii="Times New Roman" w:eastAsia="Times New Roman" w:hAnsi="Times New Roman" w:cs="Times New Roman"/>
          <w:sz w:val="28"/>
          <w:szCs w:val="28"/>
          <w:lang w:eastAsia="ru-RU"/>
        </w:rPr>
      </w:pPr>
      <w:r w:rsidRPr="00041C9D">
        <w:rPr>
          <w:rFonts w:ascii="Times New Roman" w:hAnsi="Times New Roman" w:cs="Times New Roman"/>
          <w:sz w:val="28"/>
          <w:szCs w:val="28"/>
        </w:rPr>
        <w:t xml:space="preserve">В учреждениях УИС наиболее часто необходимо использовать технику для проведения данной процедуры и уходить от старых способов. Так как </w:t>
      </w:r>
      <w:proofErr w:type="gramStart"/>
      <w:r w:rsidRPr="00041C9D">
        <w:rPr>
          <w:rFonts w:ascii="Times New Roman" w:hAnsi="Times New Roman" w:cs="Times New Roman"/>
          <w:sz w:val="28"/>
          <w:szCs w:val="28"/>
        </w:rPr>
        <w:t>преступники</w:t>
      </w:r>
      <w:proofErr w:type="gramEnd"/>
      <w:r w:rsidRPr="00041C9D">
        <w:rPr>
          <w:rFonts w:ascii="Times New Roman" w:hAnsi="Times New Roman" w:cs="Times New Roman"/>
          <w:sz w:val="28"/>
          <w:szCs w:val="28"/>
        </w:rPr>
        <w:t xml:space="preserve"> совершая преступления, стараются не оставлять следы пальцев рук на месте происшествия. </w:t>
      </w:r>
    </w:p>
    <w:p w14:paraId="0A4ACDC5" w14:textId="77777777" w:rsidR="004C7D29" w:rsidRPr="00041C9D" w:rsidRDefault="004C7D29">
      <w:pPr>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br w:type="page"/>
      </w:r>
    </w:p>
    <w:p w14:paraId="72C4B4F6" w14:textId="77777777" w:rsidR="00C66FC1" w:rsidRPr="00041C9D" w:rsidRDefault="00C66FC1" w:rsidP="00041C9D">
      <w:pPr>
        <w:pStyle w:val="1"/>
      </w:pPr>
      <w:bookmarkStart w:id="5" w:name="_Toc71898590"/>
      <w:r w:rsidRPr="00041C9D">
        <w:lastRenderedPageBreak/>
        <w:t>ЗАКЛЮЧЕНИЕ</w:t>
      </w:r>
      <w:bookmarkEnd w:id="5"/>
    </w:p>
    <w:p w14:paraId="7F5F481F" w14:textId="77777777" w:rsidR="004C7D29" w:rsidRPr="00041C9D" w:rsidRDefault="004C7D29" w:rsidP="004C7D29">
      <w:pPr>
        <w:spacing w:after="0" w:line="360" w:lineRule="auto"/>
        <w:jc w:val="center"/>
        <w:rPr>
          <w:rFonts w:ascii="Times New Roman" w:hAnsi="Times New Roman" w:cs="Times New Roman"/>
          <w:b/>
          <w:sz w:val="28"/>
          <w:szCs w:val="28"/>
        </w:rPr>
      </w:pPr>
    </w:p>
    <w:p w14:paraId="055ED483" w14:textId="77777777" w:rsidR="004C7D29" w:rsidRPr="00041C9D" w:rsidRDefault="004C7D29" w:rsidP="004C7D29">
      <w:pPr>
        <w:spacing w:after="0" w:line="360" w:lineRule="auto"/>
        <w:jc w:val="center"/>
        <w:rPr>
          <w:rFonts w:ascii="Times New Roman" w:hAnsi="Times New Roman" w:cs="Times New Roman"/>
          <w:b/>
          <w:sz w:val="28"/>
          <w:szCs w:val="28"/>
        </w:rPr>
      </w:pPr>
    </w:p>
    <w:p w14:paraId="220B53D3" w14:textId="77777777" w:rsidR="00FF2294" w:rsidRPr="00041C9D" w:rsidRDefault="00C66FC1" w:rsidP="00041C9D">
      <w:pPr>
        <w:pStyle w:val="a3"/>
        <w:spacing w:after="0" w:line="360" w:lineRule="auto"/>
        <w:ind w:left="0" w:firstLine="709"/>
        <w:contextualSpacing w:val="0"/>
        <w:jc w:val="both"/>
        <w:rPr>
          <w:rFonts w:ascii="Times New Roman" w:hAnsi="Times New Roman" w:cs="Times New Roman"/>
          <w:sz w:val="28"/>
          <w:szCs w:val="28"/>
        </w:rPr>
      </w:pPr>
      <w:r w:rsidRPr="00041C9D">
        <w:rPr>
          <w:rFonts w:ascii="Times New Roman" w:hAnsi="Times New Roman" w:cs="Times New Roman"/>
          <w:sz w:val="28"/>
          <w:szCs w:val="28"/>
        </w:rPr>
        <w:t>Подводя итог проведенному исследованию, мы можем сделать вывод, что дактилоскопическая идентификация человека один из наиболее эффективных методов идентификации.</w:t>
      </w:r>
    </w:p>
    <w:p w14:paraId="279B7BE7" w14:textId="23D9131B" w:rsidR="00C66FC1" w:rsidRPr="00041C9D" w:rsidRDefault="00C66FC1" w:rsidP="00041C9D">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Задачи,</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поставленные к курсовой работе, были достигнуты, и на основе этого можно сделать следующие выводы:</w:t>
      </w:r>
    </w:p>
    <w:p w14:paraId="12ED13E1" w14:textId="06847C14" w:rsidR="0078382C" w:rsidRPr="00041C9D" w:rsidRDefault="00C66FC1" w:rsidP="00041C9D">
      <w:pPr>
        <w:pStyle w:val="a3"/>
        <w:numPr>
          <w:ilvl w:val="0"/>
          <w:numId w:val="23"/>
        </w:numPr>
        <w:spacing w:after="0" w:line="360" w:lineRule="auto"/>
        <w:ind w:left="0" w:firstLine="709"/>
        <w:contextualSpacing w:val="0"/>
        <w:jc w:val="both"/>
        <w:rPr>
          <w:rFonts w:ascii="Times New Roman" w:hAnsi="Times New Roman" w:cs="Times New Roman"/>
          <w:sz w:val="28"/>
          <w:szCs w:val="28"/>
        </w:rPr>
      </w:pPr>
      <w:r w:rsidRPr="00041C9D">
        <w:rPr>
          <w:rFonts w:ascii="Times New Roman" w:hAnsi="Times New Roman" w:cs="Times New Roman"/>
          <w:sz w:val="28"/>
          <w:szCs w:val="28"/>
        </w:rPr>
        <w:t>Дактилоскопия как наука</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прошла длинный и качественный путь </w:t>
      </w:r>
    </w:p>
    <w:p w14:paraId="2C2052BD" w14:textId="77777777" w:rsidR="00C66FC1" w:rsidRPr="00041C9D" w:rsidRDefault="00C66FC1" w:rsidP="00041C9D">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в своем становлении. История развития дактилоскопирования показывает нам, что изучение папиллярных узоров рук играет немаловажную роль в раскрытии преступлений и идентификации личности. Начиная с оставления отпечатка пальца на предмете, на сегодняшний день существует целая систематизация и классификация папиллярных узоров рук. В современном мире, техника дактилоскопирования достигла высокого результата: с помощью специального устройства, именуемое «</w:t>
      </w:r>
      <w:proofErr w:type="spellStart"/>
      <w:r w:rsidRPr="00041C9D">
        <w:rPr>
          <w:rFonts w:ascii="Times New Roman" w:hAnsi="Times New Roman" w:cs="Times New Roman"/>
          <w:sz w:val="28"/>
          <w:szCs w:val="28"/>
        </w:rPr>
        <w:t>Папилон</w:t>
      </w:r>
      <w:proofErr w:type="spellEnd"/>
      <w:r w:rsidRPr="00041C9D">
        <w:rPr>
          <w:rFonts w:ascii="Times New Roman" w:hAnsi="Times New Roman" w:cs="Times New Roman"/>
          <w:sz w:val="28"/>
          <w:szCs w:val="28"/>
        </w:rPr>
        <w:t>», можно без траты большого времени с помощью только одного отпечатка, определить лицо, которому оно принадлежит. АДИС ПАПИЛОН используется во всех регионах России. Нет сомнений в том, что дальнейшее развитие дактилоскопии на базе современных научных методов и средств будет способствовать постоянному росту ее значимости в раскрытии и расследовании преступлений.</w:t>
      </w:r>
    </w:p>
    <w:p w14:paraId="6F12F8BF" w14:textId="77777777" w:rsidR="0078382C" w:rsidRPr="00041C9D" w:rsidRDefault="0078382C" w:rsidP="00041C9D">
      <w:pPr>
        <w:pStyle w:val="a3"/>
        <w:numPr>
          <w:ilvl w:val="0"/>
          <w:numId w:val="23"/>
        </w:numPr>
        <w:spacing w:after="0" w:line="360" w:lineRule="auto"/>
        <w:ind w:left="0" w:firstLine="709"/>
        <w:contextualSpacing w:val="0"/>
        <w:jc w:val="both"/>
        <w:rPr>
          <w:rFonts w:ascii="Times New Roman" w:hAnsi="Times New Roman" w:cs="Times New Roman"/>
          <w:sz w:val="28"/>
          <w:szCs w:val="28"/>
        </w:rPr>
      </w:pPr>
      <w:r w:rsidRPr="00041C9D">
        <w:rPr>
          <w:rFonts w:ascii="Times New Roman" w:hAnsi="Times New Roman" w:cs="Times New Roman"/>
          <w:sz w:val="28"/>
          <w:szCs w:val="28"/>
        </w:rPr>
        <w:t xml:space="preserve">Понятие дактилоскопии трактуется учеными по-разному, но </w:t>
      </w:r>
    </w:p>
    <w:p w14:paraId="45DD9A4B" w14:textId="77777777" w:rsidR="0078382C" w:rsidRPr="00041C9D" w:rsidRDefault="0078382C" w:rsidP="00041C9D">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более емкое понятие, на наш взгляд, дано Р.С. Белкиным: Дактилоскопия </w:t>
      </w:r>
      <w:proofErr w:type="gramStart"/>
      <w:r w:rsidRPr="00041C9D">
        <w:rPr>
          <w:rFonts w:ascii="Times New Roman" w:hAnsi="Times New Roman" w:cs="Times New Roman"/>
          <w:sz w:val="28"/>
          <w:szCs w:val="28"/>
        </w:rPr>
        <w:t>- это</w:t>
      </w:r>
      <w:proofErr w:type="gramEnd"/>
      <w:r w:rsidRPr="00041C9D">
        <w:rPr>
          <w:rFonts w:ascii="Times New Roman" w:hAnsi="Times New Roman" w:cs="Times New Roman"/>
          <w:sz w:val="28"/>
          <w:szCs w:val="28"/>
        </w:rPr>
        <w:t xml:space="preserve"> раздел трасологии, изучающий свойства и характеристики папиллярных узоров кожи человека, преимущественно пальцев рук, средства и методы их обнаружения, фиксации, изъятия и исследования в целях криминалистической регистрации и идентификации по следам, обнаруженным на месте происшествия. Из данного понятия следует, что дактилоскопия, как деятельность человека, преследует цели не только </w:t>
      </w:r>
      <w:r w:rsidRPr="00041C9D">
        <w:rPr>
          <w:rFonts w:ascii="Times New Roman" w:hAnsi="Times New Roman" w:cs="Times New Roman"/>
          <w:sz w:val="28"/>
          <w:szCs w:val="28"/>
        </w:rPr>
        <w:lastRenderedPageBreak/>
        <w:t>расследования преступлений, но и идентификацию личности, посредством которой возможно отождествление по оставленным папиллярным узорам отпечатков, с лицами, их оставившими при регистрации.</w:t>
      </w:r>
    </w:p>
    <w:p w14:paraId="61750018" w14:textId="77777777" w:rsidR="00D076CE" w:rsidRPr="00041C9D" w:rsidRDefault="00D076CE" w:rsidP="00041C9D">
      <w:pPr>
        <w:pStyle w:val="a3"/>
        <w:numPr>
          <w:ilvl w:val="0"/>
          <w:numId w:val="23"/>
        </w:numPr>
        <w:spacing w:after="0" w:line="360" w:lineRule="auto"/>
        <w:ind w:left="0" w:firstLine="709"/>
        <w:contextualSpacing w:val="0"/>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 xml:space="preserve">Рассмотрев криминалистическую характеристику процедуры </w:t>
      </w:r>
    </w:p>
    <w:p w14:paraId="6091722E" w14:textId="77777777" w:rsidR="00D076CE" w:rsidRPr="00041C9D" w:rsidRDefault="00D076CE" w:rsidP="00041C9D">
      <w:pPr>
        <w:spacing w:after="0" w:line="360" w:lineRule="auto"/>
        <w:ind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 xml:space="preserve">проведения дактилоскопирования в учреждениях УИС можно сделать вывод, что все лица, которые </w:t>
      </w:r>
      <w:r w:rsidRPr="00041C9D">
        <w:rPr>
          <w:rFonts w:ascii="Times New Roman" w:hAnsi="Times New Roman" w:cs="Times New Roman"/>
          <w:sz w:val="28"/>
          <w:szCs w:val="28"/>
        </w:rPr>
        <w:t xml:space="preserve">относятся к категории подозреваемых, обвиняемых, осужденных </w:t>
      </w:r>
      <w:proofErr w:type="gramStart"/>
      <w:r w:rsidRPr="00041C9D">
        <w:rPr>
          <w:rFonts w:ascii="Times New Roman" w:hAnsi="Times New Roman" w:cs="Times New Roman"/>
          <w:sz w:val="28"/>
          <w:szCs w:val="28"/>
        </w:rPr>
        <w:t>в обязательном порядке</w:t>
      </w:r>
      <w:proofErr w:type="gramEnd"/>
      <w:r w:rsidRPr="00041C9D">
        <w:rPr>
          <w:rFonts w:ascii="Times New Roman" w:hAnsi="Times New Roman" w:cs="Times New Roman"/>
          <w:sz w:val="28"/>
          <w:szCs w:val="28"/>
        </w:rPr>
        <w:t xml:space="preserve"> подлежат дактилоскопированию</w:t>
      </w:r>
      <w:r w:rsidRPr="00041C9D">
        <w:rPr>
          <w:rFonts w:ascii="Times New Roman" w:eastAsia="Times New Roman" w:hAnsi="Times New Roman" w:cs="Times New Roman"/>
          <w:sz w:val="28"/>
          <w:szCs w:val="28"/>
          <w:lang w:eastAsia="ru-RU"/>
        </w:rPr>
        <w:t xml:space="preserve">. </w:t>
      </w:r>
    </w:p>
    <w:p w14:paraId="46D64A45" w14:textId="77777777" w:rsidR="00D076CE" w:rsidRPr="00041C9D" w:rsidRDefault="00D076CE" w:rsidP="00041C9D">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Существует процедура правильного проведения дактилоскопии. Также стоит отметить, что отпечатки должны быть полными, четкими и располагаться в строгой последовательности. На практике встречается большое количество проблем, касающихся процедуры дактилоскопирования. Большинство из них возникают непосредственно из-за отсутствия единой централизованной базы данных дактилоскопической информации и отсутствия надлежащего уровня взаимодействия между государственными органами, специализирующимися на сборе, хранении и использовании дактилоскопической информации.</w:t>
      </w:r>
    </w:p>
    <w:p w14:paraId="37FDA47A" w14:textId="77777777" w:rsidR="004C7D29" w:rsidRPr="00041C9D" w:rsidRDefault="004C7D29">
      <w:pPr>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br w:type="page"/>
      </w:r>
    </w:p>
    <w:p w14:paraId="189BBC15" w14:textId="77777777" w:rsidR="009C73E3" w:rsidRPr="00041C9D" w:rsidRDefault="009C73E3" w:rsidP="00041C9D">
      <w:pPr>
        <w:pStyle w:val="1"/>
      </w:pPr>
      <w:bookmarkStart w:id="6" w:name="_Toc71898591"/>
      <w:r w:rsidRPr="00041C9D">
        <w:lastRenderedPageBreak/>
        <w:t>СПИСОК ИСПОЛЬЗОВАННЫХ ИСТОЧНИКОВ</w:t>
      </w:r>
      <w:bookmarkEnd w:id="6"/>
    </w:p>
    <w:p w14:paraId="298B2A5A" w14:textId="77777777" w:rsidR="009C73E3" w:rsidRPr="00041C9D" w:rsidRDefault="009C73E3" w:rsidP="00120560">
      <w:pPr>
        <w:spacing w:after="0" w:line="360" w:lineRule="auto"/>
        <w:ind w:firstLine="709"/>
        <w:jc w:val="center"/>
        <w:rPr>
          <w:rFonts w:ascii="Times New Roman" w:hAnsi="Times New Roman" w:cs="Times New Roman"/>
          <w:b/>
          <w:sz w:val="28"/>
          <w:szCs w:val="28"/>
        </w:rPr>
      </w:pPr>
    </w:p>
    <w:p w14:paraId="5AE4856D" w14:textId="77777777" w:rsidR="004C7D29" w:rsidRPr="00041C9D" w:rsidRDefault="004C7D29" w:rsidP="00120560">
      <w:pPr>
        <w:spacing w:after="0" w:line="360" w:lineRule="auto"/>
        <w:ind w:firstLine="709"/>
        <w:jc w:val="center"/>
        <w:rPr>
          <w:rFonts w:ascii="Times New Roman" w:hAnsi="Times New Roman" w:cs="Times New Roman"/>
          <w:b/>
          <w:sz w:val="28"/>
          <w:szCs w:val="28"/>
        </w:rPr>
      </w:pPr>
    </w:p>
    <w:p w14:paraId="0BDF926C" w14:textId="77777777" w:rsidR="009C73E3" w:rsidRPr="00041C9D" w:rsidRDefault="009C73E3" w:rsidP="00982DF7">
      <w:pPr>
        <w:spacing w:after="0" w:line="360" w:lineRule="auto"/>
        <w:jc w:val="center"/>
        <w:rPr>
          <w:rFonts w:ascii="Times New Roman" w:hAnsi="Times New Roman" w:cs="Times New Roman"/>
          <w:b/>
          <w:sz w:val="28"/>
          <w:szCs w:val="28"/>
        </w:rPr>
      </w:pPr>
      <w:r w:rsidRPr="00041C9D">
        <w:rPr>
          <w:rFonts w:ascii="Times New Roman" w:hAnsi="Times New Roman" w:cs="Times New Roman"/>
          <w:b/>
          <w:sz w:val="28"/>
          <w:szCs w:val="28"/>
        </w:rPr>
        <w:t>Законы и иные нормативные правовые акты:</w:t>
      </w:r>
    </w:p>
    <w:p w14:paraId="0FB65A93" w14:textId="77777777" w:rsidR="004C7D29" w:rsidRPr="00041C9D" w:rsidRDefault="004C7D29" w:rsidP="00120560">
      <w:pPr>
        <w:spacing w:line="360" w:lineRule="auto"/>
        <w:ind w:firstLine="709"/>
        <w:jc w:val="center"/>
        <w:rPr>
          <w:rFonts w:ascii="Times New Roman" w:hAnsi="Times New Roman" w:cs="Times New Roman"/>
          <w:b/>
          <w:sz w:val="28"/>
          <w:szCs w:val="28"/>
        </w:rPr>
      </w:pPr>
    </w:p>
    <w:p w14:paraId="3B4322B2" w14:textId="7D16409A" w:rsidR="00982DF7" w:rsidRPr="00041C9D" w:rsidRDefault="009C73E3" w:rsidP="00263629">
      <w:pPr>
        <w:pStyle w:val="a3"/>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 xml:space="preserve">О государственной дактилоскопической регистрации в Российской </w:t>
      </w:r>
      <w:proofErr w:type="gramStart"/>
      <w:r w:rsidRPr="00041C9D">
        <w:rPr>
          <w:rFonts w:ascii="Times New Roman" w:eastAsia="Times New Roman" w:hAnsi="Times New Roman" w:cs="Times New Roman"/>
          <w:sz w:val="28"/>
          <w:szCs w:val="28"/>
          <w:lang w:eastAsia="ru-RU"/>
        </w:rPr>
        <w:t>Федерации :</w:t>
      </w:r>
      <w:proofErr w:type="gramEnd"/>
      <w:r w:rsidR="00041C9D"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федеральный закон от 25 июля 1998 № 128-ФЗ (ред. от 05.12.2017) // Российская газета. 1998. 29 июля. № 145; Российская газета. 2017. 9 декабря. № 122.</w:t>
      </w:r>
    </w:p>
    <w:p w14:paraId="1996D63E" w14:textId="7C92D5E1" w:rsidR="00982DF7" w:rsidRPr="00041C9D" w:rsidRDefault="009C73E3" w:rsidP="00982DF7">
      <w:pPr>
        <w:pStyle w:val="a3"/>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О содержании под стражей подозреваемых и обвиняемых в</w:t>
      </w:r>
      <w:r w:rsidR="00982DF7"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совершении преступлений»: федеральный закон от 15 июля 1995 г. № 103-ФЗ (ред. от 07.01.2017) // Российская газета. 1995. 20 июля. №139.; Российская газета. 2017.12 января.</w:t>
      </w:r>
      <w:r w:rsidR="00041C9D"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 1.</w:t>
      </w:r>
    </w:p>
    <w:p w14:paraId="4AA5B841" w14:textId="0B119069" w:rsidR="00982DF7" w:rsidRPr="00041C9D" w:rsidRDefault="009C73E3" w:rsidP="00982DF7">
      <w:pPr>
        <w:pStyle w:val="a3"/>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Об утверждении Инструкции по организации исполнения наказаний и</w:t>
      </w:r>
      <w:r w:rsidR="00041C9D"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мер уголовно-правового характера без изоляции от общества: приказ Минюста России от 20.05.2009 № 142 (ред. от 22.08.2014)// Российская газета. 2009.24 мая. Российская газета. 2014. 24 августа. № 151</w:t>
      </w:r>
      <w:r w:rsidR="00982DF7" w:rsidRPr="00041C9D">
        <w:rPr>
          <w:rFonts w:ascii="Times New Roman" w:eastAsia="Times New Roman" w:hAnsi="Times New Roman" w:cs="Times New Roman"/>
          <w:sz w:val="28"/>
          <w:szCs w:val="28"/>
          <w:lang w:eastAsia="ru-RU"/>
        </w:rPr>
        <w:t>.</w:t>
      </w:r>
    </w:p>
    <w:p w14:paraId="529A6423" w14:textId="77777777" w:rsidR="009C73E3" w:rsidRPr="00041C9D" w:rsidRDefault="009C73E3" w:rsidP="00982DF7">
      <w:pPr>
        <w:pStyle w:val="a3"/>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 xml:space="preserve">Об утверждении Правил внутреннего распорядка следственных </w:t>
      </w:r>
    </w:p>
    <w:p w14:paraId="08007A58" w14:textId="77777777" w:rsidR="00FF2294" w:rsidRPr="00041C9D" w:rsidRDefault="009C73E3" w:rsidP="00982DF7">
      <w:pPr>
        <w:spacing w:after="0" w:line="360" w:lineRule="auto"/>
        <w:ind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 xml:space="preserve">изоляторов уголовно-исполнительной системы: приказ Минюста России от 14.10.2005 № 189 (ред. от 12.05.2017) //Бюллетень нормативных актов федеральных органов исполнительной </w:t>
      </w:r>
      <w:proofErr w:type="gramStart"/>
      <w:r w:rsidRPr="00041C9D">
        <w:rPr>
          <w:rFonts w:ascii="Times New Roman" w:eastAsia="Times New Roman" w:hAnsi="Times New Roman" w:cs="Times New Roman"/>
          <w:sz w:val="28"/>
          <w:szCs w:val="28"/>
          <w:lang w:eastAsia="ru-RU"/>
        </w:rPr>
        <w:t>власти.№</w:t>
      </w:r>
      <w:proofErr w:type="gramEnd"/>
      <w:r w:rsidRPr="00041C9D">
        <w:rPr>
          <w:rFonts w:ascii="Times New Roman" w:eastAsia="Times New Roman" w:hAnsi="Times New Roman" w:cs="Times New Roman"/>
          <w:sz w:val="28"/>
          <w:szCs w:val="28"/>
          <w:lang w:eastAsia="ru-RU"/>
        </w:rPr>
        <w:t xml:space="preserve"> 46, 14.11.2005.</w:t>
      </w:r>
    </w:p>
    <w:p w14:paraId="15623D77" w14:textId="77777777" w:rsidR="009C73E3" w:rsidRPr="00041C9D" w:rsidRDefault="009C73E3" w:rsidP="00120560">
      <w:pPr>
        <w:spacing w:after="0" w:line="360" w:lineRule="auto"/>
        <w:jc w:val="both"/>
        <w:rPr>
          <w:rFonts w:ascii="Times New Roman" w:eastAsia="Times New Roman" w:hAnsi="Times New Roman" w:cs="Times New Roman"/>
          <w:sz w:val="28"/>
          <w:szCs w:val="28"/>
          <w:lang w:eastAsia="ru-RU"/>
        </w:rPr>
      </w:pPr>
    </w:p>
    <w:p w14:paraId="52E1EFAF" w14:textId="1FAF8F5F" w:rsidR="004C7D29" w:rsidRPr="00041C9D" w:rsidRDefault="009C73E3" w:rsidP="00120560">
      <w:pPr>
        <w:shd w:val="clear" w:color="auto" w:fill="FFFFFF" w:themeFill="background1"/>
        <w:spacing w:line="360" w:lineRule="auto"/>
        <w:ind w:firstLine="709"/>
        <w:jc w:val="center"/>
        <w:rPr>
          <w:rFonts w:ascii="Times New Roman" w:hAnsi="Times New Roman" w:cs="Times New Roman"/>
          <w:b/>
          <w:sz w:val="28"/>
          <w:szCs w:val="28"/>
        </w:rPr>
      </w:pPr>
      <w:r w:rsidRPr="00041C9D">
        <w:rPr>
          <w:rFonts w:ascii="Times New Roman" w:hAnsi="Times New Roman" w:cs="Times New Roman"/>
          <w:b/>
          <w:sz w:val="28"/>
          <w:szCs w:val="28"/>
        </w:rPr>
        <w:t>Учебные и учебно-методические издания:</w:t>
      </w:r>
    </w:p>
    <w:p w14:paraId="757CD33F" w14:textId="6812435F" w:rsidR="009C73E3" w:rsidRPr="00041C9D" w:rsidRDefault="009C73E3" w:rsidP="00D55679">
      <w:pPr>
        <w:pStyle w:val="a4"/>
        <w:numPr>
          <w:ilvl w:val="0"/>
          <w:numId w:val="27"/>
        </w:numPr>
        <w:spacing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Аверьянова Т.В., Белкин, Р.С., </w:t>
      </w:r>
      <w:proofErr w:type="spellStart"/>
      <w:r w:rsidRPr="00041C9D">
        <w:rPr>
          <w:rFonts w:ascii="Times New Roman" w:hAnsi="Times New Roman" w:cs="Times New Roman"/>
          <w:sz w:val="28"/>
          <w:szCs w:val="28"/>
        </w:rPr>
        <w:t>Корухов</w:t>
      </w:r>
      <w:proofErr w:type="spellEnd"/>
      <w:r w:rsidRPr="00041C9D">
        <w:rPr>
          <w:rFonts w:ascii="Times New Roman" w:hAnsi="Times New Roman" w:cs="Times New Roman"/>
          <w:sz w:val="28"/>
          <w:szCs w:val="28"/>
        </w:rPr>
        <w:t xml:space="preserve"> Ю.Г., Российская Е.Р. Криминалистика.</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М.: НОРМА ИНФРА-М, 2009. 350 с.</w:t>
      </w:r>
    </w:p>
    <w:p w14:paraId="1BBD30FC" w14:textId="6776716F" w:rsidR="009C73E3" w:rsidRPr="00041C9D" w:rsidRDefault="009C73E3" w:rsidP="00E400A8">
      <w:pPr>
        <w:pStyle w:val="a3"/>
        <w:numPr>
          <w:ilvl w:val="0"/>
          <w:numId w:val="27"/>
        </w:numPr>
        <w:shd w:val="clear" w:color="auto" w:fill="FFFFFF" w:themeFill="background1"/>
        <w:spacing w:after="0" w:line="360" w:lineRule="auto"/>
        <w:ind w:left="0" w:firstLine="709"/>
        <w:contextualSpacing w:val="0"/>
        <w:jc w:val="both"/>
        <w:rPr>
          <w:rFonts w:ascii="Times New Roman" w:hAnsi="Times New Roman" w:cs="Times New Roman"/>
          <w:sz w:val="28"/>
          <w:szCs w:val="28"/>
        </w:rPr>
      </w:pPr>
      <w:r w:rsidRPr="00041C9D">
        <w:rPr>
          <w:rFonts w:ascii="Times New Roman" w:hAnsi="Times New Roman" w:cs="Times New Roman"/>
          <w:sz w:val="28"/>
          <w:szCs w:val="28"/>
        </w:rPr>
        <w:t>Агафонов В.В., Филиппов А.Г. Криминалистика: краткий курс лекций.</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М.: Издательство </w:t>
      </w:r>
      <w:proofErr w:type="spellStart"/>
      <w:r w:rsidRPr="00041C9D">
        <w:rPr>
          <w:rFonts w:ascii="Times New Roman" w:hAnsi="Times New Roman" w:cs="Times New Roman"/>
          <w:sz w:val="28"/>
          <w:szCs w:val="28"/>
        </w:rPr>
        <w:t>Юрайт</w:t>
      </w:r>
      <w:proofErr w:type="spellEnd"/>
      <w:r w:rsidRPr="00041C9D">
        <w:rPr>
          <w:rFonts w:ascii="Times New Roman" w:hAnsi="Times New Roman" w:cs="Times New Roman"/>
          <w:sz w:val="28"/>
          <w:szCs w:val="28"/>
        </w:rPr>
        <w:t xml:space="preserve">, 2012. 53 с. </w:t>
      </w:r>
    </w:p>
    <w:p w14:paraId="3DA30761" w14:textId="16C53F78" w:rsidR="009C73E3" w:rsidRPr="00041C9D" w:rsidRDefault="009C73E3" w:rsidP="00C329BA">
      <w:pPr>
        <w:pStyle w:val="a3"/>
        <w:numPr>
          <w:ilvl w:val="0"/>
          <w:numId w:val="27"/>
        </w:numPr>
        <w:shd w:val="clear" w:color="auto" w:fill="FFFFFF" w:themeFill="background1"/>
        <w:spacing w:after="0" w:line="360" w:lineRule="auto"/>
        <w:ind w:left="0" w:firstLine="709"/>
        <w:contextualSpacing w:val="0"/>
        <w:jc w:val="both"/>
        <w:rPr>
          <w:rFonts w:ascii="Times New Roman" w:hAnsi="Times New Roman" w:cs="Times New Roman"/>
          <w:sz w:val="28"/>
          <w:szCs w:val="28"/>
        </w:rPr>
      </w:pPr>
      <w:proofErr w:type="spellStart"/>
      <w:r w:rsidRPr="00041C9D">
        <w:rPr>
          <w:rFonts w:ascii="Times New Roman" w:hAnsi="Times New Roman" w:cs="Times New Roman"/>
          <w:sz w:val="28"/>
          <w:szCs w:val="28"/>
        </w:rPr>
        <w:t>Балугина</w:t>
      </w:r>
      <w:proofErr w:type="spellEnd"/>
      <w:r w:rsidRPr="00041C9D">
        <w:rPr>
          <w:rFonts w:ascii="Times New Roman" w:hAnsi="Times New Roman" w:cs="Times New Roman"/>
          <w:sz w:val="28"/>
          <w:szCs w:val="28"/>
        </w:rPr>
        <w:t xml:space="preserve"> Т.С. Криминалистика. Общие положения методики расследования преступлений. Лекции. </w:t>
      </w:r>
      <w:proofErr w:type="spellStart"/>
      <w:r w:rsidRPr="00041C9D">
        <w:rPr>
          <w:rFonts w:ascii="Times New Roman" w:hAnsi="Times New Roman" w:cs="Times New Roman"/>
          <w:sz w:val="28"/>
          <w:szCs w:val="28"/>
        </w:rPr>
        <w:t>КубГУ</w:t>
      </w:r>
      <w:proofErr w:type="spellEnd"/>
      <w:r w:rsidRPr="00041C9D">
        <w:rPr>
          <w:rFonts w:ascii="Times New Roman" w:hAnsi="Times New Roman" w:cs="Times New Roman"/>
          <w:sz w:val="28"/>
          <w:szCs w:val="28"/>
        </w:rPr>
        <w:t>, Краснодар. 2011. 97 с.</w:t>
      </w:r>
    </w:p>
    <w:p w14:paraId="7D6D779E" w14:textId="59FD4F65" w:rsidR="000C7A29" w:rsidRPr="00041C9D" w:rsidRDefault="000C7A29" w:rsidP="00FE3B3B">
      <w:pPr>
        <w:pStyle w:val="a4"/>
        <w:numPr>
          <w:ilvl w:val="0"/>
          <w:numId w:val="27"/>
        </w:numPr>
        <w:spacing w:line="360" w:lineRule="auto"/>
        <w:ind w:left="0" w:firstLine="709"/>
        <w:jc w:val="both"/>
        <w:rPr>
          <w:rFonts w:ascii="Times New Roman" w:hAnsi="Times New Roman" w:cs="Times New Roman"/>
          <w:sz w:val="28"/>
          <w:szCs w:val="28"/>
        </w:rPr>
      </w:pPr>
      <w:proofErr w:type="spellStart"/>
      <w:r w:rsidRPr="00041C9D">
        <w:rPr>
          <w:rFonts w:ascii="Times New Roman" w:eastAsia="Times New Roman" w:hAnsi="Times New Roman" w:cs="Times New Roman"/>
          <w:sz w:val="28"/>
          <w:szCs w:val="28"/>
          <w:lang w:eastAsia="ru-RU"/>
        </w:rPr>
        <w:lastRenderedPageBreak/>
        <w:t>Барей</w:t>
      </w:r>
      <w:proofErr w:type="spellEnd"/>
      <w:r w:rsidRPr="00041C9D">
        <w:rPr>
          <w:rFonts w:ascii="Times New Roman" w:eastAsia="Times New Roman" w:hAnsi="Times New Roman" w:cs="Times New Roman"/>
          <w:sz w:val="28"/>
          <w:szCs w:val="28"/>
          <w:lang w:eastAsia="ru-RU"/>
        </w:rPr>
        <w:t xml:space="preserve">, Н. С. Становление отечественной дактилоскопии (первый этап развития дактилоскопии в России) / Н. С. </w:t>
      </w:r>
      <w:proofErr w:type="spellStart"/>
      <w:r w:rsidRPr="00041C9D">
        <w:rPr>
          <w:rFonts w:ascii="Times New Roman" w:eastAsia="Times New Roman" w:hAnsi="Times New Roman" w:cs="Times New Roman"/>
          <w:sz w:val="28"/>
          <w:szCs w:val="28"/>
          <w:lang w:eastAsia="ru-RU"/>
        </w:rPr>
        <w:t>Барей</w:t>
      </w:r>
      <w:proofErr w:type="spellEnd"/>
      <w:r w:rsidRPr="00041C9D">
        <w:rPr>
          <w:rFonts w:ascii="Times New Roman" w:eastAsia="Times New Roman" w:hAnsi="Times New Roman" w:cs="Times New Roman"/>
          <w:sz w:val="28"/>
          <w:szCs w:val="28"/>
          <w:lang w:eastAsia="ru-RU"/>
        </w:rPr>
        <w:t xml:space="preserve"> // Власть и управление </w:t>
      </w:r>
      <w:r w:rsidR="00041C9D" w:rsidRPr="00041C9D">
        <w:rPr>
          <w:rFonts w:ascii="Times New Roman" w:eastAsia="Times New Roman" w:hAnsi="Times New Roman" w:cs="Times New Roman"/>
          <w:sz w:val="28"/>
          <w:szCs w:val="28"/>
          <w:lang w:eastAsia="ru-RU"/>
        </w:rPr>
        <w:t>н</w:t>
      </w:r>
      <w:r w:rsidRPr="00041C9D">
        <w:rPr>
          <w:rFonts w:ascii="Times New Roman" w:eastAsia="Times New Roman" w:hAnsi="Times New Roman" w:cs="Times New Roman"/>
          <w:sz w:val="28"/>
          <w:szCs w:val="28"/>
          <w:lang w:eastAsia="ru-RU"/>
        </w:rPr>
        <w:t>а Востоке России. – 2013. – № 3 (64). 295 с.</w:t>
      </w:r>
    </w:p>
    <w:p w14:paraId="7D0F17D5" w14:textId="61D3D8D5" w:rsidR="009C73E3" w:rsidRPr="00041C9D" w:rsidRDefault="000C7A29" w:rsidP="00B81379">
      <w:pPr>
        <w:pStyle w:val="a3"/>
        <w:numPr>
          <w:ilvl w:val="0"/>
          <w:numId w:val="27"/>
        </w:numPr>
        <w:shd w:val="clear" w:color="auto" w:fill="FFFFFF" w:themeFill="background1"/>
        <w:spacing w:after="0" w:line="360" w:lineRule="auto"/>
        <w:ind w:left="0" w:firstLine="709"/>
        <w:contextualSpacing w:val="0"/>
        <w:jc w:val="both"/>
        <w:rPr>
          <w:rFonts w:ascii="Times New Roman" w:hAnsi="Times New Roman" w:cs="Times New Roman"/>
          <w:sz w:val="28"/>
          <w:szCs w:val="28"/>
        </w:rPr>
      </w:pPr>
      <w:r w:rsidRPr="00041C9D">
        <w:rPr>
          <w:rFonts w:ascii="Times New Roman" w:hAnsi="Times New Roman" w:cs="Times New Roman"/>
          <w:sz w:val="28"/>
          <w:szCs w:val="28"/>
        </w:rPr>
        <w:t>Белкин Р.С. Криминалистическая энциклопедия. М. Планета, 2010.</w:t>
      </w:r>
      <w:r w:rsidR="00041C9D" w:rsidRPr="00041C9D">
        <w:rPr>
          <w:rFonts w:ascii="Times New Roman" w:hAnsi="Times New Roman" w:cs="Times New Roman"/>
          <w:sz w:val="28"/>
          <w:szCs w:val="28"/>
        </w:rPr>
        <w:t xml:space="preserve"> - </w:t>
      </w:r>
      <w:r w:rsidRPr="00041C9D">
        <w:rPr>
          <w:rFonts w:ascii="Times New Roman" w:hAnsi="Times New Roman" w:cs="Times New Roman"/>
          <w:sz w:val="28"/>
          <w:szCs w:val="28"/>
        </w:rPr>
        <w:t xml:space="preserve">598 с. </w:t>
      </w:r>
    </w:p>
    <w:p w14:paraId="2028368A" w14:textId="47764478" w:rsidR="000C7A29" w:rsidRPr="00041C9D" w:rsidRDefault="000C7A29" w:rsidP="007229EA">
      <w:pPr>
        <w:pStyle w:val="a3"/>
        <w:numPr>
          <w:ilvl w:val="0"/>
          <w:numId w:val="27"/>
        </w:numPr>
        <w:shd w:val="clear" w:color="auto" w:fill="FFFFFF" w:themeFill="background1"/>
        <w:spacing w:after="0" w:line="360" w:lineRule="auto"/>
        <w:ind w:left="0" w:firstLine="709"/>
        <w:contextualSpacing w:val="0"/>
        <w:jc w:val="both"/>
        <w:rPr>
          <w:rFonts w:ascii="Times New Roman" w:hAnsi="Times New Roman" w:cs="Times New Roman"/>
          <w:sz w:val="28"/>
          <w:szCs w:val="28"/>
        </w:rPr>
      </w:pPr>
      <w:r w:rsidRPr="00041C9D">
        <w:rPr>
          <w:rFonts w:ascii="Times New Roman" w:hAnsi="Times New Roman" w:cs="Times New Roman"/>
          <w:sz w:val="28"/>
          <w:szCs w:val="28"/>
        </w:rPr>
        <w:t xml:space="preserve">Волынский А.Ф., Лавров </w:t>
      </w:r>
      <w:proofErr w:type="gramStart"/>
      <w:r w:rsidRPr="00041C9D">
        <w:rPr>
          <w:rFonts w:ascii="Times New Roman" w:hAnsi="Times New Roman" w:cs="Times New Roman"/>
          <w:sz w:val="28"/>
          <w:szCs w:val="28"/>
        </w:rPr>
        <w:t>В.П..</w:t>
      </w:r>
      <w:proofErr w:type="gramEnd"/>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Криминалистика: учебник для студентов вузов// М.: ЮНИТИ-ДАНА: Закон и право, 2013.519 с.</w:t>
      </w:r>
    </w:p>
    <w:p w14:paraId="23DE7810" w14:textId="1444EDED" w:rsidR="000C7A29" w:rsidRPr="00041C9D" w:rsidRDefault="000C7A29" w:rsidP="00573874">
      <w:pPr>
        <w:pStyle w:val="a3"/>
        <w:numPr>
          <w:ilvl w:val="0"/>
          <w:numId w:val="27"/>
        </w:numPr>
        <w:spacing w:after="0" w:line="360" w:lineRule="auto"/>
        <w:ind w:left="0" w:firstLine="709"/>
        <w:contextualSpacing w:val="0"/>
        <w:jc w:val="both"/>
        <w:rPr>
          <w:rFonts w:ascii="Times New Roman" w:hAnsi="Times New Roman" w:cs="Times New Roman"/>
          <w:sz w:val="28"/>
          <w:szCs w:val="28"/>
        </w:rPr>
      </w:pPr>
      <w:r w:rsidRPr="00041C9D">
        <w:rPr>
          <w:rFonts w:ascii="Times New Roman" w:hAnsi="Times New Roman" w:cs="Times New Roman"/>
          <w:sz w:val="28"/>
          <w:szCs w:val="28"/>
        </w:rPr>
        <w:t xml:space="preserve">Герасимов И. Ф. Криминалистика: Учебник для вузов// 2-е изд., </w:t>
      </w:r>
      <w:proofErr w:type="spellStart"/>
      <w:r w:rsidRPr="00041C9D">
        <w:rPr>
          <w:rFonts w:ascii="Times New Roman" w:hAnsi="Times New Roman" w:cs="Times New Roman"/>
          <w:sz w:val="28"/>
          <w:szCs w:val="28"/>
        </w:rPr>
        <w:t>перераб</w:t>
      </w:r>
      <w:proofErr w:type="spellEnd"/>
      <w:proofErr w:type="gramStart"/>
      <w:r w:rsidRPr="00041C9D">
        <w:rPr>
          <w:rFonts w:ascii="Times New Roman" w:hAnsi="Times New Roman" w:cs="Times New Roman"/>
          <w:sz w:val="28"/>
          <w:szCs w:val="28"/>
        </w:rPr>
        <w:t>.</w:t>
      </w:r>
      <w:proofErr w:type="gramEnd"/>
      <w:r w:rsidRPr="00041C9D">
        <w:rPr>
          <w:rFonts w:ascii="Times New Roman" w:hAnsi="Times New Roman" w:cs="Times New Roman"/>
          <w:sz w:val="28"/>
          <w:szCs w:val="28"/>
        </w:rPr>
        <w:t xml:space="preserve"> и доп. М.: </w:t>
      </w:r>
      <w:proofErr w:type="spellStart"/>
      <w:r w:rsidRPr="00041C9D">
        <w:rPr>
          <w:rFonts w:ascii="Times New Roman" w:hAnsi="Times New Roman" w:cs="Times New Roman"/>
          <w:sz w:val="28"/>
          <w:szCs w:val="28"/>
        </w:rPr>
        <w:t>Высш</w:t>
      </w:r>
      <w:proofErr w:type="spellEnd"/>
      <w:r w:rsidRPr="00041C9D">
        <w:rPr>
          <w:rFonts w:ascii="Times New Roman" w:hAnsi="Times New Roman" w:cs="Times New Roman"/>
          <w:sz w:val="28"/>
          <w:szCs w:val="28"/>
        </w:rPr>
        <w:t xml:space="preserve">. </w:t>
      </w:r>
      <w:proofErr w:type="spellStart"/>
      <w:r w:rsidRPr="00041C9D">
        <w:rPr>
          <w:rFonts w:ascii="Times New Roman" w:hAnsi="Times New Roman" w:cs="Times New Roman"/>
          <w:sz w:val="28"/>
          <w:szCs w:val="28"/>
        </w:rPr>
        <w:t>шк</w:t>
      </w:r>
      <w:proofErr w:type="spellEnd"/>
      <w:r w:rsidRPr="00041C9D">
        <w:rPr>
          <w:rFonts w:ascii="Times New Roman" w:hAnsi="Times New Roman" w:cs="Times New Roman"/>
          <w:sz w:val="28"/>
          <w:szCs w:val="28"/>
        </w:rPr>
        <w:t>., 2004 г. 459 с.</w:t>
      </w:r>
    </w:p>
    <w:p w14:paraId="1EF58564" w14:textId="6B2F8DE0" w:rsidR="000C7A29" w:rsidRPr="00041C9D" w:rsidRDefault="000C7A29" w:rsidP="00B538BE">
      <w:pPr>
        <w:pStyle w:val="a3"/>
        <w:numPr>
          <w:ilvl w:val="0"/>
          <w:numId w:val="27"/>
        </w:numPr>
        <w:shd w:val="clear" w:color="auto" w:fill="FFFFFF" w:themeFill="background1"/>
        <w:spacing w:after="0" w:line="360" w:lineRule="auto"/>
        <w:ind w:left="0" w:firstLine="709"/>
        <w:contextualSpacing w:val="0"/>
        <w:jc w:val="both"/>
        <w:rPr>
          <w:rFonts w:ascii="Times New Roman" w:hAnsi="Times New Roman" w:cs="Times New Roman"/>
          <w:sz w:val="28"/>
          <w:szCs w:val="28"/>
        </w:rPr>
      </w:pPr>
      <w:r w:rsidRPr="00041C9D">
        <w:rPr>
          <w:rFonts w:ascii="Times New Roman" w:hAnsi="Times New Roman" w:cs="Times New Roman"/>
          <w:sz w:val="28"/>
          <w:szCs w:val="28"/>
        </w:rPr>
        <w:t xml:space="preserve">Гросс Г.Г. Руководство для судебных следователей как система криминалистики. Новое изд., </w:t>
      </w:r>
      <w:proofErr w:type="spellStart"/>
      <w:r w:rsidRPr="00041C9D">
        <w:rPr>
          <w:rFonts w:ascii="Times New Roman" w:hAnsi="Times New Roman" w:cs="Times New Roman"/>
          <w:sz w:val="28"/>
          <w:szCs w:val="28"/>
        </w:rPr>
        <w:t>перепеч</w:t>
      </w:r>
      <w:proofErr w:type="spellEnd"/>
      <w:r w:rsidRPr="00041C9D">
        <w:rPr>
          <w:rFonts w:ascii="Times New Roman" w:hAnsi="Times New Roman" w:cs="Times New Roman"/>
          <w:sz w:val="28"/>
          <w:szCs w:val="28"/>
        </w:rPr>
        <w:t xml:space="preserve">. с изд. 1908 г. М.: </w:t>
      </w:r>
      <w:proofErr w:type="spellStart"/>
      <w:r w:rsidRPr="00041C9D">
        <w:rPr>
          <w:rFonts w:ascii="Times New Roman" w:hAnsi="Times New Roman" w:cs="Times New Roman"/>
          <w:sz w:val="28"/>
          <w:szCs w:val="28"/>
        </w:rPr>
        <w:t>ЛексЭст</w:t>
      </w:r>
      <w:proofErr w:type="spellEnd"/>
      <w:r w:rsidRPr="00041C9D">
        <w:rPr>
          <w:rFonts w:ascii="Times New Roman" w:hAnsi="Times New Roman" w:cs="Times New Roman"/>
          <w:sz w:val="28"/>
          <w:szCs w:val="28"/>
        </w:rPr>
        <w:t xml:space="preserve">, </w:t>
      </w:r>
      <w:proofErr w:type="gramStart"/>
      <w:r w:rsidRPr="00041C9D">
        <w:rPr>
          <w:rFonts w:ascii="Times New Roman" w:hAnsi="Times New Roman" w:cs="Times New Roman"/>
          <w:sz w:val="28"/>
          <w:szCs w:val="28"/>
        </w:rPr>
        <w:t>2010 .</w:t>
      </w:r>
      <w:proofErr w:type="gramEnd"/>
      <w:r w:rsidRPr="00041C9D">
        <w:rPr>
          <w:rFonts w:ascii="Times New Roman" w:hAnsi="Times New Roman" w:cs="Times New Roman"/>
          <w:sz w:val="28"/>
          <w:szCs w:val="28"/>
        </w:rPr>
        <w:t xml:space="preserve"> 289 с.</w:t>
      </w:r>
    </w:p>
    <w:p w14:paraId="6063AB64" w14:textId="0130047C" w:rsidR="008361C1" w:rsidRPr="00041C9D" w:rsidRDefault="000C7A29" w:rsidP="00BE48DE">
      <w:pPr>
        <w:pStyle w:val="a3"/>
        <w:numPr>
          <w:ilvl w:val="0"/>
          <w:numId w:val="27"/>
        </w:numPr>
        <w:spacing w:after="0" w:line="360" w:lineRule="auto"/>
        <w:ind w:left="0" w:firstLine="709"/>
        <w:contextualSpacing w:val="0"/>
        <w:jc w:val="both"/>
        <w:rPr>
          <w:rFonts w:ascii="Times New Roman" w:hAnsi="Times New Roman" w:cs="Times New Roman"/>
          <w:sz w:val="28"/>
          <w:szCs w:val="28"/>
        </w:rPr>
      </w:pPr>
      <w:r w:rsidRPr="00041C9D">
        <w:rPr>
          <w:rFonts w:ascii="Times New Roman" w:hAnsi="Times New Roman" w:cs="Times New Roman"/>
          <w:sz w:val="28"/>
          <w:szCs w:val="28"/>
        </w:rPr>
        <w:t xml:space="preserve">Драпкин Л.Я. Криминалистика: учебник для бакалавров // под ред. Л. Я. Драпкина. М.: Издательство </w:t>
      </w:r>
      <w:proofErr w:type="spellStart"/>
      <w:r w:rsidRPr="00041C9D">
        <w:rPr>
          <w:rFonts w:ascii="Times New Roman" w:hAnsi="Times New Roman" w:cs="Times New Roman"/>
          <w:sz w:val="28"/>
          <w:szCs w:val="28"/>
        </w:rPr>
        <w:t>Юрайт</w:t>
      </w:r>
      <w:proofErr w:type="spellEnd"/>
      <w:r w:rsidRPr="00041C9D">
        <w:rPr>
          <w:rFonts w:ascii="Times New Roman" w:hAnsi="Times New Roman" w:cs="Times New Roman"/>
          <w:sz w:val="28"/>
          <w:szCs w:val="28"/>
        </w:rPr>
        <w:t>, 2013 г., 146 с.</w:t>
      </w:r>
    </w:p>
    <w:p w14:paraId="6AB2FB3C" w14:textId="013D2720" w:rsidR="000C7A29" w:rsidRPr="00041C9D" w:rsidRDefault="00041C9D" w:rsidP="00041C9D">
      <w:pPr>
        <w:spacing w:after="0"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 </w:t>
      </w:r>
      <w:r w:rsidR="00120560" w:rsidRPr="00041C9D">
        <w:rPr>
          <w:rFonts w:ascii="Times New Roman" w:hAnsi="Times New Roman" w:cs="Times New Roman"/>
          <w:sz w:val="28"/>
          <w:szCs w:val="28"/>
        </w:rPr>
        <w:t xml:space="preserve">10) </w:t>
      </w:r>
      <w:r w:rsidR="000C7A29" w:rsidRPr="00041C9D">
        <w:rPr>
          <w:rFonts w:ascii="Times New Roman" w:hAnsi="Times New Roman" w:cs="Times New Roman"/>
          <w:sz w:val="28"/>
          <w:szCs w:val="28"/>
        </w:rPr>
        <w:t>Ищенко Е.П., Филиппов А.Г.</w:t>
      </w:r>
      <w:r w:rsidRPr="00041C9D">
        <w:rPr>
          <w:rFonts w:ascii="Times New Roman" w:hAnsi="Times New Roman" w:cs="Times New Roman"/>
          <w:sz w:val="28"/>
          <w:szCs w:val="28"/>
        </w:rPr>
        <w:t xml:space="preserve"> </w:t>
      </w:r>
      <w:r w:rsidR="000C7A29" w:rsidRPr="00041C9D">
        <w:rPr>
          <w:rFonts w:ascii="Times New Roman" w:hAnsi="Times New Roman" w:cs="Times New Roman"/>
          <w:sz w:val="28"/>
          <w:szCs w:val="28"/>
        </w:rPr>
        <w:t>Криминалистика. Учебник М.: Высшее образование</w:t>
      </w:r>
      <w:r w:rsidRPr="00041C9D">
        <w:rPr>
          <w:rFonts w:ascii="Times New Roman" w:hAnsi="Times New Roman" w:cs="Times New Roman"/>
          <w:sz w:val="28"/>
          <w:szCs w:val="28"/>
        </w:rPr>
        <w:t xml:space="preserve"> </w:t>
      </w:r>
      <w:r w:rsidR="000C7A29" w:rsidRPr="00041C9D">
        <w:rPr>
          <w:rFonts w:ascii="Times New Roman" w:hAnsi="Times New Roman" w:cs="Times New Roman"/>
          <w:sz w:val="28"/>
          <w:szCs w:val="28"/>
        </w:rPr>
        <w:t>2010. 157 с.</w:t>
      </w:r>
    </w:p>
    <w:p w14:paraId="6F5D19D1" w14:textId="408D5F32" w:rsidR="000C7A29" w:rsidRPr="00041C9D" w:rsidRDefault="00041C9D" w:rsidP="00041C9D">
      <w:pPr>
        <w:pStyle w:val="a4"/>
        <w:spacing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 </w:t>
      </w:r>
      <w:r w:rsidR="000C7A29" w:rsidRPr="00041C9D">
        <w:rPr>
          <w:rFonts w:ascii="Times New Roman" w:hAnsi="Times New Roman" w:cs="Times New Roman"/>
          <w:sz w:val="28"/>
          <w:szCs w:val="28"/>
        </w:rPr>
        <w:t>11) Савельева М.В., Смушкин А.Б. Криминалистика. Учебник М.: Дашков И.К. 2009.</w:t>
      </w:r>
      <w:r w:rsidRPr="00041C9D">
        <w:rPr>
          <w:rFonts w:ascii="Times New Roman" w:hAnsi="Times New Roman" w:cs="Times New Roman"/>
          <w:sz w:val="28"/>
          <w:szCs w:val="28"/>
        </w:rPr>
        <w:t xml:space="preserve"> </w:t>
      </w:r>
      <w:r w:rsidR="000C7A29" w:rsidRPr="00041C9D">
        <w:rPr>
          <w:rFonts w:ascii="Times New Roman" w:hAnsi="Times New Roman" w:cs="Times New Roman"/>
          <w:sz w:val="28"/>
          <w:szCs w:val="28"/>
        </w:rPr>
        <w:t>С. 12.</w:t>
      </w:r>
    </w:p>
    <w:p w14:paraId="61B44BC7" w14:textId="679360B0" w:rsidR="000C7A29" w:rsidRPr="00041C9D" w:rsidRDefault="00041C9D" w:rsidP="00041C9D">
      <w:pPr>
        <w:pStyle w:val="a4"/>
        <w:spacing w:line="360" w:lineRule="auto"/>
        <w:ind w:firstLine="709"/>
        <w:jc w:val="both"/>
        <w:rPr>
          <w:rFonts w:ascii="Times New Roman" w:hAnsi="Times New Roman" w:cs="Times New Roman"/>
          <w:sz w:val="28"/>
          <w:szCs w:val="28"/>
        </w:rPr>
      </w:pPr>
      <w:r w:rsidRPr="00041C9D">
        <w:rPr>
          <w:rFonts w:ascii="Times New Roman" w:hAnsi="Times New Roman" w:cs="Times New Roman"/>
          <w:sz w:val="28"/>
          <w:szCs w:val="28"/>
        </w:rPr>
        <w:t xml:space="preserve"> </w:t>
      </w:r>
      <w:r w:rsidR="000C7A29" w:rsidRPr="00041C9D">
        <w:rPr>
          <w:rFonts w:ascii="Times New Roman" w:hAnsi="Times New Roman" w:cs="Times New Roman"/>
          <w:sz w:val="28"/>
          <w:szCs w:val="28"/>
        </w:rPr>
        <w:t xml:space="preserve">12) Попов И. А. Справочник следователя. Осмотр места происшествия. – М.: ЦОКР МВД России, 2010. 182 с. </w:t>
      </w:r>
    </w:p>
    <w:p w14:paraId="5CCBFE03" w14:textId="0D9320A8" w:rsidR="000C7A29" w:rsidRPr="00041C9D" w:rsidRDefault="00041C9D" w:rsidP="00041C9D">
      <w:pPr>
        <w:pStyle w:val="a4"/>
        <w:spacing w:line="360" w:lineRule="auto"/>
        <w:ind w:firstLine="709"/>
        <w:jc w:val="both"/>
        <w:rPr>
          <w:rFonts w:ascii="Times New Roman" w:eastAsia="Times New Roman" w:hAnsi="Times New Roman" w:cs="Times New Roman"/>
          <w:sz w:val="28"/>
          <w:szCs w:val="28"/>
          <w:lang w:eastAsia="ru-RU"/>
        </w:rPr>
      </w:pPr>
      <w:r w:rsidRPr="00041C9D">
        <w:rPr>
          <w:rFonts w:ascii="Times New Roman" w:hAnsi="Times New Roman" w:cs="Times New Roman"/>
          <w:sz w:val="28"/>
          <w:szCs w:val="28"/>
        </w:rPr>
        <w:t xml:space="preserve"> </w:t>
      </w:r>
      <w:r w:rsidR="000C7A29" w:rsidRPr="00041C9D">
        <w:rPr>
          <w:rFonts w:ascii="Times New Roman" w:hAnsi="Times New Roman" w:cs="Times New Roman"/>
          <w:sz w:val="28"/>
          <w:szCs w:val="28"/>
        </w:rPr>
        <w:t xml:space="preserve">13) </w:t>
      </w:r>
      <w:r w:rsidR="000C7A29" w:rsidRPr="00041C9D">
        <w:rPr>
          <w:rFonts w:ascii="Times New Roman" w:eastAsia="Times New Roman" w:hAnsi="Times New Roman" w:cs="Times New Roman"/>
          <w:sz w:val="28"/>
          <w:szCs w:val="28"/>
          <w:lang w:eastAsia="ru-RU"/>
        </w:rPr>
        <w:t>Пономарев, В. В. Экспертное исследование папиллярных узоров при их фрагментарном отображении в следах: учебно-методическое пособие / Пономарев В.В. – М., 2014. 235 с.</w:t>
      </w:r>
    </w:p>
    <w:p w14:paraId="18DCA870" w14:textId="77777777" w:rsidR="000C7A29" w:rsidRPr="00041C9D" w:rsidRDefault="000C7A29" w:rsidP="00120560">
      <w:pPr>
        <w:shd w:val="clear" w:color="auto" w:fill="FFFFFF" w:themeFill="background1"/>
        <w:spacing w:line="360" w:lineRule="auto"/>
        <w:ind w:firstLine="709"/>
        <w:jc w:val="center"/>
        <w:rPr>
          <w:rFonts w:ascii="Times New Roman" w:hAnsi="Times New Roman" w:cs="Times New Roman"/>
          <w:b/>
          <w:sz w:val="28"/>
          <w:szCs w:val="28"/>
        </w:rPr>
      </w:pPr>
      <w:r w:rsidRPr="00041C9D">
        <w:rPr>
          <w:rFonts w:ascii="Times New Roman" w:hAnsi="Times New Roman" w:cs="Times New Roman"/>
          <w:b/>
          <w:sz w:val="28"/>
          <w:szCs w:val="28"/>
        </w:rPr>
        <w:t>Научные издания:</w:t>
      </w:r>
    </w:p>
    <w:p w14:paraId="1A00565D" w14:textId="606810D8" w:rsidR="000C7A29" w:rsidRPr="00041C9D" w:rsidRDefault="00041C9D" w:rsidP="00CD229A">
      <w:pPr>
        <w:pStyle w:val="a3"/>
        <w:numPr>
          <w:ilvl w:val="0"/>
          <w:numId w:val="28"/>
        </w:numPr>
        <w:spacing w:after="0" w:line="360" w:lineRule="auto"/>
        <w:ind w:left="0" w:firstLine="709"/>
        <w:contextualSpacing w:val="0"/>
        <w:jc w:val="both"/>
        <w:rPr>
          <w:rFonts w:ascii="Times New Roman" w:hAnsi="Times New Roman" w:cs="Times New Roman"/>
          <w:sz w:val="28"/>
          <w:szCs w:val="28"/>
        </w:rPr>
      </w:pPr>
      <w:r w:rsidRPr="00041C9D">
        <w:rPr>
          <w:rFonts w:ascii="Times New Roman" w:eastAsia="Times New Roman" w:hAnsi="Times New Roman" w:cs="Times New Roman"/>
          <w:sz w:val="28"/>
          <w:szCs w:val="28"/>
          <w:lang w:eastAsia="ru-RU"/>
        </w:rPr>
        <w:t xml:space="preserve"> </w:t>
      </w:r>
      <w:proofErr w:type="spellStart"/>
      <w:r w:rsidR="000C7A29" w:rsidRPr="00041C9D">
        <w:rPr>
          <w:rFonts w:ascii="Times New Roman" w:eastAsia="Times New Roman" w:hAnsi="Times New Roman" w:cs="Times New Roman"/>
          <w:sz w:val="28"/>
          <w:szCs w:val="28"/>
          <w:lang w:eastAsia="ru-RU"/>
        </w:rPr>
        <w:t>Балко</w:t>
      </w:r>
      <w:proofErr w:type="spellEnd"/>
      <w:r w:rsidR="000C7A29" w:rsidRPr="00041C9D">
        <w:rPr>
          <w:rFonts w:ascii="Times New Roman" w:eastAsia="Times New Roman" w:hAnsi="Times New Roman" w:cs="Times New Roman"/>
          <w:sz w:val="28"/>
          <w:szCs w:val="28"/>
          <w:lang w:eastAsia="ru-RU"/>
        </w:rPr>
        <w:t xml:space="preserve">, В. И. К вопросу о классификации способов дактилоскопирования/ </w:t>
      </w:r>
      <w:proofErr w:type="spellStart"/>
      <w:r w:rsidR="000C7A29" w:rsidRPr="00041C9D">
        <w:rPr>
          <w:rFonts w:ascii="Times New Roman" w:eastAsia="Times New Roman" w:hAnsi="Times New Roman" w:cs="Times New Roman"/>
          <w:sz w:val="28"/>
          <w:szCs w:val="28"/>
          <w:lang w:eastAsia="ru-RU"/>
        </w:rPr>
        <w:t>Балко</w:t>
      </w:r>
      <w:proofErr w:type="spellEnd"/>
      <w:r w:rsidR="000C7A29" w:rsidRPr="00041C9D">
        <w:rPr>
          <w:rFonts w:ascii="Times New Roman" w:eastAsia="Times New Roman" w:hAnsi="Times New Roman" w:cs="Times New Roman"/>
          <w:sz w:val="28"/>
          <w:szCs w:val="28"/>
          <w:lang w:eastAsia="ru-RU"/>
        </w:rPr>
        <w:t xml:space="preserve"> В. И. // Криминалистика: вчера, сегодня, завтра: сб. научных трудов.</w:t>
      </w:r>
      <w:r w:rsidRPr="00041C9D">
        <w:rPr>
          <w:rFonts w:ascii="Times New Roman" w:eastAsia="Times New Roman" w:hAnsi="Times New Roman" w:cs="Times New Roman"/>
          <w:sz w:val="28"/>
          <w:szCs w:val="28"/>
          <w:lang w:eastAsia="ru-RU"/>
        </w:rPr>
        <w:t xml:space="preserve"> </w:t>
      </w:r>
      <w:r w:rsidR="000C7A29" w:rsidRPr="00041C9D">
        <w:rPr>
          <w:rFonts w:ascii="Times New Roman" w:eastAsia="Times New Roman" w:hAnsi="Times New Roman" w:cs="Times New Roman"/>
          <w:sz w:val="28"/>
          <w:szCs w:val="28"/>
          <w:lang w:eastAsia="ru-RU"/>
        </w:rPr>
        <w:t>2015. 45 с.</w:t>
      </w:r>
    </w:p>
    <w:p w14:paraId="3E9777E8" w14:textId="023C8AC4" w:rsidR="000C7A29" w:rsidRPr="00041C9D" w:rsidRDefault="000C7A29" w:rsidP="00B84DCD">
      <w:pPr>
        <w:pStyle w:val="a4"/>
        <w:numPr>
          <w:ilvl w:val="0"/>
          <w:numId w:val="28"/>
        </w:numPr>
        <w:spacing w:line="360" w:lineRule="auto"/>
        <w:ind w:left="0"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Бугаев, К. В. Права человека и сроки хранения дактилоскопической информации / К. В. Бугаев // Науч.-</w:t>
      </w:r>
      <w:proofErr w:type="spellStart"/>
      <w:r w:rsidRPr="00041C9D">
        <w:rPr>
          <w:rFonts w:ascii="Times New Roman" w:eastAsia="Times New Roman" w:hAnsi="Times New Roman" w:cs="Times New Roman"/>
          <w:sz w:val="28"/>
          <w:szCs w:val="28"/>
          <w:lang w:eastAsia="ru-RU"/>
        </w:rPr>
        <w:t>практ</w:t>
      </w:r>
      <w:proofErr w:type="spellEnd"/>
      <w:r w:rsidRPr="00041C9D">
        <w:rPr>
          <w:rFonts w:ascii="Times New Roman" w:eastAsia="Times New Roman" w:hAnsi="Times New Roman" w:cs="Times New Roman"/>
          <w:sz w:val="28"/>
          <w:szCs w:val="28"/>
          <w:lang w:eastAsia="ru-RU"/>
        </w:rPr>
        <w:t xml:space="preserve">. </w:t>
      </w:r>
      <w:proofErr w:type="spellStart"/>
      <w:r w:rsidRPr="00041C9D">
        <w:rPr>
          <w:rFonts w:ascii="Times New Roman" w:eastAsia="Times New Roman" w:hAnsi="Times New Roman" w:cs="Times New Roman"/>
          <w:sz w:val="28"/>
          <w:szCs w:val="28"/>
          <w:lang w:eastAsia="ru-RU"/>
        </w:rPr>
        <w:t>конф</w:t>
      </w:r>
      <w:proofErr w:type="spellEnd"/>
      <w:r w:rsidRPr="00041C9D">
        <w:rPr>
          <w:rFonts w:ascii="Times New Roman" w:eastAsia="Times New Roman" w:hAnsi="Times New Roman" w:cs="Times New Roman"/>
          <w:sz w:val="28"/>
          <w:szCs w:val="28"/>
          <w:lang w:eastAsia="ru-RU"/>
        </w:rPr>
        <w:t xml:space="preserve">. «Международные юридические чтения», 25 апр. 2008 г. – Омск. </w:t>
      </w:r>
      <w:r w:rsidR="008361C1" w:rsidRPr="00041C9D">
        <w:rPr>
          <w:rFonts w:ascii="Times New Roman" w:eastAsia="Times New Roman" w:hAnsi="Times New Roman" w:cs="Times New Roman"/>
          <w:sz w:val="28"/>
          <w:szCs w:val="28"/>
          <w:lang w:eastAsia="ru-RU"/>
        </w:rPr>
        <w:t>111 с.</w:t>
      </w:r>
    </w:p>
    <w:p w14:paraId="4AA82DD1" w14:textId="79566BA5" w:rsidR="008361C1" w:rsidRPr="00041C9D" w:rsidRDefault="008361C1" w:rsidP="008714A7">
      <w:pPr>
        <w:pStyle w:val="a3"/>
        <w:numPr>
          <w:ilvl w:val="0"/>
          <w:numId w:val="28"/>
        </w:numPr>
        <w:spacing w:after="0" w:line="360" w:lineRule="auto"/>
        <w:ind w:left="0" w:firstLine="709"/>
        <w:contextualSpacing w:val="0"/>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lastRenderedPageBreak/>
        <w:t xml:space="preserve">Бондаренко Р.В. Автоматизация в дактилоскопии: </w:t>
      </w:r>
      <w:r w:rsidRPr="00041C9D">
        <w:rPr>
          <w:rFonts w:ascii="Times New Roman" w:hAnsi="Times New Roman" w:cs="Times New Roman"/>
          <w:sz w:val="28"/>
          <w:szCs w:val="28"/>
        </w:rPr>
        <w:t>Автореферат диссертации на соискание ученой степени кандидата юридических наук</w:t>
      </w:r>
      <w:r w:rsidR="00041C9D"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М., 2016. 146 с.</w:t>
      </w:r>
    </w:p>
    <w:p w14:paraId="639F9C14" w14:textId="37E181FA" w:rsidR="008361C1" w:rsidRPr="00041C9D" w:rsidRDefault="008361C1" w:rsidP="008F70C7">
      <w:pPr>
        <w:pStyle w:val="a4"/>
        <w:numPr>
          <w:ilvl w:val="0"/>
          <w:numId w:val="28"/>
        </w:numPr>
        <w:spacing w:line="360" w:lineRule="auto"/>
        <w:ind w:left="0" w:firstLine="709"/>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Волынский, А. Ф. Дактилоскопия: влияние общественного сознания на ее возникновение и развитие / А. Ф. Волынский // Эксперт-криминалист. 2014. № 4. 59 с.</w:t>
      </w:r>
    </w:p>
    <w:p w14:paraId="40744137" w14:textId="1711446B" w:rsidR="008361C1" w:rsidRPr="00041C9D" w:rsidRDefault="008361C1" w:rsidP="002706CD">
      <w:pPr>
        <w:pStyle w:val="a3"/>
        <w:numPr>
          <w:ilvl w:val="0"/>
          <w:numId w:val="28"/>
        </w:numPr>
        <w:spacing w:after="0" w:line="360" w:lineRule="auto"/>
        <w:ind w:left="0" w:firstLine="709"/>
        <w:contextualSpacing w:val="0"/>
        <w:jc w:val="both"/>
        <w:rPr>
          <w:rFonts w:ascii="Times New Roman" w:eastAsia="Times New Roman" w:hAnsi="Times New Roman" w:cs="Times New Roman"/>
          <w:sz w:val="28"/>
          <w:szCs w:val="28"/>
          <w:lang w:eastAsia="ru-RU"/>
        </w:rPr>
      </w:pPr>
      <w:proofErr w:type="spellStart"/>
      <w:r w:rsidRPr="00041C9D">
        <w:rPr>
          <w:rFonts w:ascii="Times New Roman" w:hAnsi="Times New Roman" w:cs="Times New Roman"/>
          <w:sz w:val="28"/>
          <w:szCs w:val="28"/>
        </w:rPr>
        <w:t>Гнетнев</w:t>
      </w:r>
      <w:proofErr w:type="spellEnd"/>
      <w:r w:rsidRPr="00041C9D">
        <w:rPr>
          <w:rFonts w:ascii="Times New Roman" w:hAnsi="Times New Roman" w:cs="Times New Roman"/>
          <w:sz w:val="28"/>
          <w:szCs w:val="28"/>
        </w:rPr>
        <w:t xml:space="preserve"> И.Г. Некоторые вопросы дактилоскопической регистрации</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граждан </w:t>
      </w:r>
      <w:r w:rsidRPr="00041C9D">
        <w:rPr>
          <w:rFonts w:ascii="Times New Roman" w:eastAsia="Times New Roman" w:hAnsi="Times New Roman" w:cs="Times New Roman"/>
          <w:sz w:val="28"/>
          <w:szCs w:val="28"/>
          <w:lang w:eastAsia="ru-RU"/>
        </w:rPr>
        <w:t>Р</w:t>
      </w:r>
      <w:r w:rsidRPr="00041C9D">
        <w:rPr>
          <w:rFonts w:ascii="Times New Roman" w:hAnsi="Times New Roman" w:cs="Times New Roman"/>
          <w:sz w:val="28"/>
          <w:szCs w:val="28"/>
        </w:rPr>
        <w:t xml:space="preserve">оссийской Федерации// </w:t>
      </w:r>
      <w:r w:rsidRPr="00041C9D">
        <w:rPr>
          <w:rFonts w:ascii="Times New Roman" w:eastAsia="Times New Roman" w:hAnsi="Times New Roman" w:cs="Times New Roman"/>
          <w:sz w:val="28"/>
          <w:szCs w:val="28"/>
          <w:lang w:eastAsia="ru-RU"/>
        </w:rPr>
        <w:t>Ростовский юридический институт МВД России.</w:t>
      </w:r>
      <w:r w:rsidR="00041C9D"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 xml:space="preserve">2016. 98 с. </w:t>
      </w:r>
    </w:p>
    <w:p w14:paraId="03C2941A" w14:textId="1111E3A9" w:rsidR="008361C1" w:rsidRPr="00041C9D" w:rsidRDefault="008361C1" w:rsidP="003F382B">
      <w:pPr>
        <w:pStyle w:val="a3"/>
        <w:numPr>
          <w:ilvl w:val="0"/>
          <w:numId w:val="28"/>
        </w:numPr>
        <w:spacing w:after="0" w:line="360" w:lineRule="auto"/>
        <w:ind w:left="0" w:firstLine="709"/>
        <w:contextualSpacing w:val="0"/>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Дашков, Г. В. Вопросы выявления и криминалистического исследования следов рук / Г. В. Дашков, А. И. Дворкин.</w:t>
      </w:r>
      <w:r w:rsidR="00041C9D"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М., 1976. 54 с.</w:t>
      </w:r>
    </w:p>
    <w:p w14:paraId="6AF77C41" w14:textId="3700F6BF" w:rsidR="008361C1" w:rsidRPr="00041C9D" w:rsidRDefault="008361C1" w:rsidP="00BA21ED">
      <w:pPr>
        <w:pStyle w:val="a3"/>
        <w:numPr>
          <w:ilvl w:val="0"/>
          <w:numId w:val="28"/>
        </w:numPr>
        <w:spacing w:after="0" w:line="360" w:lineRule="auto"/>
        <w:ind w:left="0" w:firstLine="709"/>
        <w:contextualSpacing w:val="0"/>
        <w:jc w:val="both"/>
        <w:rPr>
          <w:rFonts w:ascii="Times New Roman" w:eastAsia="Times New Roman" w:hAnsi="Times New Roman" w:cs="Times New Roman"/>
          <w:sz w:val="28"/>
          <w:szCs w:val="28"/>
          <w:lang w:eastAsia="ru-RU"/>
        </w:rPr>
      </w:pPr>
      <w:r w:rsidRPr="00041C9D">
        <w:rPr>
          <w:rFonts w:ascii="Times New Roman" w:eastAsia="Times New Roman" w:hAnsi="Times New Roman" w:cs="Times New Roman"/>
          <w:sz w:val="28"/>
          <w:szCs w:val="28"/>
          <w:lang w:eastAsia="ru-RU"/>
        </w:rPr>
        <w:t>Дашков, Г. В. Вопросы выявления и криминалистического исследования следов рук // Г. В. Дашков, А. И. Дворкин. М., 1976. 67 с.</w:t>
      </w:r>
    </w:p>
    <w:p w14:paraId="052BD8C9" w14:textId="44D407F5" w:rsidR="008361C1" w:rsidRPr="00041C9D" w:rsidRDefault="008361C1" w:rsidP="00EA7101">
      <w:pPr>
        <w:pStyle w:val="a4"/>
        <w:numPr>
          <w:ilvl w:val="0"/>
          <w:numId w:val="28"/>
        </w:numPr>
        <w:spacing w:line="360" w:lineRule="auto"/>
        <w:ind w:left="0" w:firstLine="709"/>
        <w:jc w:val="both"/>
        <w:rPr>
          <w:rFonts w:ascii="Times New Roman" w:hAnsi="Times New Roman" w:cs="Times New Roman"/>
          <w:sz w:val="28"/>
          <w:szCs w:val="28"/>
        </w:rPr>
      </w:pPr>
      <w:r w:rsidRPr="00041C9D">
        <w:rPr>
          <w:rFonts w:ascii="Times New Roman" w:eastAsia="Times New Roman" w:hAnsi="Times New Roman" w:cs="Times New Roman"/>
          <w:sz w:val="28"/>
          <w:szCs w:val="28"/>
          <w:lang w:eastAsia="ru-RU"/>
        </w:rPr>
        <w:t xml:space="preserve">Николенко, В. В. К вопросу дактилоскопии как элемента обеспечения национальной безопасности / Николенко В. В. // </w:t>
      </w:r>
      <w:proofErr w:type="spellStart"/>
      <w:r w:rsidRPr="00041C9D">
        <w:rPr>
          <w:rFonts w:ascii="Times New Roman" w:eastAsia="Times New Roman" w:hAnsi="Times New Roman" w:cs="Times New Roman"/>
          <w:sz w:val="28"/>
          <w:szCs w:val="28"/>
          <w:lang w:eastAsia="ru-RU"/>
        </w:rPr>
        <w:t>Science</w:t>
      </w:r>
      <w:proofErr w:type="spellEnd"/>
      <w:r w:rsidRPr="00041C9D">
        <w:rPr>
          <w:rFonts w:ascii="Times New Roman" w:eastAsia="Times New Roman" w:hAnsi="Times New Roman" w:cs="Times New Roman"/>
          <w:sz w:val="28"/>
          <w:szCs w:val="28"/>
          <w:lang w:eastAsia="ru-RU"/>
        </w:rPr>
        <w:t xml:space="preserve"> </w:t>
      </w:r>
      <w:proofErr w:type="spellStart"/>
      <w:r w:rsidRPr="00041C9D">
        <w:rPr>
          <w:rFonts w:ascii="Times New Roman" w:eastAsia="Times New Roman" w:hAnsi="Times New Roman" w:cs="Times New Roman"/>
          <w:sz w:val="28"/>
          <w:szCs w:val="28"/>
          <w:lang w:eastAsia="ru-RU"/>
        </w:rPr>
        <w:t>Time</w:t>
      </w:r>
      <w:proofErr w:type="spellEnd"/>
      <w:r w:rsidRPr="00041C9D">
        <w:rPr>
          <w:rFonts w:ascii="Times New Roman" w:eastAsia="Times New Roman" w:hAnsi="Times New Roman" w:cs="Times New Roman"/>
          <w:sz w:val="28"/>
          <w:szCs w:val="28"/>
          <w:lang w:eastAsia="ru-RU"/>
        </w:rPr>
        <w:t>.</w:t>
      </w:r>
      <w:r w:rsidR="00041C9D" w:rsidRPr="00041C9D">
        <w:rPr>
          <w:rFonts w:ascii="Times New Roman" w:eastAsia="Times New Roman" w:hAnsi="Times New Roman" w:cs="Times New Roman"/>
          <w:sz w:val="28"/>
          <w:szCs w:val="28"/>
          <w:lang w:eastAsia="ru-RU"/>
        </w:rPr>
        <w:t xml:space="preserve"> </w:t>
      </w:r>
      <w:r w:rsidRPr="00041C9D">
        <w:rPr>
          <w:rFonts w:ascii="Times New Roman" w:eastAsia="Times New Roman" w:hAnsi="Times New Roman" w:cs="Times New Roman"/>
          <w:sz w:val="28"/>
          <w:szCs w:val="28"/>
          <w:lang w:eastAsia="ru-RU"/>
        </w:rPr>
        <w:t>2015. № 4 (16). 700 с.</w:t>
      </w:r>
    </w:p>
    <w:p w14:paraId="7E284F83" w14:textId="77777777" w:rsidR="008361C1" w:rsidRPr="00041C9D" w:rsidRDefault="008361C1" w:rsidP="00120560">
      <w:pPr>
        <w:widowControl w:val="0"/>
        <w:shd w:val="clear" w:color="auto" w:fill="FFFFFF"/>
        <w:tabs>
          <w:tab w:val="left" w:pos="850"/>
        </w:tabs>
        <w:autoSpaceDE w:val="0"/>
        <w:autoSpaceDN w:val="0"/>
        <w:adjustRightInd w:val="0"/>
        <w:spacing w:after="0" w:line="360" w:lineRule="auto"/>
        <w:ind w:firstLine="709"/>
        <w:jc w:val="center"/>
        <w:rPr>
          <w:rFonts w:ascii="Times New Roman" w:hAnsi="Times New Roman" w:cs="Times New Roman"/>
          <w:b/>
          <w:sz w:val="28"/>
          <w:szCs w:val="28"/>
        </w:rPr>
      </w:pPr>
      <w:r w:rsidRPr="00041C9D">
        <w:rPr>
          <w:rFonts w:ascii="Times New Roman" w:hAnsi="Times New Roman" w:cs="Times New Roman"/>
          <w:b/>
          <w:sz w:val="28"/>
          <w:szCs w:val="28"/>
        </w:rPr>
        <w:t>Ресурсы электронного доступа:</w:t>
      </w:r>
    </w:p>
    <w:p w14:paraId="0EA58457" w14:textId="145E7DB4" w:rsidR="008361C1" w:rsidRPr="00041C9D" w:rsidRDefault="008361C1" w:rsidP="002C5ADB">
      <w:pPr>
        <w:pStyle w:val="a4"/>
        <w:numPr>
          <w:ilvl w:val="0"/>
          <w:numId w:val="31"/>
        </w:numPr>
        <w:spacing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rPr>
        <w:t>Основные показатели деятельности уголовно –</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исполнительной системы</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ФСИН России январь-декабрь 2017: информационно – аналитический</w:t>
      </w:r>
      <w:r w:rsidR="00041C9D" w:rsidRPr="00041C9D">
        <w:rPr>
          <w:rFonts w:ascii="Times New Roman" w:hAnsi="Times New Roman" w:cs="Times New Roman"/>
          <w:sz w:val="28"/>
          <w:szCs w:val="28"/>
        </w:rPr>
        <w:t xml:space="preserve"> </w:t>
      </w:r>
      <w:r w:rsidRPr="00041C9D">
        <w:rPr>
          <w:rFonts w:ascii="Times New Roman" w:hAnsi="Times New Roman" w:cs="Times New Roman"/>
          <w:sz w:val="28"/>
          <w:szCs w:val="28"/>
        </w:rPr>
        <w:t xml:space="preserve">сборник. – Тверь, 2018.– 391 с. </w:t>
      </w:r>
    </w:p>
    <w:p w14:paraId="76F3E0DD" w14:textId="19B62B3C" w:rsidR="008361C1" w:rsidRPr="00041C9D" w:rsidRDefault="008361C1" w:rsidP="00994B21">
      <w:pPr>
        <w:pStyle w:val="a4"/>
        <w:numPr>
          <w:ilvl w:val="0"/>
          <w:numId w:val="31"/>
        </w:numPr>
        <w:spacing w:line="360" w:lineRule="auto"/>
        <w:ind w:left="0" w:firstLine="709"/>
        <w:jc w:val="both"/>
        <w:rPr>
          <w:rFonts w:ascii="Times New Roman" w:hAnsi="Times New Roman" w:cs="Times New Roman"/>
          <w:sz w:val="28"/>
          <w:szCs w:val="28"/>
        </w:rPr>
      </w:pPr>
      <w:r w:rsidRPr="00041C9D">
        <w:rPr>
          <w:rFonts w:ascii="Times New Roman" w:hAnsi="Times New Roman" w:cs="Times New Roman"/>
          <w:sz w:val="28"/>
          <w:szCs w:val="28"/>
          <w:shd w:val="clear" w:color="auto" w:fill="FFFFFF"/>
        </w:rPr>
        <w:t xml:space="preserve">Курьезная история, которая, правда, привела к печальным последствиям, сотрудника </w:t>
      </w:r>
      <w:r w:rsidRPr="00041C9D">
        <w:rPr>
          <w:rFonts w:ascii="Times New Roman" w:eastAsia="Times New Roman" w:hAnsi="Times New Roman" w:cs="Times New Roman"/>
          <w:sz w:val="28"/>
          <w:szCs w:val="28"/>
          <w:lang w:eastAsia="ru-RU"/>
        </w:rPr>
        <w:t>У</w:t>
      </w:r>
      <w:r w:rsidRPr="00041C9D">
        <w:rPr>
          <w:rFonts w:ascii="Times New Roman" w:hAnsi="Times New Roman" w:cs="Times New Roman"/>
          <w:sz w:val="28"/>
          <w:szCs w:val="28"/>
          <w:shd w:val="clear" w:color="auto" w:fill="FFFFFF"/>
        </w:rPr>
        <w:t>ИИ</w:t>
      </w:r>
      <w:r w:rsidR="00041C9D" w:rsidRPr="00041C9D">
        <w:rPr>
          <w:rFonts w:ascii="Times New Roman" w:hAnsi="Times New Roman" w:cs="Times New Roman"/>
          <w:sz w:val="28"/>
          <w:szCs w:val="28"/>
          <w:shd w:val="clear" w:color="auto" w:fill="FFFFFF"/>
        </w:rPr>
        <w:t xml:space="preserve"> </w:t>
      </w:r>
      <w:r w:rsidRPr="00041C9D">
        <w:rPr>
          <w:rFonts w:ascii="Times New Roman" w:hAnsi="Times New Roman" w:cs="Times New Roman"/>
          <w:sz w:val="28"/>
          <w:szCs w:val="28"/>
          <w:shd w:val="clear" w:color="auto" w:fill="FFFFFF"/>
        </w:rPr>
        <w:t xml:space="preserve">Удмуртской Республики // </w:t>
      </w:r>
      <w:r w:rsidRPr="00041C9D">
        <w:rPr>
          <w:rFonts w:ascii="Times New Roman" w:hAnsi="Times New Roman" w:cs="Times New Roman"/>
          <w:sz w:val="28"/>
          <w:szCs w:val="28"/>
        </w:rPr>
        <w:t>режим доступа:</w:t>
      </w:r>
      <w:r w:rsidR="00041C9D" w:rsidRPr="00041C9D">
        <w:rPr>
          <w:rFonts w:ascii="Times New Roman" w:hAnsi="Times New Roman" w:cs="Times New Roman"/>
          <w:sz w:val="28"/>
          <w:szCs w:val="28"/>
        </w:rPr>
        <w:t xml:space="preserve"> </w:t>
      </w:r>
      <w:hyperlink r:id="rId8" w:history="1">
        <w:r w:rsidRPr="00041C9D">
          <w:rPr>
            <w:rStyle w:val="a7"/>
            <w:rFonts w:ascii="Times New Roman" w:hAnsi="Times New Roman" w:cs="Times New Roman"/>
            <w:color w:val="auto"/>
            <w:sz w:val="28"/>
            <w:szCs w:val="28"/>
          </w:rPr>
          <w:t>http://www.mk.ru/incident/2017/11/02/v-udmurtii</w:t>
        </w:r>
      </w:hyperlink>
    </w:p>
    <w:p w14:paraId="629FF0A4" w14:textId="1340466F" w:rsidR="008361C1" w:rsidRPr="00041C9D" w:rsidRDefault="008361C1" w:rsidP="003E5318">
      <w:pPr>
        <w:pStyle w:val="a3"/>
        <w:numPr>
          <w:ilvl w:val="0"/>
          <w:numId w:val="31"/>
        </w:numPr>
        <w:spacing w:after="0" w:line="360" w:lineRule="auto"/>
        <w:ind w:left="0" w:firstLine="709"/>
        <w:contextualSpacing w:val="0"/>
        <w:jc w:val="both"/>
        <w:rPr>
          <w:rFonts w:ascii="Times New Roman" w:hAnsi="Times New Roman" w:cs="Times New Roman"/>
          <w:sz w:val="28"/>
          <w:szCs w:val="28"/>
        </w:rPr>
      </w:pPr>
      <w:r w:rsidRPr="00041C9D">
        <w:rPr>
          <w:rFonts w:ascii="Times New Roman" w:hAnsi="Times New Roman" w:cs="Times New Roman"/>
          <w:sz w:val="28"/>
          <w:szCs w:val="28"/>
        </w:rPr>
        <w:t xml:space="preserve">О некоторых способах снятия оттисков пальцев // режим доступа: </w:t>
      </w:r>
      <w:hyperlink r:id="rId9" w:history="1">
        <w:r w:rsidRPr="00041C9D">
          <w:rPr>
            <w:rStyle w:val="a7"/>
            <w:rFonts w:ascii="Times New Roman" w:hAnsi="Times New Roman" w:cs="Times New Roman"/>
            <w:color w:val="auto"/>
            <w:sz w:val="28"/>
            <w:szCs w:val="28"/>
          </w:rPr>
          <w:t>http://www.kriminalist.ru/dakt2.shtml</w:t>
        </w:r>
      </w:hyperlink>
    </w:p>
    <w:sectPr w:rsidR="008361C1" w:rsidRPr="00041C9D" w:rsidSect="00184919">
      <w:headerReference w:type="default" r:id="rId10"/>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5695" w14:textId="77777777" w:rsidR="005A3216" w:rsidRDefault="005A3216" w:rsidP="000161D8">
      <w:pPr>
        <w:spacing w:after="0" w:line="240" w:lineRule="auto"/>
      </w:pPr>
      <w:r>
        <w:separator/>
      </w:r>
    </w:p>
  </w:endnote>
  <w:endnote w:type="continuationSeparator" w:id="0">
    <w:p w14:paraId="47048A32" w14:textId="77777777" w:rsidR="005A3216" w:rsidRDefault="005A3216" w:rsidP="0001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B29F" w14:textId="77777777" w:rsidR="005A3216" w:rsidRDefault="005A3216" w:rsidP="000161D8">
      <w:pPr>
        <w:spacing w:after="0" w:line="240" w:lineRule="auto"/>
      </w:pPr>
      <w:r>
        <w:separator/>
      </w:r>
    </w:p>
  </w:footnote>
  <w:footnote w:type="continuationSeparator" w:id="0">
    <w:p w14:paraId="65B8F077" w14:textId="77777777" w:rsidR="005A3216" w:rsidRDefault="005A3216" w:rsidP="000161D8">
      <w:pPr>
        <w:spacing w:after="0" w:line="240" w:lineRule="auto"/>
      </w:pPr>
      <w:r>
        <w:continuationSeparator/>
      </w:r>
    </w:p>
  </w:footnote>
  <w:footnote w:id="1">
    <w:p w14:paraId="1BED9376" w14:textId="164E63E0" w:rsidR="007910CB" w:rsidRDefault="007910CB" w:rsidP="007910CB">
      <w:pPr>
        <w:pStyle w:val="a4"/>
        <w:ind w:firstLine="709"/>
        <w:jc w:val="both"/>
      </w:pPr>
      <w:r>
        <w:rPr>
          <w:rStyle w:val="a6"/>
        </w:rPr>
        <w:footnoteRef/>
      </w:r>
      <w:r>
        <w:t xml:space="preserve"> </w:t>
      </w:r>
      <w:r w:rsidRPr="00F84F22">
        <w:rPr>
          <w:rFonts w:ascii="Times New Roman" w:hAnsi="Times New Roman" w:cs="Times New Roman"/>
        </w:rPr>
        <w:t>Основные показатели деятельности уголовно-исполнительной системы</w:t>
      </w:r>
      <w:r w:rsidR="00041C9D">
        <w:rPr>
          <w:rFonts w:ascii="Times New Roman" w:hAnsi="Times New Roman" w:cs="Times New Roman"/>
        </w:rPr>
        <w:t xml:space="preserve"> </w:t>
      </w:r>
      <w:r w:rsidR="00DC4F3C">
        <w:rPr>
          <w:rFonts w:ascii="Times New Roman" w:hAnsi="Times New Roman" w:cs="Times New Roman"/>
        </w:rPr>
        <w:t>ФСИН России январь-декабрь 2018</w:t>
      </w:r>
      <w:r w:rsidRPr="00F84F22">
        <w:rPr>
          <w:rFonts w:ascii="Times New Roman" w:hAnsi="Times New Roman" w:cs="Times New Roman"/>
        </w:rPr>
        <w:t>: информационно –</w:t>
      </w:r>
      <w:r>
        <w:rPr>
          <w:rFonts w:ascii="Times New Roman" w:hAnsi="Times New Roman" w:cs="Times New Roman"/>
        </w:rPr>
        <w:t xml:space="preserve"> </w:t>
      </w:r>
      <w:r w:rsidRPr="00F84F22">
        <w:rPr>
          <w:rFonts w:ascii="Times New Roman" w:hAnsi="Times New Roman" w:cs="Times New Roman"/>
        </w:rPr>
        <w:t>анали</w:t>
      </w:r>
      <w:r w:rsidR="00982DF7">
        <w:rPr>
          <w:rFonts w:ascii="Times New Roman" w:hAnsi="Times New Roman" w:cs="Times New Roman"/>
        </w:rPr>
        <w:t>тический сборник.</w:t>
      </w:r>
      <w:r w:rsidR="00041C9D">
        <w:rPr>
          <w:rFonts w:ascii="Times New Roman" w:hAnsi="Times New Roman" w:cs="Times New Roman"/>
        </w:rPr>
        <w:t xml:space="preserve"> </w:t>
      </w:r>
      <w:r w:rsidR="00DC4F3C">
        <w:rPr>
          <w:rFonts w:ascii="Times New Roman" w:hAnsi="Times New Roman" w:cs="Times New Roman"/>
        </w:rPr>
        <w:t>Тверь, 2019</w:t>
      </w:r>
      <w:r w:rsidR="00982DF7">
        <w:rPr>
          <w:rFonts w:ascii="Times New Roman" w:hAnsi="Times New Roman" w:cs="Times New Roman"/>
        </w:rPr>
        <w:t>. С. 154.</w:t>
      </w:r>
    </w:p>
  </w:footnote>
  <w:footnote w:id="2">
    <w:p w14:paraId="58A85E7D" w14:textId="77777777" w:rsidR="00041C9D" w:rsidRPr="000C6B6A" w:rsidRDefault="00041C9D" w:rsidP="00041C9D">
      <w:pPr>
        <w:shd w:val="clear" w:color="auto" w:fill="FFFFFF"/>
        <w:spacing w:after="0" w:line="240" w:lineRule="auto"/>
        <w:ind w:firstLine="709"/>
        <w:jc w:val="both"/>
        <w:rPr>
          <w:rFonts w:ascii="Times New Roman" w:eastAsia="Times New Roman" w:hAnsi="Times New Roman" w:cs="Times New Roman"/>
          <w:color w:val="252525"/>
          <w:sz w:val="20"/>
          <w:szCs w:val="20"/>
          <w:lang w:eastAsia="ru-RU"/>
        </w:rPr>
      </w:pPr>
      <w:r w:rsidRPr="00791D0F">
        <w:rPr>
          <w:rStyle w:val="a6"/>
          <w:rFonts w:ascii="Times New Roman" w:hAnsi="Times New Roman" w:cs="Times New Roman"/>
          <w:sz w:val="20"/>
          <w:szCs w:val="20"/>
        </w:rPr>
        <w:t>1</w:t>
      </w:r>
      <w:r w:rsidRPr="00791D0F">
        <w:rPr>
          <w:rFonts w:ascii="Times New Roman" w:hAnsi="Times New Roman" w:cs="Times New Roman"/>
          <w:sz w:val="20"/>
          <w:szCs w:val="20"/>
        </w:rPr>
        <w:t xml:space="preserve"> </w:t>
      </w:r>
      <w:r w:rsidRPr="00791D0F">
        <w:rPr>
          <w:rFonts w:ascii="Times New Roman" w:eastAsia="Times New Roman" w:hAnsi="Times New Roman" w:cs="Times New Roman"/>
          <w:sz w:val="20"/>
          <w:szCs w:val="20"/>
          <w:lang w:eastAsia="ru-RU"/>
        </w:rPr>
        <w:t xml:space="preserve">Дашков, Г. В. Вопросы выявления и криминалистического исследования следов рук </w:t>
      </w:r>
      <w:r>
        <w:rPr>
          <w:rFonts w:ascii="Times New Roman" w:eastAsia="Times New Roman" w:hAnsi="Times New Roman" w:cs="Times New Roman"/>
          <w:sz w:val="20"/>
          <w:szCs w:val="20"/>
          <w:lang w:eastAsia="ru-RU"/>
        </w:rPr>
        <w:t>/</w:t>
      </w:r>
      <w:r w:rsidRPr="00791D0F">
        <w:rPr>
          <w:rFonts w:ascii="Times New Roman" w:eastAsia="Times New Roman" w:hAnsi="Times New Roman" w:cs="Times New Roman"/>
          <w:sz w:val="20"/>
          <w:szCs w:val="20"/>
          <w:lang w:eastAsia="ru-RU"/>
        </w:rPr>
        <w:t xml:space="preserve">/ Г. </w:t>
      </w:r>
      <w:r>
        <w:rPr>
          <w:rFonts w:ascii="Times New Roman" w:eastAsia="Times New Roman" w:hAnsi="Times New Roman" w:cs="Times New Roman"/>
          <w:sz w:val="20"/>
          <w:szCs w:val="20"/>
          <w:lang w:eastAsia="ru-RU"/>
        </w:rPr>
        <w:t xml:space="preserve">В. Дашков, А. И. Дворкин. </w:t>
      </w:r>
      <w:r w:rsidRPr="00791D0F">
        <w:rPr>
          <w:rFonts w:ascii="Times New Roman" w:eastAsia="Times New Roman" w:hAnsi="Times New Roman" w:cs="Times New Roman"/>
          <w:sz w:val="20"/>
          <w:szCs w:val="20"/>
          <w:lang w:eastAsia="ru-RU"/>
        </w:rPr>
        <w:t>М., 1976. С. 23</w:t>
      </w:r>
      <w:r>
        <w:rPr>
          <w:rFonts w:ascii="Times New Roman" w:eastAsia="Times New Roman" w:hAnsi="Times New Roman" w:cs="Times New Roman"/>
          <w:sz w:val="20"/>
          <w:szCs w:val="20"/>
          <w:lang w:eastAsia="ru-RU"/>
        </w:rPr>
        <w:t>.</w:t>
      </w:r>
    </w:p>
  </w:footnote>
  <w:footnote w:id="3">
    <w:p w14:paraId="4E3DD686" w14:textId="77777777" w:rsidR="00041C9D" w:rsidRPr="00041C9D" w:rsidRDefault="00041C9D" w:rsidP="00041C9D">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791D0F">
        <w:rPr>
          <w:rStyle w:val="a6"/>
          <w:rFonts w:ascii="Times New Roman" w:hAnsi="Times New Roman" w:cs="Times New Roman"/>
          <w:sz w:val="20"/>
          <w:szCs w:val="20"/>
        </w:rPr>
        <w:t>1</w:t>
      </w:r>
      <w:r w:rsidRPr="00791D0F">
        <w:rPr>
          <w:rFonts w:ascii="Times New Roman" w:hAnsi="Times New Roman" w:cs="Times New Roman"/>
          <w:sz w:val="20"/>
          <w:szCs w:val="20"/>
        </w:rPr>
        <w:t xml:space="preserve"> </w:t>
      </w:r>
      <w:r w:rsidRPr="00791D0F">
        <w:rPr>
          <w:rFonts w:ascii="Times New Roman" w:eastAsia="Times New Roman" w:hAnsi="Times New Roman" w:cs="Times New Roman"/>
          <w:sz w:val="20"/>
          <w:szCs w:val="20"/>
          <w:lang w:eastAsia="ru-RU"/>
        </w:rPr>
        <w:t>Пономарев, В. В. Экспертное исследование папиллярных узоров при их фрагментарном отображении в следах: учебно-методическое пособие / Пономарев В.В. – М., 2014. С. 34</w:t>
      </w:r>
      <w:r>
        <w:rPr>
          <w:rFonts w:ascii="Times New Roman" w:eastAsia="Times New Roman" w:hAnsi="Times New Roman" w:cs="Times New Roman"/>
          <w:sz w:val="20"/>
          <w:szCs w:val="20"/>
          <w:lang w:eastAsia="ru-RU"/>
        </w:rPr>
        <w:t>.</w:t>
      </w:r>
    </w:p>
  </w:footnote>
  <w:footnote w:id="4">
    <w:p w14:paraId="355BA8D9" w14:textId="1938460D" w:rsidR="00041C9D" w:rsidRPr="00DB2AA5" w:rsidRDefault="00041C9D" w:rsidP="00041C9D">
      <w:pPr>
        <w:shd w:val="clear" w:color="auto" w:fill="FFFFFF"/>
        <w:spacing w:after="0" w:line="240" w:lineRule="auto"/>
        <w:ind w:firstLine="709"/>
        <w:jc w:val="both"/>
        <w:rPr>
          <w:rFonts w:ascii="Helvetica" w:eastAsia="Times New Roman" w:hAnsi="Helvetica" w:cs="Helvetica"/>
          <w:color w:val="252525"/>
          <w:sz w:val="21"/>
          <w:szCs w:val="21"/>
          <w:lang w:eastAsia="ru-RU"/>
        </w:rPr>
      </w:pPr>
      <w:r w:rsidRPr="00791D0F">
        <w:rPr>
          <w:rStyle w:val="a6"/>
          <w:rFonts w:ascii="Times New Roman" w:hAnsi="Times New Roman" w:cs="Times New Roman"/>
          <w:sz w:val="20"/>
          <w:szCs w:val="20"/>
        </w:rPr>
        <w:t>2</w:t>
      </w:r>
      <w:r w:rsidRPr="00791D0F">
        <w:rPr>
          <w:rFonts w:ascii="Times New Roman" w:hAnsi="Times New Roman" w:cs="Times New Roman"/>
          <w:sz w:val="20"/>
          <w:szCs w:val="20"/>
        </w:rPr>
        <w:t xml:space="preserve"> </w:t>
      </w:r>
      <w:proofErr w:type="spellStart"/>
      <w:r w:rsidRPr="00791D0F">
        <w:rPr>
          <w:rFonts w:ascii="Times New Roman" w:eastAsia="Times New Roman" w:hAnsi="Times New Roman" w:cs="Times New Roman"/>
          <w:sz w:val="20"/>
          <w:szCs w:val="20"/>
          <w:lang w:eastAsia="ru-RU"/>
        </w:rPr>
        <w:t>Балко</w:t>
      </w:r>
      <w:proofErr w:type="spellEnd"/>
      <w:r w:rsidRPr="00791D0F">
        <w:rPr>
          <w:rFonts w:ascii="Times New Roman" w:eastAsia="Times New Roman" w:hAnsi="Times New Roman" w:cs="Times New Roman"/>
          <w:sz w:val="20"/>
          <w:szCs w:val="20"/>
          <w:lang w:eastAsia="ru-RU"/>
        </w:rPr>
        <w:t xml:space="preserve">, В. И. К вопросу о классификации способов дактилоскопирования / </w:t>
      </w:r>
      <w:proofErr w:type="spellStart"/>
      <w:r w:rsidRPr="00791D0F">
        <w:rPr>
          <w:rFonts w:ascii="Times New Roman" w:eastAsia="Times New Roman" w:hAnsi="Times New Roman" w:cs="Times New Roman"/>
          <w:sz w:val="20"/>
          <w:szCs w:val="20"/>
          <w:lang w:eastAsia="ru-RU"/>
        </w:rPr>
        <w:t>Балко</w:t>
      </w:r>
      <w:proofErr w:type="spellEnd"/>
      <w:r w:rsidRPr="00791D0F">
        <w:rPr>
          <w:rFonts w:ascii="Times New Roman" w:eastAsia="Times New Roman" w:hAnsi="Times New Roman" w:cs="Times New Roman"/>
          <w:sz w:val="20"/>
          <w:szCs w:val="20"/>
          <w:lang w:eastAsia="ru-RU"/>
        </w:rPr>
        <w:t xml:space="preserve"> В. И. // Криминалистика: вчера, сегодн</w:t>
      </w:r>
      <w:r>
        <w:rPr>
          <w:rFonts w:ascii="Times New Roman" w:eastAsia="Times New Roman" w:hAnsi="Times New Roman" w:cs="Times New Roman"/>
          <w:sz w:val="20"/>
          <w:szCs w:val="20"/>
          <w:lang w:eastAsia="ru-RU"/>
        </w:rPr>
        <w:t>я, завтра: сб. научных трудов.</w:t>
      </w:r>
      <w:r>
        <w:rPr>
          <w:rFonts w:ascii="Times New Roman" w:eastAsia="Times New Roman" w:hAnsi="Times New Roman" w:cs="Times New Roman"/>
          <w:sz w:val="20"/>
          <w:szCs w:val="20"/>
          <w:lang w:eastAsia="ru-RU"/>
        </w:rPr>
        <w:t xml:space="preserve"> </w:t>
      </w:r>
      <w:r w:rsidRPr="00791D0F">
        <w:rPr>
          <w:rFonts w:ascii="Times New Roman" w:eastAsia="Times New Roman" w:hAnsi="Times New Roman" w:cs="Times New Roman"/>
          <w:sz w:val="20"/>
          <w:szCs w:val="20"/>
          <w:lang w:eastAsia="ru-RU"/>
        </w:rPr>
        <w:t>2015. С. 21</w:t>
      </w:r>
      <w:r>
        <w:rPr>
          <w:rFonts w:ascii="Times New Roman" w:eastAsia="Times New Roman" w:hAnsi="Times New Roman" w:cs="Times New Roman"/>
          <w:sz w:val="20"/>
          <w:szCs w:val="20"/>
          <w:lang w:eastAsia="ru-RU"/>
        </w:rPr>
        <w:t>.</w:t>
      </w:r>
    </w:p>
  </w:footnote>
  <w:footnote w:id="5">
    <w:p w14:paraId="18696254" w14:textId="77777777" w:rsidR="00041C9D" w:rsidRPr="00740270" w:rsidRDefault="00041C9D" w:rsidP="00041C9D">
      <w:pPr>
        <w:shd w:val="clear" w:color="auto" w:fill="FFFFFF"/>
        <w:spacing w:after="0" w:line="240" w:lineRule="auto"/>
        <w:ind w:firstLine="709"/>
        <w:jc w:val="both"/>
        <w:rPr>
          <w:rFonts w:ascii="Times New Roman" w:eastAsia="Times New Roman" w:hAnsi="Times New Roman" w:cs="Times New Roman"/>
          <w:color w:val="252525"/>
          <w:sz w:val="20"/>
          <w:szCs w:val="20"/>
          <w:lang w:eastAsia="ru-RU"/>
        </w:rPr>
      </w:pPr>
      <w:r>
        <w:rPr>
          <w:rStyle w:val="a6"/>
        </w:rPr>
        <w:footnoteRef/>
      </w:r>
      <w:r>
        <w:t xml:space="preserve"> </w:t>
      </w:r>
      <w:proofErr w:type="spellStart"/>
      <w:r w:rsidRPr="000C6B6A">
        <w:rPr>
          <w:rFonts w:ascii="Times New Roman" w:eastAsia="Times New Roman" w:hAnsi="Times New Roman" w:cs="Times New Roman"/>
          <w:color w:val="252525"/>
          <w:sz w:val="20"/>
          <w:szCs w:val="20"/>
          <w:lang w:eastAsia="ru-RU"/>
        </w:rPr>
        <w:t>Барей</w:t>
      </w:r>
      <w:proofErr w:type="spellEnd"/>
      <w:r w:rsidRPr="000C6B6A">
        <w:rPr>
          <w:rFonts w:ascii="Times New Roman" w:eastAsia="Times New Roman" w:hAnsi="Times New Roman" w:cs="Times New Roman"/>
          <w:color w:val="252525"/>
          <w:sz w:val="20"/>
          <w:szCs w:val="20"/>
          <w:lang w:eastAsia="ru-RU"/>
        </w:rPr>
        <w:t xml:space="preserve">, Н. С. Становление отечественной дактилоскопии (первый этап развития дактилоскопии в России) / Н. С. </w:t>
      </w:r>
      <w:proofErr w:type="spellStart"/>
      <w:r w:rsidRPr="000C6B6A">
        <w:rPr>
          <w:rFonts w:ascii="Times New Roman" w:eastAsia="Times New Roman" w:hAnsi="Times New Roman" w:cs="Times New Roman"/>
          <w:color w:val="252525"/>
          <w:sz w:val="20"/>
          <w:szCs w:val="20"/>
          <w:lang w:eastAsia="ru-RU"/>
        </w:rPr>
        <w:t>Барей</w:t>
      </w:r>
      <w:proofErr w:type="spellEnd"/>
      <w:r w:rsidRPr="000C6B6A">
        <w:rPr>
          <w:rFonts w:ascii="Times New Roman" w:eastAsia="Times New Roman" w:hAnsi="Times New Roman" w:cs="Times New Roman"/>
          <w:color w:val="252525"/>
          <w:sz w:val="20"/>
          <w:szCs w:val="20"/>
          <w:lang w:eastAsia="ru-RU"/>
        </w:rPr>
        <w:t xml:space="preserve"> // Власть и</w:t>
      </w:r>
      <w:r>
        <w:rPr>
          <w:rFonts w:ascii="Times New Roman" w:eastAsia="Times New Roman" w:hAnsi="Times New Roman" w:cs="Times New Roman"/>
          <w:color w:val="252525"/>
          <w:sz w:val="20"/>
          <w:szCs w:val="20"/>
          <w:lang w:eastAsia="ru-RU"/>
        </w:rPr>
        <w:t xml:space="preserve"> управление на Востоке России. 2013. № 3 (64). С. 177.</w:t>
      </w:r>
    </w:p>
  </w:footnote>
  <w:footnote w:id="6">
    <w:p w14:paraId="1DEDEDA9" w14:textId="77777777" w:rsidR="00041C9D" w:rsidRDefault="00041C9D" w:rsidP="00041C9D">
      <w:pPr>
        <w:pStyle w:val="a4"/>
        <w:ind w:firstLine="709"/>
        <w:jc w:val="both"/>
      </w:pPr>
      <w:r>
        <w:rPr>
          <w:rStyle w:val="a6"/>
        </w:rPr>
        <w:footnoteRef/>
      </w:r>
      <w:r>
        <w:t xml:space="preserve"> </w:t>
      </w:r>
      <w:r w:rsidRPr="000C6B6A">
        <w:rPr>
          <w:rFonts w:ascii="Times New Roman" w:eastAsia="Times New Roman" w:hAnsi="Times New Roman" w:cs="Times New Roman"/>
          <w:color w:val="252525"/>
          <w:lang w:eastAsia="ru-RU"/>
        </w:rPr>
        <w:t>Бугаев, К. В. Права человека и сроки хранения дактилоскопической информации / К. В. Бугаев // Науч.-</w:t>
      </w:r>
      <w:proofErr w:type="spellStart"/>
      <w:r w:rsidRPr="000C6B6A">
        <w:rPr>
          <w:rFonts w:ascii="Times New Roman" w:eastAsia="Times New Roman" w:hAnsi="Times New Roman" w:cs="Times New Roman"/>
          <w:color w:val="252525"/>
          <w:lang w:eastAsia="ru-RU"/>
        </w:rPr>
        <w:t>практ</w:t>
      </w:r>
      <w:proofErr w:type="spellEnd"/>
      <w:r w:rsidRPr="000C6B6A">
        <w:rPr>
          <w:rFonts w:ascii="Times New Roman" w:eastAsia="Times New Roman" w:hAnsi="Times New Roman" w:cs="Times New Roman"/>
          <w:color w:val="252525"/>
          <w:lang w:eastAsia="ru-RU"/>
        </w:rPr>
        <w:t xml:space="preserve">. </w:t>
      </w:r>
      <w:proofErr w:type="spellStart"/>
      <w:r w:rsidRPr="000C6B6A">
        <w:rPr>
          <w:rFonts w:ascii="Times New Roman" w:eastAsia="Times New Roman" w:hAnsi="Times New Roman" w:cs="Times New Roman"/>
          <w:color w:val="252525"/>
          <w:lang w:eastAsia="ru-RU"/>
        </w:rPr>
        <w:t>конф</w:t>
      </w:r>
      <w:proofErr w:type="spellEnd"/>
      <w:r w:rsidRPr="000C6B6A">
        <w:rPr>
          <w:rFonts w:ascii="Times New Roman" w:eastAsia="Times New Roman" w:hAnsi="Times New Roman" w:cs="Times New Roman"/>
          <w:color w:val="252525"/>
          <w:lang w:eastAsia="ru-RU"/>
        </w:rPr>
        <w:t>. «Международные юридические чтения», 25 апр. 2008 г. – Омск</w:t>
      </w:r>
      <w:r>
        <w:rPr>
          <w:rFonts w:ascii="Times New Roman" w:eastAsia="Times New Roman" w:hAnsi="Times New Roman" w:cs="Times New Roman"/>
          <w:color w:val="252525"/>
          <w:lang w:eastAsia="ru-RU"/>
        </w:rPr>
        <w:t xml:space="preserve">. </w:t>
      </w:r>
      <w:r w:rsidRPr="000C6B6A">
        <w:rPr>
          <w:rFonts w:ascii="Times New Roman" w:eastAsia="Times New Roman" w:hAnsi="Times New Roman" w:cs="Times New Roman"/>
          <w:color w:val="252525"/>
          <w:lang w:eastAsia="ru-RU"/>
        </w:rPr>
        <w:t>С. 106</w:t>
      </w:r>
      <w:r>
        <w:rPr>
          <w:rFonts w:ascii="Times New Roman" w:eastAsia="Times New Roman" w:hAnsi="Times New Roman" w:cs="Times New Roman"/>
          <w:color w:val="252525"/>
          <w:lang w:eastAsia="ru-RU"/>
        </w:rPr>
        <w:t>.</w:t>
      </w:r>
    </w:p>
  </w:footnote>
  <w:footnote w:id="7">
    <w:p w14:paraId="4BC32843" w14:textId="77777777" w:rsidR="00041C9D" w:rsidRPr="00740270" w:rsidRDefault="00041C9D" w:rsidP="00041C9D">
      <w:pPr>
        <w:shd w:val="clear" w:color="auto" w:fill="FFFFFF"/>
        <w:spacing w:after="0" w:line="240" w:lineRule="auto"/>
        <w:ind w:firstLine="709"/>
        <w:jc w:val="both"/>
        <w:rPr>
          <w:rFonts w:ascii="Times New Roman" w:eastAsia="Times New Roman" w:hAnsi="Times New Roman" w:cs="Times New Roman"/>
          <w:color w:val="252525"/>
          <w:sz w:val="20"/>
          <w:szCs w:val="20"/>
          <w:lang w:eastAsia="ru-RU"/>
        </w:rPr>
      </w:pPr>
      <w:r w:rsidRPr="00740270">
        <w:rPr>
          <w:rStyle w:val="a6"/>
          <w:rFonts w:ascii="Times New Roman" w:hAnsi="Times New Roman" w:cs="Times New Roman"/>
          <w:sz w:val="20"/>
          <w:szCs w:val="20"/>
        </w:rPr>
        <w:footnoteRef/>
      </w:r>
      <w:r w:rsidRPr="00740270">
        <w:rPr>
          <w:rFonts w:ascii="Times New Roman" w:hAnsi="Times New Roman" w:cs="Times New Roman"/>
          <w:sz w:val="20"/>
          <w:szCs w:val="20"/>
        </w:rPr>
        <w:t xml:space="preserve"> </w:t>
      </w:r>
      <w:r w:rsidRPr="00740270">
        <w:rPr>
          <w:rFonts w:ascii="Times New Roman" w:eastAsia="Times New Roman" w:hAnsi="Times New Roman" w:cs="Times New Roman"/>
          <w:color w:val="252525"/>
          <w:sz w:val="20"/>
          <w:szCs w:val="20"/>
          <w:lang w:eastAsia="ru-RU"/>
        </w:rPr>
        <w:t>Волынский, А. Ф. Дактилоскопия: влияние общественного сознания на ее возникновение и развитие / А. Ф. Волынский // Эксперт-криминалист. 2014. № 4. С. 37</w:t>
      </w:r>
      <w:r>
        <w:rPr>
          <w:rFonts w:ascii="Times New Roman" w:eastAsia="Times New Roman" w:hAnsi="Times New Roman" w:cs="Times New Roman"/>
          <w:color w:val="252525"/>
          <w:sz w:val="20"/>
          <w:szCs w:val="20"/>
          <w:lang w:eastAsia="ru-RU"/>
        </w:rPr>
        <w:t>.</w:t>
      </w:r>
    </w:p>
  </w:footnote>
  <w:footnote w:id="8">
    <w:p w14:paraId="18EC7134" w14:textId="2FCACFFC" w:rsidR="00041C9D" w:rsidRDefault="00041C9D" w:rsidP="00041C9D">
      <w:pPr>
        <w:pStyle w:val="a4"/>
        <w:ind w:firstLine="709"/>
        <w:jc w:val="both"/>
      </w:pPr>
      <w:r w:rsidRPr="00740270">
        <w:rPr>
          <w:rStyle w:val="a6"/>
          <w:rFonts w:ascii="Times New Roman" w:hAnsi="Times New Roman" w:cs="Times New Roman"/>
        </w:rPr>
        <w:footnoteRef/>
      </w:r>
      <w:r w:rsidRPr="00740270">
        <w:rPr>
          <w:rFonts w:ascii="Times New Roman" w:hAnsi="Times New Roman" w:cs="Times New Roman"/>
        </w:rPr>
        <w:t xml:space="preserve"> </w:t>
      </w:r>
      <w:r w:rsidRPr="00740270">
        <w:rPr>
          <w:rFonts w:ascii="Times New Roman" w:eastAsia="Times New Roman" w:hAnsi="Times New Roman" w:cs="Times New Roman"/>
          <w:color w:val="252525"/>
          <w:lang w:eastAsia="ru-RU"/>
        </w:rPr>
        <w:t xml:space="preserve">Николенко, В. В. К вопросу дактилоскопии как элемента обеспечения национальной безопасности / Николенко В. В. // </w:t>
      </w:r>
      <w:proofErr w:type="spellStart"/>
      <w:r w:rsidRPr="00740270">
        <w:rPr>
          <w:rFonts w:ascii="Times New Roman" w:eastAsia="Times New Roman" w:hAnsi="Times New Roman" w:cs="Times New Roman"/>
          <w:color w:val="252525"/>
          <w:lang w:eastAsia="ru-RU"/>
        </w:rPr>
        <w:t>Science</w:t>
      </w:r>
      <w:proofErr w:type="spellEnd"/>
      <w:r w:rsidRPr="00740270">
        <w:rPr>
          <w:rFonts w:ascii="Times New Roman" w:eastAsia="Times New Roman" w:hAnsi="Times New Roman" w:cs="Times New Roman"/>
          <w:color w:val="252525"/>
          <w:lang w:eastAsia="ru-RU"/>
        </w:rPr>
        <w:t xml:space="preserve"> </w:t>
      </w:r>
      <w:proofErr w:type="spellStart"/>
      <w:r w:rsidRPr="00740270">
        <w:rPr>
          <w:rFonts w:ascii="Times New Roman" w:eastAsia="Times New Roman" w:hAnsi="Times New Roman" w:cs="Times New Roman"/>
          <w:color w:val="252525"/>
          <w:lang w:eastAsia="ru-RU"/>
        </w:rPr>
        <w:t>Time</w:t>
      </w:r>
      <w:proofErr w:type="spellEnd"/>
      <w:r w:rsidRPr="00740270">
        <w:rPr>
          <w:rFonts w:ascii="Times New Roman" w:eastAsia="Times New Roman" w:hAnsi="Times New Roman" w:cs="Times New Roman"/>
          <w:color w:val="252525"/>
          <w:lang w:eastAsia="ru-RU"/>
        </w:rPr>
        <w:t>.</w:t>
      </w:r>
      <w:r>
        <w:rPr>
          <w:rFonts w:ascii="Times New Roman" w:eastAsia="Times New Roman" w:hAnsi="Times New Roman" w:cs="Times New Roman"/>
          <w:color w:val="252525"/>
          <w:lang w:eastAsia="ru-RU"/>
        </w:rPr>
        <w:t xml:space="preserve"> </w:t>
      </w:r>
      <w:r w:rsidRPr="00740270">
        <w:rPr>
          <w:rFonts w:ascii="Times New Roman" w:eastAsia="Times New Roman" w:hAnsi="Times New Roman" w:cs="Times New Roman"/>
          <w:color w:val="252525"/>
          <w:lang w:eastAsia="ru-RU"/>
        </w:rPr>
        <w:t>2015. № 4 (16). С. 557</w:t>
      </w:r>
      <w:r>
        <w:rPr>
          <w:rFonts w:ascii="Times New Roman" w:eastAsia="Times New Roman" w:hAnsi="Times New Roman" w:cs="Times New Roman"/>
          <w:color w:val="252525"/>
          <w:lang w:eastAsia="ru-RU"/>
        </w:rPr>
        <w:t>.</w:t>
      </w:r>
    </w:p>
  </w:footnote>
  <w:footnote w:id="9">
    <w:p w14:paraId="41BF89B8" w14:textId="2EFF389E" w:rsidR="00041C9D" w:rsidRDefault="00041C9D" w:rsidP="00041C9D">
      <w:pPr>
        <w:pStyle w:val="a4"/>
        <w:ind w:firstLine="709"/>
        <w:jc w:val="both"/>
      </w:pPr>
      <w:r>
        <w:rPr>
          <w:rStyle w:val="a6"/>
        </w:rPr>
        <w:footnoteRef/>
      </w:r>
      <w:r>
        <w:t xml:space="preserve"> </w:t>
      </w:r>
      <w:r w:rsidRPr="000C6B6A">
        <w:rPr>
          <w:rFonts w:ascii="Times New Roman" w:eastAsia="Times New Roman" w:hAnsi="Times New Roman" w:cs="Times New Roman"/>
          <w:color w:val="252525"/>
          <w:lang w:eastAsia="ru-RU"/>
        </w:rPr>
        <w:t>Волынский, А. Ф. Дактилоскопия: влияние общественного сознания на ее возникновение и развитие / А. Ф. Волынский /</w:t>
      </w:r>
      <w:r>
        <w:rPr>
          <w:rFonts w:ascii="Times New Roman" w:eastAsia="Times New Roman" w:hAnsi="Times New Roman" w:cs="Times New Roman"/>
          <w:color w:val="252525"/>
          <w:lang w:eastAsia="ru-RU"/>
        </w:rPr>
        <w:t>/ Эксперт-криминалист. 2014.</w:t>
      </w:r>
      <w:r>
        <w:rPr>
          <w:rFonts w:ascii="Times New Roman" w:eastAsia="Times New Roman" w:hAnsi="Times New Roman" w:cs="Times New Roman"/>
          <w:color w:val="252525"/>
          <w:lang w:eastAsia="ru-RU"/>
        </w:rPr>
        <w:t xml:space="preserve"> </w:t>
      </w:r>
      <w:r w:rsidRPr="000C6B6A">
        <w:rPr>
          <w:rFonts w:ascii="Times New Roman" w:eastAsia="Times New Roman" w:hAnsi="Times New Roman" w:cs="Times New Roman"/>
          <w:color w:val="252525"/>
          <w:lang w:eastAsia="ru-RU"/>
        </w:rPr>
        <w:t>№ 4. С. 69</w:t>
      </w:r>
      <w:r>
        <w:rPr>
          <w:rFonts w:ascii="Times New Roman" w:eastAsia="Times New Roman" w:hAnsi="Times New Roman" w:cs="Times New Roman"/>
          <w:color w:val="252525"/>
          <w:lang w:eastAsia="ru-RU"/>
        </w:rPr>
        <w:t>.</w:t>
      </w:r>
    </w:p>
  </w:footnote>
  <w:footnote w:id="10">
    <w:p w14:paraId="6C1329AA" w14:textId="77777777" w:rsidR="00041C9D" w:rsidRDefault="00041C9D" w:rsidP="00041C9D">
      <w:pPr>
        <w:pStyle w:val="a4"/>
        <w:ind w:firstLine="709"/>
        <w:jc w:val="both"/>
      </w:pPr>
      <w:r>
        <w:rPr>
          <w:rStyle w:val="a6"/>
        </w:rPr>
        <w:footnoteRef/>
      </w:r>
      <w:r>
        <w:t xml:space="preserve"> </w:t>
      </w:r>
      <w:r w:rsidRPr="000C6B6A">
        <w:rPr>
          <w:rFonts w:ascii="Times New Roman" w:eastAsia="Times New Roman" w:hAnsi="Times New Roman" w:cs="Times New Roman"/>
          <w:color w:val="252525"/>
          <w:lang w:eastAsia="ru-RU"/>
        </w:rPr>
        <w:t>Пономарев, В. В. Экспертное исследование папиллярных узоров при их фрагментарном отображении в следах: учебно-методиче</w:t>
      </w:r>
      <w:r>
        <w:rPr>
          <w:rFonts w:ascii="Times New Roman" w:eastAsia="Times New Roman" w:hAnsi="Times New Roman" w:cs="Times New Roman"/>
          <w:color w:val="252525"/>
          <w:lang w:eastAsia="ru-RU"/>
        </w:rPr>
        <w:t xml:space="preserve">ское пособие / Пономарев В.В. </w:t>
      </w:r>
      <w:r w:rsidRPr="000C6B6A">
        <w:rPr>
          <w:rFonts w:ascii="Times New Roman" w:eastAsia="Times New Roman" w:hAnsi="Times New Roman" w:cs="Times New Roman"/>
          <w:color w:val="252525"/>
          <w:lang w:eastAsia="ru-RU"/>
        </w:rPr>
        <w:t>М., 2014. С. 81</w:t>
      </w:r>
      <w:r>
        <w:rPr>
          <w:rFonts w:ascii="Times New Roman" w:eastAsia="Times New Roman" w:hAnsi="Times New Roman" w:cs="Times New Roman"/>
          <w:color w:val="252525"/>
          <w:lang w:eastAsia="ru-RU"/>
        </w:rPr>
        <w:t>.</w:t>
      </w:r>
    </w:p>
  </w:footnote>
  <w:footnote w:id="11">
    <w:p w14:paraId="36324616" w14:textId="77777777" w:rsidR="00041C9D" w:rsidRPr="00740270" w:rsidRDefault="00041C9D" w:rsidP="00041C9D">
      <w:pPr>
        <w:pStyle w:val="a4"/>
        <w:ind w:firstLine="709"/>
        <w:jc w:val="both"/>
        <w:rPr>
          <w:rFonts w:ascii="Times New Roman" w:hAnsi="Times New Roman" w:cs="Times New Roman"/>
        </w:rPr>
      </w:pPr>
      <w:r w:rsidRPr="00740270">
        <w:rPr>
          <w:rStyle w:val="a6"/>
          <w:rFonts w:ascii="Times New Roman" w:hAnsi="Times New Roman" w:cs="Times New Roman"/>
        </w:rPr>
        <w:footnoteRef/>
      </w:r>
      <w:r w:rsidRPr="00740270">
        <w:rPr>
          <w:rFonts w:ascii="Times New Roman" w:hAnsi="Times New Roman" w:cs="Times New Roman"/>
        </w:rPr>
        <w:t xml:space="preserve"> </w:t>
      </w:r>
      <w:proofErr w:type="spellStart"/>
      <w:r w:rsidRPr="00740270">
        <w:rPr>
          <w:rFonts w:ascii="Times New Roman" w:eastAsia="Times New Roman" w:hAnsi="Times New Roman" w:cs="Times New Roman"/>
          <w:color w:val="252525"/>
          <w:lang w:eastAsia="ru-RU"/>
        </w:rPr>
        <w:t>Барей</w:t>
      </w:r>
      <w:proofErr w:type="spellEnd"/>
      <w:r w:rsidRPr="00740270">
        <w:rPr>
          <w:rFonts w:ascii="Times New Roman" w:eastAsia="Times New Roman" w:hAnsi="Times New Roman" w:cs="Times New Roman"/>
          <w:color w:val="252525"/>
          <w:lang w:eastAsia="ru-RU"/>
        </w:rPr>
        <w:t xml:space="preserve">, Н. С. Становление отечественной дактилоскопии (первый этап развития дактилоскопии в России) / Н. С. </w:t>
      </w:r>
      <w:proofErr w:type="spellStart"/>
      <w:r w:rsidRPr="00740270">
        <w:rPr>
          <w:rFonts w:ascii="Times New Roman" w:eastAsia="Times New Roman" w:hAnsi="Times New Roman" w:cs="Times New Roman"/>
          <w:color w:val="252525"/>
          <w:lang w:eastAsia="ru-RU"/>
        </w:rPr>
        <w:t>Барей</w:t>
      </w:r>
      <w:proofErr w:type="spellEnd"/>
      <w:r w:rsidRPr="00740270">
        <w:rPr>
          <w:rFonts w:ascii="Times New Roman" w:eastAsia="Times New Roman" w:hAnsi="Times New Roman" w:cs="Times New Roman"/>
          <w:color w:val="252525"/>
          <w:lang w:eastAsia="ru-RU"/>
        </w:rPr>
        <w:t xml:space="preserve"> // Власть и управление на Востоке России. – 2013. – № 3 (64). С. 177</w:t>
      </w:r>
      <w:r>
        <w:rPr>
          <w:rFonts w:ascii="Times New Roman" w:eastAsia="Times New Roman" w:hAnsi="Times New Roman" w:cs="Times New Roman"/>
          <w:color w:val="252525"/>
          <w:lang w:eastAsia="ru-RU"/>
        </w:rPr>
        <w:t>.</w:t>
      </w:r>
      <w:r w:rsidRPr="00740270">
        <w:rPr>
          <w:rFonts w:ascii="Times New Roman" w:hAnsi="Times New Roman" w:cs="Times New Roman"/>
        </w:rPr>
        <w:t xml:space="preserve"> </w:t>
      </w:r>
    </w:p>
  </w:footnote>
  <w:footnote w:id="12">
    <w:p w14:paraId="41B7800D" w14:textId="7A90C1D3" w:rsidR="00041C9D" w:rsidRDefault="00041C9D" w:rsidP="00041C9D">
      <w:pPr>
        <w:pStyle w:val="a4"/>
        <w:ind w:firstLine="709"/>
        <w:jc w:val="both"/>
      </w:pPr>
      <w:r w:rsidRPr="00740270">
        <w:rPr>
          <w:rStyle w:val="a6"/>
          <w:rFonts w:ascii="Times New Roman" w:hAnsi="Times New Roman" w:cs="Times New Roman"/>
        </w:rPr>
        <w:footnoteRef/>
      </w:r>
      <w:r w:rsidRPr="00740270">
        <w:rPr>
          <w:rFonts w:ascii="Times New Roman" w:hAnsi="Times New Roman" w:cs="Times New Roman"/>
        </w:rPr>
        <w:t xml:space="preserve"> </w:t>
      </w:r>
      <w:r w:rsidRPr="00740270">
        <w:rPr>
          <w:rFonts w:ascii="Times New Roman" w:eastAsia="Times New Roman" w:hAnsi="Times New Roman" w:cs="Times New Roman"/>
          <w:color w:val="252525"/>
          <w:lang w:eastAsia="ru-RU"/>
        </w:rPr>
        <w:t xml:space="preserve">Дашков, Г. В. Вопросы выявления и криминалистического исследования следов рук </w:t>
      </w:r>
      <w:r>
        <w:rPr>
          <w:rFonts w:ascii="Times New Roman" w:eastAsia="Times New Roman" w:hAnsi="Times New Roman" w:cs="Times New Roman"/>
          <w:color w:val="252525"/>
          <w:lang w:eastAsia="ru-RU"/>
        </w:rPr>
        <w:t>/ Г. В. Дашков, А. И. Дворкин.</w:t>
      </w:r>
      <w:r>
        <w:rPr>
          <w:rFonts w:ascii="Times New Roman" w:eastAsia="Times New Roman" w:hAnsi="Times New Roman" w:cs="Times New Roman"/>
          <w:color w:val="252525"/>
          <w:lang w:eastAsia="ru-RU"/>
        </w:rPr>
        <w:t xml:space="preserve"> </w:t>
      </w:r>
      <w:r w:rsidRPr="00740270">
        <w:rPr>
          <w:rFonts w:ascii="Times New Roman" w:eastAsia="Times New Roman" w:hAnsi="Times New Roman" w:cs="Times New Roman"/>
          <w:color w:val="252525"/>
          <w:lang w:eastAsia="ru-RU"/>
        </w:rPr>
        <w:t>М., 1976. С. 45</w:t>
      </w:r>
      <w:r>
        <w:rPr>
          <w:rFonts w:ascii="Times New Roman" w:eastAsia="Times New Roman" w:hAnsi="Times New Roman" w:cs="Times New Roman"/>
          <w:color w:val="252525"/>
          <w:lang w:eastAsia="ru-RU"/>
        </w:rPr>
        <w:t>.</w:t>
      </w:r>
    </w:p>
  </w:footnote>
  <w:footnote w:id="13">
    <w:p w14:paraId="443D4E1D" w14:textId="77777777" w:rsidR="000161D8" w:rsidRPr="008A27EE" w:rsidRDefault="000161D8" w:rsidP="00EA6754">
      <w:pPr>
        <w:pStyle w:val="a4"/>
        <w:ind w:firstLine="709"/>
        <w:jc w:val="both"/>
        <w:rPr>
          <w:rFonts w:ascii="Times New Roman" w:hAnsi="Times New Roman" w:cs="Times New Roman"/>
        </w:rPr>
      </w:pPr>
      <w:r w:rsidRPr="008A27EE">
        <w:rPr>
          <w:rStyle w:val="a6"/>
          <w:rFonts w:ascii="Times New Roman" w:hAnsi="Times New Roman" w:cs="Times New Roman"/>
        </w:rPr>
        <w:footnoteRef/>
      </w:r>
      <w:r w:rsidRPr="008A27EE">
        <w:rPr>
          <w:rFonts w:ascii="Times New Roman" w:hAnsi="Times New Roman" w:cs="Times New Roman"/>
        </w:rPr>
        <w:t xml:space="preserve"> Герасимов И. Ф. Кри</w:t>
      </w:r>
      <w:r w:rsidR="008A27EE" w:rsidRPr="008A27EE">
        <w:rPr>
          <w:rFonts w:ascii="Times New Roman" w:hAnsi="Times New Roman" w:cs="Times New Roman"/>
        </w:rPr>
        <w:t xml:space="preserve">миналистика: Учебник для вузов// 2-е изд., </w:t>
      </w:r>
      <w:proofErr w:type="spellStart"/>
      <w:r w:rsidR="008A27EE" w:rsidRPr="008A27EE">
        <w:rPr>
          <w:rFonts w:ascii="Times New Roman" w:hAnsi="Times New Roman" w:cs="Times New Roman"/>
        </w:rPr>
        <w:t>перераб</w:t>
      </w:r>
      <w:proofErr w:type="spellEnd"/>
      <w:proofErr w:type="gramStart"/>
      <w:r w:rsidR="008A27EE" w:rsidRPr="008A27EE">
        <w:rPr>
          <w:rFonts w:ascii="Times New Roman" w:hAnsi="Times New Roman" w:cs="Times New Roman"/>
        </w:rPr>
        <w:t>.</w:t>
      </w:r>
      <w:proofErr w:type="gramEnd"/>
      <w:r w:rsidR="008A27EE" w:rsidRPr="008A27EE">
        <w:rPr>
          <w:rFonts w:ascii="Times New Roman" w:hAnsi="Times New Roman" w:cs="Times New Roman"/>
        </w:rPr>
        <w:t xml:space="preserve"> и доп. </w:t>
      </w:r>
      <w:r w:rsidRPr="008A27EE">
        <w:rPr>
          <w:rFonts w:ascii="Times New Roman" w:hAnsi="Times New Roman" w:cs="Times New Roman"/>
        </w:rPr>
        <w:t xml:space="preserve">М.: </w:t>
      </w:r>
      <w:proofErr w:type="spellStart"/>
      <w:r w:rsidRPr="008A27EE">
        <w:rPr>
          <w:rFonts w:ascii="Times New Roman" w:hAnsi="Times New Roman" w:cs="Times New Roman"/>
        </w:rPr>
        <w:t>Высш</w:t>
      </w:r>
      <w:proofErr w:type="spellEnd"/>
      <w:r w:rsidRPr="008A27EE">
        <w:rPr>
          <w:rFonts w:ascii="Times New Roman" w:hAnsi="Times New Roman" w:cs="Times New Roman"/>
        </w:rPr>
        <w:t xml:space="preserve">. </w:t>
      </w:r>
      <w:proofErr w:type="spellStart"/>
      <w:r w:rsidRPr="008A27EE">
        <w:rPr>
          <w:rFonts w:ascii="Times New Roman" w:hAnsi="Times New Roman" w:cs="Times New Roman"/>
        </w:rPr>
        <w:t>шк</w:t>
      </w:r>
      <w:proofErr w:type="spellEnd"/>
      <w:r w:rsidRPr="008A27EE">
        <w:rPr>
          <w:rFonts w:ascii="Times New Roman" w:hAnsi="Times New Roman" w:cs="Times New Roman"/>
        </w:rPr>
        <w:t>., 2004 г. С. 74</w:t>
      </w:r>
      <w:r w:rsidR="008A27EE" w:rsidRPr="008A27EE">
        <w:rPr>
          <w:rFonts w:ascii="Times New Roman" w:hAnsi="Times New Roman" w:cs="Times New Roman"/>
        </w:rPr>
        <w:t>.</w:t>
      </w:r>
    </w:p>
  </w:footnote>
  <w:footnote w:id="14">
    <w:p w14:paraId="7EEA80CE" w14:textId="77777777" w:rsidR="00300186" w:rsidRPr="00976B6B" w:rsidRDefault="00300186" w:rsidP="00300186">
      <w:pPr>
        <w:pStyle w:val="a4"/>
        <w:ind w:firstLine="709"/>
        <w:jc w:val="both"/>
      </w:pPr>
      <w:r w:rsidRPr="00EA6754">
        <w:rPr>
          <w:rStyle w:val="a6"/>
          <w:rFonts w:ascii="Times New Roman" w:hAnsi="Times New Roman" w:cs="Times New Roman"/>
        </w:rPr>
        <w:footnoteRef/>
      </w:r>
      <w:r>
        <w:rPr>
          <w:rFonts w:ascii="Times New Roman" w:hAnsi="Times New Roman" w:cs="Times New Roman"/>
        </w:rPr>
        <w:t xml:space="preserve"> Драпкин Л.Я. Криминалистика</w:t>
      </w:r>
      <w:r w:rsidRPr="00EA6754">
        <w:rPr>
          <w:rFonts w:ascii="Times New Roman" w:hAnsi="Times New Roman" w:cs="Times New Roman"/>
        </w:rPr>
        <w:t>: учебник для бакалав</w:t>
      </w:r>
      <w:r>
        <w:rPr>
          <w:rFonts w:ascii="Times New Roman" w:hAnsi="Times New Roman" w:cs="Times New Roman"/>
        </w:rPr>
        <w:t xml:space="preserve">ров </w:t>
      </w:r>
      <w:r w:rsidR="008A27EE">
        <w:rPr>
          <w:rFonts w:ascii="Times New Roman" w:hAnsi="Times New Roman" w:cs="Times New Roman"/>
        </w:rPr>
        <w:t>/</w:t>
      </w:r>
      <w:r>
        <w:rPr>
          <w:rFonts w:ascii="Times New Roman" w:hAnsi="Times New Roman" w:cs="Times New Roman"/>
        </w:rPr>
        <w:t>/ под ред. Л. Я. Драпкина. М.</w:t>
      </w:r>
      <w:r w:rsidRPr="00EA6754">
        <w:rPr>
          <w:rFonts w:ascii="Times New Roman" w:hAnsi="Times New Roman" w:cs="Times New Roman"/>
        </w:rPr>
        <w:t xml:space="preserve">: Издательство </w:t>
      </w:r>
      <w:proofErr w:type="spellStart"/>
      <w:r w:rsidRPr="00EA6754">
        <w:rPr>
          <w:rFonts w:ascii="Times New Roman" w:hAnsi="Times New Roman" w:cs="Times New Roman"/>
        </w:rPr>
        <w:t>Юрайт</w:t>
      </w:r>
      <w:proofErr w:type="spellEnd"/>
      <w:r w:rsidRPr="00EA6754">
        <w:rPr>
          <w:rFonts w:ascii="Times New Roman" w:hAnsi="Times New Roman" w:cs="Times New Roman"/>
        </w:rPr>
        <w:t>, 2013 г., С. 34</w:t>
      </w:r>
      <w:r w:rsidR="008A27EE">
        <w:rPr>
          <w:rFonts w:ascii="Times New Roman" w:hAnsi="Times New Roman" w:cs="Times New Roman"/>
        </w:rPr>
        <w:t>.</w:t>
      </w:r>
    </w:p>
  </w:footnote>
  <w:footnote w:id="15">
    <w:p w14:paraId="055C499D" w14:textId="3337EF84" w:rsidR="00CA160E" w:rsidRPr="00CA160E" w:rsidRDefault="00CA160E" w:rsidP="00CA160E">
      <w:pPr>
        <w:pStyle w:val="a4"/>
        <w:ind w:firstLine="709"/>
        <w:jc w:val="both"/>
        <w:rPr>
          <w:rFonts w:ascii="Times New Roman" w:hAnsi="Times New Roman" w:cs="Times New Roman"/>
        </w:rPr>
      </w:pPr>
      <w:r w:rsidRPr="00CA160E">
        <w:rPr>
          <w:rStyle w:val="a6"/>
          <w:rFonts w:ascii="Times New Roman" w:hAnsi="Times New Roman" w:cs="Times New Roman"/>
        </w:rPr>
        <w:footnoteRef/>
      </w:r>
      <w:r w:rsidRPr="00CA160E">
        <w:rPr>
          <w:rFonts w:ascii="Times New Roman" w:hAnsi="Times New Roman" w:cs="Times New Roman"/>
        </w:rPr>
        <w:t xml:space="preserve"> Савельева М.В.</w:t>
      </w:r>
      <w:r>
        <w:rPr>
          <w:rFonts w:ascii="Times New Roman" w:hAnsi="Times New Roman" w:cs="Times New Roman"/>
        </w:rPr>
        <w:t>, Смушкин А.Б. Криминалистика.</w:t>
      </w:r>
      <w:r w:rsidRPr="00CA160E">
        <w:rPr>
          <w:rFonts w:ascii="Times New Roman" w:hAnsi="Times New Roman" w:cs="Times New Roman"/>
        </w:rPr>
        <w:t xml:space="preserve"> Учебник М.: Дашков И.</w:t>
      </w:r>
      <w:r>
        <w:rPr>
          <w:rFonts w:ascii="Times New Roman" w:hAnsi="Times New Roman" w:cs="Times New Roman"/>
        </w:rPr>
        <w:t>К.</w:t>
      </w:r>
      <w:r w:rsidRPr="00CA160E">
        <w:rPr>
          <w:rFonts w:ascii="Times New Roman" w:hAnsi="Times New Roman" w:cs="Times New Roman"/>
        </w:rPr>
        <w:t xml:space="preserve"> 2009.</w:t>
      </w:r>
      <w:r w:rsidR="00041C9D">
        <w:rPr>
          <w:rFonts w:ascii="Times New Roman" w:hAnsi="Times New Roman" w:cs="Times New Roman"/>
        </w:rPr>
        <w:t xml:space="preserve"> </w:t>
      </w:r>
      <w:r w:rsidRPr="00CA160E">
        <w:rPr>
          <w:rFonts w:ascii="Times New Roman" w:hAnsi="Times New Roman" w:cs="Times New Roman"/>
        </w:rPr>
        <w:t>С. 12</w:t>
      </w:r>
      <w:r>
        <w:rPr>
          <w:rFonts w:ascii="Times New Roman" w:hAnsi="Times New Roman" w:cs="Times New Roman"/>
        </w:rPr>
        <w:t>.</w:t>
      </w:r>
    </w:p>
  </w:footnote>
  <w:footnote w:id="16">
    <w:p w14:paraId="4080B95E" w14:textId="77777777" w:rsidR="00CA160E" w:rsidRDefault="00CA160E" w:rsidP="00CA160E">
      <w:pPr>
        <w:pStyle w:val="a4"/>
        <w:ind w:firstLine="709"/>
        <w:jc w:val="both"/>
      </w:pPr>
      <w:r w:rsidRPr="00CA160E">
        <w:rPr>
          <w:rStyle w:val="a6"/>
          <w:rFonts w:ascii="Times New Roman" w:hAnsi="Times New Roman" w:cs="Times New Roman"/>
        </w:rPr>
        <w:footnoteRef/>
      </w:r>
      <w:r w:rsidRPr="00CA160E">
        <w:rPr>
          <w:rFonts w:ascii="Times New Roman" w:hAnsi="Times New Roman" w:cs="Times New Roman"/>
        </w:rPr>
        <w:t xml:space="preserve"> </w:t>
      </w:r>
      <w:proofErr w:type="spellStart"/>
      <w:r w:rsidRPr="00CA160E">
        <w:rPr>
          <w:rFonts w:ascii="Times New Roman" w:hAnsi="Times New Roman" w:cs="Times New Roman"/>
        </w:rPr>
        <w:t>Балугина</w:t>
      </w:r>
      <w:proofErr w:type="spellEnd"/>
      <w:r w:rsidRPr="00CA160E">
        <w:rPr>
          <w:rFonts w:ascii="Times New Roman" w:hAnsi="Times New Roman" w:cs="Times New Roman"/>
        </w:rPr>
        <w:t xml:space="preserve"> Т.С. Криминалистика. Общие положения методики расследования преступлений. Л</w:t>
      </w:r>
      <w:r w:rsidR="008A27EE">
        <w:rPr>
          <w:rFonts w:ascii="Times New Roman" w:hAnsi="Times New Roman" w:cs="Times New Roman"/>
        </w:rPr>
        <w:t xml:space="preserve">екции. </w:t>
      </w:r>
      <w:proofErr w:type="spellStart"/>
      <w:r w:rsidR="008A27EE">
        <w:rPr>
          <w:rFonts w:ascii="Times New Roman" w:hAnsi="Times New Roman" w:cs="Times New Roman"/>
        </w:rPr>
        <w:t>КубГУ</w:t>
      </w:r>
      <w:proofErr w:type="spellEnd"/>
      <w:r w:rsidR="008A27EE">
        <w:rPr>
          <w:rFonts w:ascii="Times New Roman" w:hAnsi="Times New Roman" w:cs="Times New Roman"/>
        </w:rPr>
        <w:t>, Краснодар.</w:t>
      </w:r>
      <w:r w:rsidRPr="00CA160E">
        <w:rPr>
          <w:rFonts w:ascii="Times New Roman" w:hAnsi="Times New Roman" w:cs="Times New Roman"/>
        </w:rPr>
        <w:t xml:space="preserve"> 2011. С. 68</w:t>
      </w:r>
      <w:r>
        <w:rPr>
          <w:rFonts w:ascii="Times New Roman" w:hAnsi="Times New Roman" w:cs="Times New Roman"/>
        </w:rPr>
        <w:t>.</w:t>
      </w:r>
    </w:p>
  </w:footnote>
  <w:footnote w:id="17">
    <w:p w14:paraId="255420DE" w14:textId="77777777" w:rsidR="00A214C6" w:rsidRPr="000C6B6A" w:rsidRDefault="00A214C6" w:rsidP="000C6B6A">
      <w:pPr>
        <w:pStyle w:val="a4"/>
        <w:ind w:firstLine="709"/>
        <w:jc w:val="both"/>
        <w:rPr>
          <w:rFonts w:ascii="Times New Roman" w:hAnsi="Times New Roman" w:cs="Times New Roman"/>
        </w:rPr>
      </w:pPr>
      <w:r w:rsidRPr="000C6B6A">
        <w:rPr>
          <w:rStyle w:val="a6"/>
          <w:rFonts w:ascii="Times New Roman" w:hAnsi="Times New Roman" w:cs="Times New Roman"/>
        </w:rPr>
        <w:t>1</w:t>
      </w:r>
      <w:r w:rsidRPr="000C6B6A">
        <w:rPr>
          <w:rFonts w:ascii="Times New Roman" w:hAnsi="Times New Roman" w:cs="Times New Roman"/>
        </w:rPr>
        <w:t xml:space="preserve"> Белкин Р.С. Кри</w:t>
      </w:r>
      <w:r w:rsidR="00740270">
        <w:rPr>
          <w:rFonts w:ascii="Times New Roman" w:hAnsi="Times New Roman" w:cs="Times New Roman"/>
        </w:rPr>
        <w:t xml:space="preserve">миналистическая энциклопедия. </w:t>
      </w:r>
      <w:r w:rsidRPr="000C6B6A">
        <w:rPr>
          <w:rFonts w:ascii="Times New Roman" w:hAnsi="Times New Roman" w:cs="Times New Roman"/>
        </w:rPr>
        <w:t>М</w:t>
      </w:r>
      <w:r w:rsidR="00740270">
        <w:rPr>
          <w:rFonts w:ascii="Times New Roman" w:hAnsi="Times New Roman" w:cs="Times New Roman"/>
        </w:rPr>
        <w:t xml:space="preserve">. Планета, 2010. </w:t>
      </w:r>
      <w:r w:rsidRPr="000C6B6A">
        <w:rPr>
          <w:rFonts w:ascii="Times New Roman" w:hAnsi="Times New Roman" w:cs="Times New Roman"/>
        </w:rPr>
        <w:t>С. 231</w:t>
      </w:r>
      <w:r w:rsidR="008A27EE">
        <w:rPr>
          <w:rFonts w:ascii="Times New Roman" w:hAnsi="Times New Roman" w:cs="Times New Roman"/>
        </w:rPr>
        <w:t>.</w:t>
      </w:r>
    </w:p>
  </w:footnote>
  <w:footnote w:id="18">
    <w:p w14:paraId="277DB6B2" w14:textId="28842FCA" w:rsidR="00A214C6" w:rsidRPr="001758AA" w:rsidRDefault="00A214C6" w:rsidP="000C6B6A">
      <w:pPr>
        <w:pStyle w:val="a4"/>
        <w:ind w:firstLine="709"/>
        <w:jc w:val="both"/>
      </w:pPr>
      <w:r w:rsidRPr="000C6B6A">
        <w:rPr>
          <w:rStyle w:val="a6"/>
          <w:rFonts w:ascii="Times New Roman" w:hAnsi="Times New Roman" w:cs="Times New Roman"/>
        </w:rPr>
        <w:t>2</w:t>
      </w:r>
      <w:r w:rsidRPr="000C6B6A">
        <w:rPr>
          <w:rFonts w:ascii="Times New Roman" w:hAnsi="Times New Roman" w:cs="Times New Roman"/>
        </w:rPr>
        <w:t xml:space="preserve"> Ищенко Е.П., Ф</w:t>
      </w:r>
      <w:r w:rsidR="008A27EE">
        <w:rPr>
          <w:rFonts w:ascii="Times New Roman" w:hAnsi="Times New Roman" w:cs="Times New Roman"/>
        </w:rPr>
        <w:t>илиппов А.Г.</w:t>
      </w:r>
      <w:r w:rsidR="00041C9D">
        <w:rPr>
          <w:rFonts w:ascii="Times New Roman" w:hAnsi="Times New Roman" w:cs="Times New Roman"/>
        </w:rPr>
        <w:t xml:space="preserve"> </w:t>
      </w:r>
      <w:r w:rsidR="008A27EE">
        <w:rPr>
          <w:rFonts w:ascii="Times New Roman" w:hAnsi="Times New Roman" w:cs="Times New Roman"/>
        </w:rPr>
        <w:t xml:space="preserve">Криминалистика. </w:t>
      </w:r>
      <w:r w:rsidR="006563C9">
        <w:rPr>
          <w:rFonts w:ascii="Times New Roman" w:hAnsi="Times New Roman" w:cs="Times New Roman"/>
        </w:rPr>
        <w:t>Учебник М.: Высшее образование</w:t>
      </w:r>
      <w:r w:rsidR="00041C9D">
        <w:rPr>
          <w:rFonts w:ascii="Times New Roman" w:hAnsi="Times New Roman" w:cs="Times New Roman"/>
        </w:rPr>
        <w:t xml:space="preserve"> </w:t>
      </w:r>
      <w:r w:rsidRPr="000C6B6A">
        <w:rPr>
          <w:rFonts w:ascii="Times New Roman" w:hAnsi="Times New Roman" w:cs="Times New Roman"/>
        </w:rPr>
        <w:t>2010</w:t>
      </w:r>
      <w:r w:rsidR="006563C9">
        <w:rPr>
          <w:rFonts w:ascii="Times New Roman" w:hAnsi="Times New Roman" w:cs="Times New Roman"/>
        </w:rPr>
        <w:t>.</w:t>
      </w:r>
      <w:r w:rsidRPr="000C6B6A">
        <w:rPr>
          <w:rFonts w:ascii="Times New Roman" w:hAnsi="Times New Roman" w:cs="Times New Roman"/>
        </w:rPr>
        <w:t>С. 132</w:t>
      </w:r>
      <w:r w:rsidR="008A27EE">
        <w:rPr>
          <w:rFonts w:ascii="Times New Roman" w:hAnsi="Times New Roman" w:cs="Times New Roman"/>
        </w:rPr>
        <w:t>.</w:t>
      </w:r>
    </w:p>
  </w:footnote>
  <w:footnote w:id="19">
    <w:p w14:paraId="1CD6A089" w14:textId="53495AC1" w:rsidR="00740270" w:rsidRPr="00740270" w:rsidRDefault="00740270" w:rsidP="00740270">
      <w:pPr>
        <w:pStyle w:val="a4"/>
        <w:ind w:firstLine="709"/>
        <w:jc w:val="both"/>
        <w:rPr>
          <w:rFonts w:ascii="Times New Roman" w:hAnsi="Times New Roman" w:cs="Times New Roman"/>
        </w:rPr>
      </w:pPr>
      <w:r w:rsidRPr="00740270">
        <w:rPr>
          <w:rStyle w:val="a6"/>
          <w:rFonts w:ascii="Times New Roman" w:hAnsi="Times New Roman" w:cs="Times New Roman"/>
        </w:rPr>
        <w:footnoteRef/>
      </w:r>
      <w:r w:rsidRPr="00740270">
        <w:rPr>
          <w:rFonts w:ascii="Times New Roman" w:hAnsi="Times New Roman" w:cs="Times New Roman"/>
        </w:rPr>
        <w:t xml:space="preserve">Аверьянова Т.В., Белкин, Р.С., </w:t>
      </w:r>
      <w:proofErr w:type="spellStart"/>
      <w:r w:rsidRPr="00740270">
        <w:rPr>
          <w:rFonts w:ascii="Times New Roman" w:hAnsi="Times New Roman" w:cs="Times New Roman"/>
        </w:rPr>
        <w:t>Корухов</w:t>
      </w:r>
      <w:proofErr w:type="spellEnd"/>
      <w:r w:rsidRPr="00740270">
        <w:rPr>
          <w:rFonts w:ascii="Times New Roman" w:hAnsi="Times New Roman" w:cs="Times New Roman"/>
        </w:rPr>
        <w:t xml:space="preserve"> Ю.Г., Российская Е.Р. Криминалистика.</w:t>
      </w:r>
      <w:r w:rsidR="00041C9D">
        <w:rPr>
          <w:rFonts w:ascii="Times New Roman" w:hAnsi="Times New Roman" w:cs="Times New Roman"/>
        </w:rPr>
        <w:t xml:space="preserve"> </w:t>
      </w:r>
      <w:r w:rsidRPr="00740270">
        <w:rPr>
          <w:rFonts w:ascii="Times New Roman" w:hAnsi="Times New Roman" w:cs="Times New Roman"/>
        </w:rPr>
        <w:t>М.: НОРМА ИНФРА-М, 2009. С. 363</w:t>
      </w:r>
      <w:r w:rsidR="008A27EE">
        <w:rPr>
          <w:rFonts w:ascii="Times New Roman" w:hAnsi="Times New Roman" w:cs="Times New Roman"/>
        </w:rPr>
        <w:t>.</w:t>
      </w:r>
      <w:r w:rsidRPr="00740270">
        <w:rPr>
          <w:rFonts w:ascii="Times New Roman" w:hAnsi="Times New Roman" w:cs="Times New Roman"/>
        </w:rPr>
        <w:t xml:space="preserve"> </w:t>
      </w:r>
    </w:p>
  </w:footnote>
  <w:footnote w:id="20">
    <w:p w14:paraId="70D96163" w14:textId="77777777" w:rsidR="00740270" w:rsidRPr="00740270" w:rsidRDefault="00740270" w:rsidP="00740270">
      <w:pPr>
        <w:pStyle w:val="a4"/>
        <w:ind w:firstLine="709"/>
        <w:jc w:val="both"/>
        <w:rPr>
          <w:rFonts w:ascii="Times New Roman" w:hAnsi="Times New Roman" w:cs="Times New Roman"/>
        </w:rPr>
      </w:pPr>
      <w:r w:rsidRPr="00740270">
        <w:rPr>
          <w:rStyle w:val="a6"/>
          <w:rFonts w:ascii="Times New Roman" w:hAnsi="Times New Roman" w:cs="Times New Roman"/>
        </w:rPr>
        <w:footnoteRef/>
      </w:r>
      <w:r w:rsidRPr="00740270">
        <w:rPr>
          <w:rFonts w:ascii="Times New Roman" w:hAnsi="Times New Roman" w:cs="Times New Roman"/>
        </w:rPr>
        <w:t xml:space="preserve"> Герасимов И. Ф. Криминалистика: Учебник для вузов// 2-е изд., </w:t>
      </w:r>
      <w:proofErr w:type="spellStart"/>
      <w:r w:rsidRPr="00740270">
        <w:rPr>
          <w:rFonts w:ascii="Times New Roman" w:hAnsi="Times New Roman" w:cs="Times New Roman"/>
        </w:rPr>
        <w:t>перераб</w:t>
      </w:r>
      <w:proofErr w:type="spellEnd"/>
      <w:r w:rsidRPr="00740270">
        <w:rPr>
          <w:rFonts w:ascii="Times New Roman" w:hAnsi="Times New Roman" w:cs="Times New Roman"/>
        </w:rPr>
        <w:t xml:space="preserve">. и доп. М.: </w:t>
      </w:r>
      <w:proofErr w:type="spellStart"/>
      <w:r w:rsidRPr="00740270">
        <w:rPr>
          <w:rFonts w:ascii="Times New Roman" w:hAnsi="Times New Roman" w:cs="Times New Roman"/>
        </w:rPr>
        <w:t>Высш</w:t>
      </w:r>
      <w:proofErr w:type="spellEnd"/>
      <w:r w:rsidRPr="00740270">
        <w:rPr>
          <w:rFonts w:ascii="Times New Roman" w:hAnsi="Times New Roman" w:cs="Times New Roman"/>
        </w:rPr>
        <w:t xml:space="preserve">. </w:t>
      </w:r>
      <w:proofErr w:type="spellStart"/>
      <w:r w:rsidRPr="00740270">
        <w:rPr>
          <w:rFonts w:ascii="Times New Roman" w:hAnsi="Times New Roman" w:cs="Times New Roman"/>
        </w:rPr>
        <w:t>шк</w:t>
      </w:r>
      <w:proofErr w:type="spellEnd"/>
      <w:r w:rsidRPr="00740270">
        <w:rPr>
          <w:rFonts w:ascii="Times New Roman" w:hAnsi="Times New Roman" w:cs="Times New Roman"/>
        </w:rPr>
        <w:t>., 2004г.</w:t>
      </w:r>
      <w:r>
        <w:rPr>
          <w:rFonts w:ascii="Times New Roman" w:hAnsi="Times New Roman" w:cs="Times New Roman"/>
        </w:rPr>
        <w:t xml:space="preserve"> С.92.</w:t>
      </w:r>
    </w:p>
  </w:footnote>
  <w:footnote w:id="21">
    <w:p w14:paraId="5E7A06F4" w14:textId="2090C6DF" w:rsidR="00740270" w:rsidRDefault="00740270" w:rsidP="00740270">
      <w:pPr>
        <w:pStyle w:val="a4"/>
        <w:ind w:firstLine="709"/>
        <w:jc w:val="both"/>
      </w:pPr>
      <w:r w:rsidRPr="00740270">
        <w:rPr>
          <w:rStyle w:val="a6"/>
          <w:rFonts w:ascii="Times New Roman" w:hAnsi="Times New Roman" w:cs="Times New Roman"/>
        </w:rPr>
        <w:footnoteRef/>
      </w:r>
      <w:r w:rsidRPr="00740270">
        <w:rPr>
          <w:rFonts w:ascii="Times New Roman" w:hAnsi="Times New Roman" w:cs="Times New Roman"/>
        </w:rPr>
        <w:t xml:space="preserve"> Агафонов В.В., Филиппов А.Г. Криминалистика: краткий курс лекций.</w:t>
      </w:r>
      <w:r w:rsidR="00041C9D">
        <w:rPr>
          <w:rFonts w:ascii="Times New Roman" w:hAnsi="Times New Roman" w:cs="Times New Roman"/>
        </w:rPr>
        <w:t xml:space="preserve"> </w:t>
      </w:r>
      <w:r w:rsidRPr="00740270">
        <w:rPr>
          <w:rFonts w:ascii="Times New Roman" w:hAnsi="Times New Roman" w:cs="Times New Roman"/>
        </w:rPr>
        <w:t xml:space="preserve">М.: Издательство </w:t>
      </w:r>
      <w:proofErr w:type="spellStart"/>
      <w:r w:rsidRPr="00740270">
        <w:rPr>
          <w:rFonts w:ascii="Times New Roman" w:hAnsi="Times New Roman" w:cs="Times New Roman"/>
        </w:rPr>
        <w:t>Юрайт</w:t>
      </w:r>
      <w:proofErr w:type="spellEnd"/>
      <w:r w:rsidRPr="00740270">
        <w:rPr>
          <w:rFonts w:ascii="Times New Roman" w:hAnsi="Times New Roman" w:cs="Times New Roman"/>
        </w:rPr>
        <w:t>, 2012.</w:t>
      </w:r>
      <w:r w:rsidR="00041C9D">
        <w:rPr>
          <w:rFonts w:ascii="Times New Roman" w:hAnsi="Times New Roman" w:cs="Times New Roman"/>
        </w:rPr>
        <w:t xml:space="preserve"> </w:t>
      </w:r>
      <w:r w:rsidRPr="00740270">
        <w:rPr>
          <w:rFonts w:ascii="Times New Roman" w:hAnsi="Times New Roman" w:cs="Times New Roman"/>
        </w:rPr>
        <w:t>С. 37</w:t>
      </w:r>
      <w:r w:rsidR="008A27EE">
        <w:rPr>
          <w:rFonts w:ascii="Times New Roman" w:hAnsi="Times New Roman" w:cs="Times New Roman"/>
        </w:rPr>
        <w:t>.</w:t>
      </w:r>
    </w:p>
  </w:footnote>
  <w:footnote w:id="22">
    <w:p w14:paraId="0A699F60" w14:textId="77777777" w:rsidR="000C6B6A" w:rsidRPr="000C6B6A" w:rsidRDefault="000C6B6A" w:rsidP="000C6B6A">
      <w:pPr>
        <w:pStyle w:val="a4"/>
        <w:ind w:firstLine="709"/>
        <w:jc w:val="both"/>
        <w:rPr>
          <w:rFonts w:ascii="Times New Roman" w:hAnsi="Times New Roman" w:cs="Times New Roman"/>
        </w:rPr>
      </w:pPr>
      <w:r w:rsidRPr="000C6B6A">
        <w:rPr>
          <w:rStyle w:val="a6"/>
          <w:rFonts w:ascii="Times New Roman" w:hAnsi="Times New Roman" w:cs="Times New Roman"/>
        </w:rPr>
        <w:t>1</w:t>
      </w:r>
      <w:r w:rsidRPr="000C6B6A">
        <w:rPr>
          <w:rFonts w:ascii="Times New Roman" w:hAnsi="Times New Roman" w:cs="Times New Roman"/>
        </w:rPr>
        <w:t xml:space="preserve"> </w:t>
      </w:r>
      <w:proofErr w:type="spellStart"/>
      <w:r w:rsidRPr="000C6B6A">
        <w:rPr>
          <w:rFonts w:ascii="Times New Roman" w:hAnsi="Times New Roman" w:cs="Times New Roman"/>
        </w:rPr>
        <w:t>Балугина</w:t>
      </w:r>
      <w:proofErr w:type="spellEnd"/>
      <w:r w:rsidRPr="000C6B6A">
        <w:rPr>
          <w:rFonts w:ascii="Times New Roman" w:hAnsi="Times New Roman" w:cs="Times New Roman"/>
        </w:rPr>
        <w:t xml:space="preserve"> Т.С. Криминалистика. Общие положения методики расследования преступлений. Ле</w:t>
      </w:r>
      <w:r w:rsidR="006563C9">
        <w:rPr>
          <w:rFonts w:ascii="Times New Roman" w:hAnsi="Times New Roman" w:cs="Times New Roman"/>
        </w:rPr>
        <w:t xml:space="preserve">кции. </w:t>
      </w:r>
      <w:proofErr w:type="spellStart"/>
      <w:r w:rsidR="006563C9">
        <w:rPr>
          <w:rFonts w:ascii="Times New Roman" w:hAnsi="Times New Roman" w:cs="Times New Roman"/>
        </w:rPr>
        <w:t>КубГУ</w:t>
      </w:r>
      <w:proofErr w:type="spellEnd"/>
      <w:r w:rsidR="006563C9">
        <w:rPr>
          <w:rFonts w:ascii="Times New Roman" w:hAnsi="Times New Roman" w:cs="Times New Roman"/>
        </w:rPr>
        <w:t xml:space="preserve">, Краснодар, 2011. </w:t>
      </w:r>
      <w:r w:rsidRPr="000C6B6A">
        <w:rPr>
          <w:rFonts w:ascii="Times New Roman" w:hAnsi="Times New Roman" w:cs="Times New Roman"/>
        </w:rPr>
        <w:t>С. 68</w:t>
      </w:r>
      <w:r w:rsidR="008A27EE">
        <w:rPr>
          <w:rFonts w:ascii="Times New Roman" w:hAnsi="Times New Roman" w:cs="Times New Roman"/>
        </w:rPr>
        <w:t>.</w:t>
      </w:r>
    </w:p>
  </w:footnote>
  <w:footnote w:id="23">
    <w:p w14:paraId="1113EC76" w14:textId="030553E0" w:rsidR="000C6B6A" w:rsidRPr="000C6B6A" w:rsidRDefault="000C6B6A" w:rsidP="000C6B6A">
      <w:pPr>
        <w:pStyle w:val="a4"/>
        <w:ind w:firstLine="709"/>
        <w:jc w:val="both"/>
      </w:pPr>
      <w:r w:rsidRPr="000C6B6A">
        <w:rPr>
          <w:rStyle w:val="a6"/>
          <w:rFonts w:ascii="Times New Roman" w:hAnsi="Times New Roman" w:cs="Times New Roman"/>
        </w:rPr>
        <w:t>2</w:t>
      </w:r>
      <w:r w:rsidRPr="000C6B6A">
        <w:rPr>
          <w:rFonts w:ascii="Times New Roman" w:hAnsi="Times New Roman" w:cs="Times New Roman"/>
        </w:rPr>
        <w:t xml:space="preserve"> Волынский А.Ф., Лавров </w:t>
      </w:r>
      <w:proofErr w:type="gramStart"/>
      <w:r w:rsidRPr="000C6B6A">
        <w:rPr>
          <w:rFonts w:ascii="Times New Roman" w:hAnsi="Times New Roman" w:cs="Times New Roman"/>
        </w:rPr>
        <w:t>В.П..</w:t>
      </w:r>
      <w:proofErr w:type="gramEnd"/>
      <w:r w:rsidR="00041C9D">
        <w:rPr>
          <w:rFonts w:ascii="Times New Roman" w:hAnsi="Times New Roman" w:cs="Times New Roman"/>
        </w:rPr>
        <w:t xml:space="preserve"> </w:t>
      </w:r>
      <w:r w:rsidRPr="000C6B6A">
        <w:rPr>
          <w:rFonts w:ascii="Times New Roman" w:hAnsi="Times New Roman" w:cs="Times New Roman"/>
        </w:rPr>
        <w:t>Криминалистика: учебник для студентов вузов/</w:t>
      </w:r>
      <w:r w:rsidR="008A27EE">
        <w:rPr>
          <w:rFonts w:ascii="Times New Roman" w:hAnsi="Times New Roman" w:cs="Times New Roman"/>
        </w:rPr>
        <w:t>/</w:t>
      </w:r>
      <w:r w:rsidRPr="000C6B6A">
        <w:rPr>
          <w:rFonts w:ascii="Times New Roman" w:hAnsi="Times New Roman" w:cs="Times New Roman"/>
        </w:rPr>
        <w:t xml:space="preserve"> М.: Ю</w:t>
      </w:r>
      <w:r w:rsidR="006563C9">
        <w:rPr>
          <w:rFonts w:ascii="Times New Roman" w:hAnsi="Times New Roman" w:cs="Times New Roman"/>
        </w:rPr>
        <w:t>НИТИ-ДАНА: Закон и право, 2013.</w:t>
      </w:r>
      <w:r w:rsidRPr="000C6B6A">
        <w:rPr>
          <w:rFonts w:ascii="Times New Roman" w:hAnsi="Times New Roman" w:cs="Times New Roman"/>
        </w:rPr>
        <w:t>С. 325</w:t>
      </w:r>
      <w:r w:rsidR="008A27EE">
        <w:rPr>
          <w:rFonts w:ascii="Times New Roman" w:hAnsi="Times New Roman" w:cs="Times New Roman"/>
        </w:rPr>
        <w:t>.</w:t>
      </w:r>
    </w:p>
  </w:footnote>
  <w:footnote w:id="24">
    <w:p w14:paraId="44632264" w14:textId="77777777" w:rsidR="000C6B6A" w:rsidRPr="000C6B6A" w:rsidRDefault="000C6B6A" w:rsidP="000C6B6A">
      <w:pPr>
        <w:pStyle w:val="a4"/>
        <w:ind w:firstLine="709"/>
        <w:jc w:val="both"/>
        <w:rPr>
          <w:rFonts w:ascii="Times New Roman" w:hAnsi="Times New Roman" w:cs="Times New Roman"/>
        </w:rPr>
      </w:pPr>
      <w:r w:rsidRPr="000C6B6A">
        <w:rPr>
          <w:rStyle w:val="a6"/>
          <w:rFonts w:ascii="Times New Roman" w:hAnsi="Times New Roman" w:cs="Times New Roman"/>
        </w:rPr>
        <w:t>1</w:t>
      </w:r>
      <w:r w:rsidRPr="000C6B6A">
        <w:rPr>
          <w:rFonts w:ascii="Times New Roman" w:hAnsi="Times New Roman" w:cs="Times New Roman"/>
        </w:rPr>
        <w:t xml:space="preserve"> Попов И. А. Справочник следователя. Осмотр места происшествия. – М.: ЦОКР МВД России, 2010. С</w:t>
      </w:r>
      <w:r>
        <w:rPr>
          <w:rFonts w:ascii="Times New Roman" w:hAnsi="Times New Roman" w:cs="Times New Roman"/>
        </w:rPr>
        <w:t>.</w:t>
      </w:r>
      <w:r w:rsidRPr="000C6B6A">
        <w:rPr>
          <w:rFonts w:ascii="Times New Roman" w:hAnsi="Times New Roman" w:cs="Times New Roman"/>
        </w:rPr>
        <w:t xml:space="preserve"> 82</w:t>
      </w:r>
      <w:r w:rsidR="008A27EE">
        <w:rPr>
          <w:rFonts w:ascii="Times New Roman" w:hAnsi="Times New Roman" w:cs="Times New Roman"/>
        </w:rPr>
        <w:t>.</w:t>
      </w:r>
    </w:p>
  </w:footnote>
  <w:footnote w:id="25">
    <w:p w14:paraId="2A2B20A9" w14:textId="77777777" w:rsidR="000C6B6A" w:rsidRPr="001758AA" w:rsidRDefault="000C6B6A" w:rsidP="000C6B6A">
      <w:pPr>
        <w:pStyle w:val="a4"/>
        <w:ind w:firstLine="709"/>
        <w:jc w:val="both"/>
      </w:pPr>
      <w:r w:rsidRPr="000C6B6A">
        <w:rPr>
          <w:rStyle w:val="a6"/>
          <w:rFonts w:ascii="Times New Roman" w:hAnsi="Times New Roman" w:cs="Times New Roman"/>
        </w:rPr>
        <w:t>2</w:t>
      </w:r>
      <w:r w:rsidRPr="000C6B6A">
        <w:rPr>
          <w:rFonts w:ascii="Times New Roman" w:hAnsi="Times New Roman" w:cs="Times New Roman"/>
        </w:rPr>
        <w:t xml:space="preserve"> Гросс Г.</w:t>
      </w:r>
      <w:r w:rsidR="006563C9">
        <w:rPr>
          <w:rFonts w:ascii="Times New Roman" w:hAnsi="Times New Roman" w:cs="Times New Roman"/>
        </w:rPr>
        <w:t>Г.</w:t>
      </w:r>
      <w:r w:rsidRPr="000C6B6A">
        <w:rPr>
          <w:rFonts w:ascii="Times New Roman" w:hAnsi="Times New Roman" w:cs="Times New Roman"/>
        </w:rPr>
        <w:t xml:space="preserve"> Руководство для судебных следователей как система криминалистики. Новое </w:t>
      </w:r>
      <w:r w:rsidR="006563C9">
        <w:rPr>
          <w:rFonts w:ascii="Times New Roman" w:hAnsi="Times New Roman" w:cs="Times New Roman"/>
        </w:rPr>
        <w:t xml:space="preserve">изд., </w:t>
      </w:r>
      <w:proofErr w:type="spellStart"/>
      <w:r w:rsidR="006563C9">
        <w:rPr>
          <w:rFonts w:ascii="Times New Roman" w:hAnsi="Times New Roman" w:cs="Times New Roman"/>
        </w:rPr>
        <w:t>перепеч</w:t>
      </w:r>
      <w:proofErr w:type="spellEnd"/>
      <w:r w:rsidR="006563C9">
        <w:rPr>
          <w:rFonts w:ascii="Times New Roman" w:hAnsi="Times New Roman" w:cs="Times New Roman"/>
        </w:rPr>
        <w:t xml:space="preserve">. с изд. 1908 г. М.: </w:t>
      </w:r>
      <w:proofErr w:type="spellStart"/>
      <w:r w:rsidR="006563C9">
        <w:rPr>
          <w:rFonts w:ascii="Times New Roman" w:hAnsi="Times New Roman" w:cs="Times New Roman"/>
        </w:rPr>
        <w:t>ЛексЭст</w:t>
      </w:r>
      <w:proofErr w:type="spellEnd"/>
      <w:r w:rsidR="006563C9">
        <w:rPr>
          <w:rFonts w:ascii="Times New Roman" w:hAnsi="Times New Roman" w:cs="Times New Roman"/>
        </w:rPr>
        <w:t>, 2010 .</w:t>
      </w:r>
      <w:r w:rsidRPr="000C6B6A">
        <w:rPr>
          <w:rFonts w:ascii="Times New Roman" w:hAnsi="Times New Roman" w:cs="Times New Roman"/>
        </w:rPr>
        <w:t>С. 193</w:t>
      </w:r>
      <w:r w:rsidR="008A27EE">
        <w:rPr>
          <w:rFonts w:ascii="Times New Roman" w:hAnsi="Times New Roman" w:cs="Times New Roman"/>
        </w:rPr>
        <w:t>.</w:t>
      </w:r>
    </w:p>
  </w:footnote>
  <w:footnote w:id="26">
    <w:p w14:paraId="5390AE10" w14:textId="15B1430B" w:rsidR="00F878F8" w:rsidRPr="000C6B6A" w:rsidRDefault="00F878F8" w:rsidP="00F878F8">
      <w:pPr>
        <w:shd w:val="clear" w:color="auto" w:fill="FFFFFF"/>
        <w:spacing w:after="0" w:line="240" w:lineRule="auto"/>
        <w:ind w:firstLine="709"/>
        <w:jc w:val="both"/>
        <w:rPr>
          <w:rFonts w:ascii="Times New Roman" w:eastAsia="Times New Roman" w:hAnsi="Times New Roman" w:cs="Times New Roman"/>
          <w:color w:val="252525"/>
          <w:sz w:val="20"/>
          <w:szCs w:val="20"/>
          <w:lang w:eastAsia="ru-RU"/>
        </w:rPr>
      </w:pPr>
      <w:r w:rsidRPr="000C6B6A">
        <w:rPr>
          <w:rStyle w:val="a6"/>
          <w:rFonts w:ascii="Times New Roman" w:hAnsi="Times New Roman" w:cs="Times New Roman"/>
          <w:sz w:val="20"/>
          <w:szCs w:val="20"/>
        </w:rPr>
        <w:t>1</w:t>
      </w:r>
      <w:r w:rsidRPr="000C6B6A">
        <w:rPr>
          <w:rFonts w:ascii="Times New Roman" w:hAnsi="Times New Roman" w:cs="Times New Roman"/>
          <w:sz w:val="20"/>
          <w:szCs w:val="20"/>
        </w:rPr>
        <w:t xml:space="preserve"> </w:t>
      </w:r>
      <w:r w:rsidRPr="000C6B6A">
        <w:rPr>
          <w:rFonts w:ascii="Times New Roman" w:eastAsia="Times New Roman" w:hAnsi="Times New Roman" w:cs="Times New Roman"/>
          <w:color w:val="252525"/>
          <w:sz w:val="20"/>
          <w:szCs w:val="20"/>
          <w:lang w:eastAsia="ru-RU"/>
        </w:rPr>
        <w:t xml:space="preserve">Бондаренко, Р. В. </w:t>
      </w:r>
      <w:r>
        <w:rPr>
          <w:rFonts w:ascii="Times New Roman" w:eastAsia="Times New Roman" w:hAnsi="Times New Roman" w:cs="Times New Roman"/>
          <w:color w:val="252525"/>
          <w:sz w:val="20"/>
          <w:szCs w:val="20"/>
          <w:lang w:eastAsia="ru-RU"/>
        </w:rPr>
        <w:t xml:space="preserve">// </w:t>
      </w:r>
      <w:r w:rsidRPr="000C6B6A">
        <w:rPr>
          <w:rFonts w:ascii="Times New Roman" w:eastAsia="Times New Roman" w:hAnsi="Times New Roman" w:cs="Times New Roman"/>
          <w:color w:val="252525"/>
          <w:sz w:val="20"/>
          <w:szCs w:val="20"/>
          <w:lang w:eastAsia="ru-RU"/>
        </w:rPr>
        <w:t>Автоматизация в дактилоскопи</w:t>
      </w:r>
      <w:r>
        <w:rPr>
          <w:rFonts w:ascii="Times New Roman" w:eastAsia="Times New Roman" w:hAnsi="Times New Roman" w:cs="Times New Roman"/>
          <w:color w:val="252525"/>
          <w:sz w:val="20"/>
          <w:szCs w:val="20"/>
          <w:lang w:eastAsia="ru-RU"/>
        </w:rPr>
        <w:t>и.</w:t>
      </w:r>
      <w:r w:rsidR="00041C9D">
        <w:rPr>
          <w:rFonts w:ascii="Times New Roman" w:eastAsia="Times New Roman" w:hAnsi="Times New Roman" w:cs="Times New Roman"/>
          <w:color w:val="252525"/>
          <w:sz w:val="20"/>
          <w:szCs w:val="20"/>
          <w:lang w:eastAsia="ru-RU"/>
        </w:rPr>
        <w:t xml:space="preserve"> </w:t>
      </w:r>
      <w:r>
        <w:rPr>
          <w:rFonts w:ascii="Times New Roman" w:eastAsia="Times New Roman" w:hAnsi="Times New Roman" w:cs="Times New Roman"/>
          <w:color w:val="252525"/>
          <w:sz w:val="20"/>
          <w:szCs w:val="20"/>
          <w:lang w:eastAsia="ru-RU"/>
        </w:rPr>
        <w:t>М., 2016</w:t>
      </w:r>
      <w:r w:rsidRPr="000C6B6A">
        <w:rPr>
          <w:rFonts w:ascii="Times New Roman" w:eastAsia="Times New Roman" w:hAnsi="Times New Roman" w:cs="Times New Roman"/>
          <w:color w:val="252525"/>
          <w:sz w:val="20"/>
          <w:szCs w:val="20"/>
          <w:lang w:eastAsia="ru-RU"/>
        </w:rPr>
        <w:t>. С. 47</w:t>
      </w:r>
      <w:r>
        <w:rPr>
          <w:rFonts w:ascii="Times New Roman" w:eastAsia="Times New Roman" w:hAnsi="Times New Roman" w:cs="Times New Roman"/>
          <w:color w:val="252525"/>
          <w:sz w:val="20"/>
          <w:szCs w:val="20"/>
          <w:lang w:eastAsia="ru-RU"/>
        </w:rPr>
        <w:t>.</w:t>
      </w:r>
    </w:p>
  </w:footnote>
  <w:footnote w:id="27">
    <w:p w14:paraId="066025B3" w14:textId="3A32FB88" w:rsidR="00F71F94" w:rsidRPr="00EB23E7" w:rsidRDefault="00F71F94" w:rsidP="00EB23E7">
      <w:pPr>
        <w:pStyle w:val="a4"/>
        <w:ind w:firstLine="709"/>
        <w:jc w:val="both"/>
        <w:rPr>
          <w:rFonts w:ascii="Times New Roman" w:hAnsi="Times New Roman" w:cs="Times New Roman"/>
        </w:rPr>
      </w:pPr>
      <w:r w:rsidRPr="00EB23E7">
        <w:rPr>
          <w:rStyle w:val="a6"/>
          <w:rFonts w:ascii="Times New Roman" w:hAnsi="Times New Roman" w:cs="Times New Roman"/>
        </w:rPr>
        <w:footnoteRef/>
      </w:r>
      <w:r w:rsidR="00F878F8">
        <w:rPr>
          <w:rFonts w:ascii="Times New Roman" w:hAnsi="Times New Roman" w:cs="Times New Roman"/>
        </w:rPr>
        <w:t xml:space="preserve"> </w:t>
      </w:r>
      <w:r w:rsidR="00EB23E7" w:rsidRPr="00F878F8">
        <w:rPr>
          <w:rFonts w:ascii="Times New Roman" w:hAnsi="Times New Roman" w:cs="Times New Roman"/>
        </w:rPr>
        <w:t xml:space="preserve">О некоторых способах снятия оттисков пальцев // </w:t>
      </w:r>
      <w:r w:rsidR="00F878F8" w:rsidRPr="00F878F8">
        <w:rPr>
          <w:rFonts w:ascii="Times New Roman" w:hAnsi="Times New Roman" w:cs="Times New Roman"/>
        </w:rPr>
        <w:t>р</w:t>
      </w:r>
      <w:r w:rsidR="00EB23E7" w:rsidRPr="00F878F8">
        <w:rPr>
          <w:rFonts w:ascii="Times New Roman" w:hAnsi="Times New Roman" w:cs="Times New Roman"/>
        </w:rPr>
        <w:t xml:space="preserve">ежим </w:t>
      </w:r>
      <w:r w:rsidR="00F878F8" w:rsidRPr="00F878F8">
        <w:rPr>
          <w:rFonts w:ascii="Times New Roman" w:hAnsi="Times New Roman" w:cs="Times New Roman"/>
        </w:rPr>
        <w:t>доступа</w:t>
      </w:r>
      <w:r w:rsidR="00EB23E7" w:rsidRPr="00F878F8">
        <w:rPr>
          <w:rFonts w:ascii="Times New Roman" w:hAnsi="Times New Roman" w:cs="Times New Roman"/>
        </w:rPr>
        <w:t xml:space="preserve">: </w:t>
      </w:r>
      <w:hyperlink r:id="rId1" w:history="1">
        <w:r w:rsidR="00EB23E7" w:rsidRPr="00F878F8">
          <w:rPr>
            <w:rStyle w:val="a7"/>
            <w:rFonts w:ascii="Times New Roman" w:hAnsi="Times New Roman" w:cs="Times New Roman"/>
          </w:rPr>
          <w:t>http://www.kriminalist.ru/dakt2.shtml</w:t>
        </w:r>
      </w:hyperlink>
      <w:r w:rsidR="00F878F8">
        <w:rPr>
          <w:rFonts w:ascii="Times New Roman" w:hAnsi="Times New Roman" w:cs="Times New Roman"/>
        </w:rPr>
        <w:t xml:space="preserve"> </w:t>
      </w:r>
    </w:p>
  </w:footnote>
  <w:footnote w:id="28">
    <w:p w14:paraId="31930764" w14:textId="5CC3AD15" w:rsidR="009A232E" w:rsidRPr="00EB23E7" w:rsidRDefault="009A232E" w:rsidP="00EB23E7">
      <w:pPr>
        <w:pStyle w:val="a4"/>
        <w:ind w:firstLine="709"/>
        <w:jc w:val="both"/>
        <w:rPr>
          <w:rFonts w:ascii="Times New Roman" w:eastAsia="Times New Roman" w:hAnsi="Times New Roman" w:cs="Times New Roman"/>
          <w:color w:val="000000"/>
          <w:lang w:eastAsia="ru-RU"/>
        </w:rPr>
      </w:pPr>
      <w:r w:rsidRPr="00EB23E7">
        <w:rPr>
          <w:rStyle w:val="a6"/>
          <w:rFonts w:ascii="Times New Roman" w:hAnsi="Times New Roman" w:cs="Times New Roman"/>
        </w:rPr>
        <w:footnoteRef/>
      </w:r>
      <w:r w:rsidR="00CA52AB" w:rsidRPr="00EB23E7">
        <w:rPr>
          <w:rFonts w:ascii="Times New Roman" w:hAnsi="Times New Roman" w:cs="Times New Roman"/>
        </w:rPr>
        <w:t xml:space="preserve"> </w:t>
      </w:r>
      <w:proofErr w:type="spellStart"/>
      <w:r w:rsidR="00CA52AB" w:rsidRPr="00EB23E7">
        <w:rPr>
          <w:rFonts w:ascii="Times New Roman" w:hAnsi="Times New Roman" w:cs="Times New Roman"/>
        </w:rPr>
        <w:t>Гнетнев</w:t>
      </w:r>
      <w:proofErr w:type="spellEnd"/>
      <w:r w:rsidR="00CA52AB" w:rsidRPr="00EB23E7">
        <w:rPr>
          <w:rFonts w:ascii="Times New Roman" w:hAnsi="Times New Roman" w:cs="Times New Roman"/>
        </w:rPr>
        <w:t xml:space="preserve"> И.Г. Некоторые вопросы дактилоскопической регистрации граждан </w:t>
      </w:r>
      <w:r w:rsidR="00CA52AB" w:rsidRPr="00EB23E7">
        <w:rPr>
          <w:rFonts w:ascii="Times New Roman" w:eastAsia="Times New Roman" w:hAnsi="Times New Roman" w:cs="Times New Roman"/>
          <w:color w:val="000000"/>
          <w:lang w:eastAsia="ru-RU"/>
        </w:rPr>
        <w:t>Р</w:t>
      </w:r>
      <w:r w:rsidR="00CA52AB" w:rsidRPr="00EB23E7">
        <w:rPr>
          <w:rFonts w:ascii="Times New Roman" w:hAnsi="Times New Roman" w:cs="Times New Roman"/>
        </w:rPr>
        <w:t xml:space="preserve">оссийской Федерации// </w:t>
      </w:r>
      <w:r w:rsidR="00CA52AB" w:rsidRPr="00EB23E7">
        <w:rPr>
          <w:rFonts w:ascii="Times New Roman" w:eastAsia="Times New Roman" w:hAnsi="Times New Roman" w:cs="Times New Roman"/>
          <w:color w:val="000000"/>
          <w:lang w:eastAsia="ru-RU"/>
        </w:rPr>
        <w:t>Ростовский юридический институт МВД России.</w:t>
      </w:r>
      <w:r w:rsidR="00041C9D">
        <w:rPr>
          <w:rFonts w:ascii="Times New Roman" w:eastAsia="Times New Roman" w:hAnsi="Times New Roman" w:cs="Times New Roman"/>
          <w:color w:val="000000"/>
          <w:lang w:eastAsia="ru-RU"/>
        </w:rPr>
        <w:t xml:space="preserve"> </w:t>
      </w:r>
      <w:r w:rsidR="00CA52AB" w:rsidRPr="00EB23E7">
        <w:rPr>
          <w:rFonts w:ascii="Times New Roman" w:eastAsia="Times New Roman" w:hAnsi="Times New Roman" w:cs="Times New Roman"/>
          <w:color w:val="000000"/>
          <w:lang w:eastAsia="ru-RU"/>
        </w:rPr>
        <w:t>2016.</w:t>
      </w:r>
      <w:r w:rsidR="00041C9D">
        <w:rPr>
          <w:rFonts w:ascii="Times New Roman" w:eastAsia="Times New Roman" w:hAnsi="Times New Roman" w:cs="Times New Roman"/>
          <w:color w:val="000000"/>
          <w:lang w:eastAsia="ru-RU"/>
        </w:rPr>
        <w:t xml:space="preserve"> </w:t>
      </w:r>
      <w:r w:rsidR="00CA52AB" w:rsidRPr="00EB23E7">
        <w:rPr>
          <w:rFonts w:ascii="Times New Roman" w:eastAsia="Times New Roman" w:hAnsi="Times New Roman" w:cs="Times New Roman"/>
          <w:color w:val="000000"/>
          <w:lang w:eastAsia="ru-RU"/>
        </w:rPr>
        <w:t>С.40</w:t>
      </w:r>
      <w:r w:rsidR="00CA52AB" w:rsidRPr="00EB23E7">
        <w:rPr>
          <w:rFonts w:ascii="Times New Roman" w:hAnsi="Times New Roman" w:cs="Times New Roman"/>
        </w:rPr>
        <w:t xml:space="preserve"> –</w:t>
      </w:r>
      <w:r w:rsidR="00041C9D">
        <w:rPr>
          <w:rFonts w:ascii="Times New Roman" w:hAnsi="Times New Roman" w:cs="Times New Roman"/>
        </w:rPr>
        <w:t xml:space="preserve"> </w:t>
      </w:r>
      <w:r w:rsidR="00CA52AB" w:rsidRPr="00EB23E7">
        <w:rPr>
          <w:rFonts w:ascii="Times New Roman" w:eastAsia="Times New Roman" w:hAnsi="Times New Roman" w:cs="Times New Roman"/>
          <w:color w:val="000000"/>
          <w:lang w:eastAsia="ru-RU"/>
        </w:rPr>
        <w:t>48</w:t>
      </w:r>
      <w:r w:rsidR="00044D68" w:rsidRPr="00EB23E7">
        <w:rPr>
          <w:rFonts w:ascii="Times New Roman" w:eastAsia="Times New Roman" w:hAnsi="Times New Roman" w:cs="Times New Roman"/>
          <w:color w:val="000000"/>
          <w:lang w:eastAsia="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855069"/>
      <w:docPartObj>
        <w:docPartGallery w:val="Page Numbers (Top of Page)"/>
        <w:docPartUnique/>
      </w:docPartObj>
    </w:sdtPr>
    <w:sdtEndPr/>
    <w:sdtContent>
      <w:p w14:paraId="72D88647" w14:textId="5E704181" w:rsidR="0078382C" w:rsidRDefault="00934B9E" w:rsidP="00041C9D">
        <w:pPr>
          <w:pStyle w:val="ab"/>
          <w:jc w:val="center"/>
        </w:pPr>
        <w:r w:rsidRPr="00982DF7">
          <w:rPr>
            <w:rFonts w:ascii="Times New Roman" w:hAnsi="Times New Roman" w:cs="Times New Roman"/>
            <w:sz w:val="28"/>
            <w:szCs w:val="28"/>
          </w:rPr>
          <w:fldChar w:fldCharType="begin"/>
        </w:r>
        <w:r w:rsidR="00D24721" w:rsidRPr="00982DF7">
          <w:rPr>
            <w:rFonts w:ascii="Times New Roman" w:hAnsi="Times New Roman" w:cs="Times New Roman"/>
            <w:sz w:val="28"/>
            <w:szCs w:val="28"/>
          </w:rPr>
          <w:instrText>PAGE   \* MERGEFORMAT</w:instrText>
        </w:r>
        <w:r w:rsidRPr="00982DF7">
          <w:rPr>
            <w:rFonts w:ascii="Times New Roman" w:hAnsi="Times New Roman" w:cs="Times New Roman"/>
            <w:sz w:val="28"/>
            <w:szCs w:val="28"/>
          </w:rPr>
          <w:fldChar w:fldCharType="separate"/>
        </w:r>
        <w:r w:rsidR="00982DF7">
          <w:rPr>
            <w:rFonts w:ascii="Times New Roman" w:hAnsi="Times New Roman" w:cs="Times New Roman"/>
            <w:noProof/>
            <w:sz w:val="28"/>
            <w:szCs w:val="28"/>
          </w:rPr>
          <w:t>2</w:t>
        </w:r>
        <w:r w:rsidRPr="00982DF7">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6D7"/>
    <w:multiLevelType w:val="multilevel"/>
    <w:tmpl w:val="4A60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4521F"/>
    <w:multiLevelType w:val="multilevel"/>
    <w:tmpl w:val="6374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C0CF0"/>
    <w:multiLevelType w:val="hybridMultilevel"/>
    <w:tmpl w:val="131C9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064CB"/>
    <w:multiLevelType w:val="multilevel"/>
    <w:tmpl w:val="1CAAEF3C"/>
    <w:lvl w:ilvl="0">
      <w:start w:val="1"/>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 w15:restartNumberingAfterBreak="0">
    <w:nsid w:val="16561F35"/>
    <w:multiLevelType w:val="multilevel"/>
    <w:tmpl w:val="E87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E42ED"/>
    <w:multiLevelType w:val="hybridMultilevel"/>
    <w:tmpl w:val="47D4255E"/>
    <w:lvl w:ilvl="0" w:tplc="56D0E7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A7752B"/>
    <w:multiLevelType w:val="multilevel"/>
    <w:tmpl w:val="8B105F6A"/>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4D33A29"/>
    <w:multiLevelType w:val="multilevel"/>
    <w:tmpl w:val="E4B8EF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5B34264"/>
    <w:multiLevelType w:val="hybridMultilevel"/>
    <w:tmpl w:val="0BB6B63A"/>
    <w:lvl w:ilvl="0" w:tplc="B658F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534C40"/>
    <w:multiLevelType w:val="hybridMultilevel"/>
    <w:tmpl w:val="AFC22150"/>
    <w:lvl w:ilvl="0" w:tplc="073A9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6E6D4A"/>
    <w:multiLevelType w:val="hybridMultilevel"/>
    <w:tmpl w:val="3668AA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D7C1A"/>
    <w:multiLevelType w:val="multilevel"/>
    <w:tmpl w:val="7A38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C164BC"/>
    <w:multiLevelType w:val="hybridMultilevel"/>
    <w:tmpl w:val="8168F6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0E431C4"/>
    <w:multiLevelType w:val="hybridMultilevel"/>
    <w:tmpl w:val="3668AA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3334D7"/>
    <w:multiLevelType w:val="hybridMultilevel"/>
    <w:tmpl w:val="6FBE612A"/>
    <w:lvl w:ilvl="0" w:tplc="B412859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35A291D"/>
    <w:multiLevelType w:val="multilevel"/>
    <w:tmpl w:val="DD2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8563C8"/>
    <w:multiLevelType w:val="multilevel"/>
    <w:tmpl w:val="58960AE2"/>
    <w:lvl w:ilvl="0">
      <w:start w:val="1"/>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7" w15:restartNumberingAfterBreak="0">
    <w:nsid w:val="4A125552"/>
    <w:multiLevelType w:val="hybridMultilevel"/>
    <w:tmpl w:val="D0A862D4"/>
    <w:lvl w:ilvl="0" w:tplc="07EC4F3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7C3201"/>
    <w:multiLevelType w:val="hybridMultilevel"/>
    <w:tmpl w:val="B880B08A"/>
    <w:lvl w:ilvl="0" w:tplc="D8CC843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F02C1C"/>
    <w:multiLevelType w:val="hybridMultilevel"/>
    <w:tmpl w:val="805CD112"/>
    <w:lvl w:ilvl="0" w:tplc="3EA6DAA8">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B4443B9"/>
    <w:multiLevelType w:val="hybridMultilevel"/>
    <w:tmpl w:val="FBAE08D8"/>
    <w:lvl w:ilvl="0" w:tplc="B5CA827E">
      <w:start w:val="1"/>
      <w:numFmt w:val="decimal"/>
      <w:lvlText w:val="%1."/>
      <w:lvlJc w:val="left"/>
      <w:pPr>
        <w:ind w:left="1920" w:hanging="360"/>
      </w:pPr>
      <w:rPr>
        <w:b w:val="0"/>
      </w:rPr>
    </w:lvl>
    <w:lvl w:ilvl="1" w:tplc="04190019">
      <w:start w:val="1"/>
      <w:numFmt w:val="decimal"/>
      <w:lvlText w:val="%2."/>
      <w:lvlJc w:val="left"/>
      <w:pPr>
        <w:tabs>
          <w:tab w:val="num" w:pos="2007"/>
        </w:tabs>
        <w:ind w:left="2007" w:hanging="360"/>
      </w:pPr>
    </w:lvl>
    <w:lvl w:ilvl="2" w:tplc="0419001B">
      <w:start w:val="1"/>
      <w:numFmt w:val="decimal"/>
      <w:lvlText w:val="%3."/>
      <w:lvlJc w:val="left"/>
      <w:pPr>
        <w:tabs>
          <w:tab w:val="num" w:pos="2727"/>
        </w:tabs>
        <w:ind w:left="2727" w:hanging="360"/>
      </w:pPr>
    </w:lvl>
    <w:lvl w:ilvl="3" w:tplc="0419000F">
      <w:start w:val="1"/>
      <w:numFmt w:val="decimal"/>
      <w:lvlText w:val="%4."/>
      <w:lvlJc w:val="left"/>
      <w:pPr>
        <w:tabs>
          <w:tab w:val="num" w:pos="3447"/>
        </w:tabs>
        <w:ind w:left="3447" w:hanging="360"/>
      </w:pPr>
    </w:lvl>
    <w:lvl w:ilvl="4" w:tplc="04190019">
      <w:start w:val="1"/>
      <w:numFmt w:val="decimal"/>
      <w:lvlText w:val="%5."/>
      <w:lvlJc w:val="left"/>
      <w:pPr>
        <w:tabs>
          <w:tab w:val="num" w:pos="4167"/>
        </w:tabs>
        <w:ind w:left="4167" w:hanging="360"/>
      </w:pPr>
    </w:lvl>
    <w:lvl w:ilvl="5" w:tplc="0419001B">
      <w:start w:val="1"/>
      <w:numFmt w:val="decimal"/>
      <w:lvlText w:val="%6."/>
      <w:lvlJc w:val="left"/>
      <w:pPr>
        <w:tabs>
          <w:tab w:val="num" w:pos="4887"/>
        </w:tabs>
        <w:ind w:left="4887" w:hanging="360"/>
      </w:pPr>
    </w:lvl>
    <w:lvl w:ilvl="6" w:tplc="0419000F">
      <w:start w:val="1"/>
      <w:numFmt w:val="decimal"/>
      <w:lvlText w:val="%7."/>
      <w:lvlJc w:val="left"/>
      <w:pPr>
        <w:tabs>
          <w:tab w:val="num" w:pos="5607"/>
        </w:tabs>
        <w:ind w:left="5607" w:hanging="360"/>
      </w:pPr>
    </w:lvl>
    <w:lvl w:ilvl="7" w:tplc="04190019">
      <w:start w:val="1"/>
      <w:numFmt w:val="decimal"/>
      <w:lvlText w:val="%8."/>
      <w:lvlJc w:val="left"/>
      <w:pPr>
        <w:tabs>
          <w:tab w:val="num" w:pos="6327"/>
        </w:tabs>
        <w:ind w:left="6327" w:hanging="360"/>
      </w:pPr>
    </w:lvl>
    <w:lvl w:ilvl="8" w:tplc="0419001B">
      <w:start w:val="1"/>
      <w:numFmt w:val="decimal"/>
      <w:lvlText w:val="%9."/>
      <w:lvlJc w:val="left"/>
      <w:pPr>
        <w:tabs>
          <w:tab w:val="num" w:pos="7047"/>
        </w:tabs>
        <w:ind w:left="7047" w:hanging="360"/>
      </w:pPr>
    </w:lvl>
  </w:abstractNum>
  <w:abstractNum w:abstractNumId="21" w15:restartNumberingAfterBreak="0">
    <w:nsid w:val="59875403"/>
    <w:multiLevelType w:val="hybridMultilevel"/>
    <w:tmpl w:val="12A24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061122"/>
    <w:multiLevelType w:val="multilevel"/>
    <w:tmpl w:val="084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E16934"/>
    <w:multiLevelType w:val="multilevel"/>
    <w:tmpl w:val="803E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DD21C3"/>
    <w:multiLevelType w:val="multilevel"/>
    <w:tmpl w:val="8B105F6A"/>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6E77854"/>
    <w:multiLevelType w:val="multilevel"/>
    <w:tmpl w:val="E424C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353397"/>
    <w:multiLevelType w:val="hybridMultilevel"/>
    <w:tmpl w:val="6FBE612A"/>
    <w:lvl w:ilvl="0" w:tplc="B412859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BA32B0F"/>
    <w:multiLevelType w:val="multilevel"/>
    <w:tmpl w:val="2CA2B5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1C117D"/>
    <w:multiLevelType w:val="hybridMultilevel"/>
    <w:tmpl w:val="193A1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F722A01"/>
    <w:multiLevelType w:val="hybridMultilevel"/>
    <w:tmpl w:val="3C3C2CE2"/>
    <w:lvl w:ilvl="0" w:tplc="8B6895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962757"/>
    <w:multiLevelType w:val="multilevel"/>
    <w:tmpl w:val="E53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C81EB5"/>
    <w:multiLevelType w:val="hybridMultilevel"/>
    <w:tmpl w:val="2C3ED47A"/>
    <w:lvl w:ilvl="0" w:tplc="037E734E">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EE0DDC"/>
    <w:multiLevelType w:val="multilevel"/>
    <w:tmpl w:val="D9C63BC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EBC50AC"/>
    <w:multiLevelType w:val="hybridMultilevel"/>
    <w:tmpl w:val="24E23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FEF4EDA"/>
    <w:multiLevelType w:val="hybridMultilevel"/>
    <w:tmpl w:val="A6244CA2"/>
    <w:lvl w:ilvl="0" w:tplc="614AB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4"/>
  </w:num>
  <w:num w:numId="2">
    <w:abstractNumId w:val="32"/>
  </w:num>
  <w:num w:numId="3">
    <w:abstractNumId w:val="16"/>
  </w:num>
  <w:num w:numId="4">
    <w:abstractNumId w:val="27"/>
  </w:num>
  <w:num w:numId="5">
    <w:abstractNumId w:val="7"/>
  </w:num>
  <w:num w:numId="6">
    <w:abstractNumId w:val="33"/>
  </w:num>
  <w:num w:numId="7">
    <w:abstractNumId w:val="30"/>
  </w:num>
  <w:num w:numId="8">
    <w:abstractNumId w:val="1"/>
  </w:num>
  <w:num w:numId="9">
    <w:abstractNumId w:val="15"/>
  </w:num>
  <w:num w:numId="10">
    <w:abstractNumId w:val="0"/>
  </w:num>
  <w:num w:numId="11">
    <w:abstractNumId w:val="4"/>
  </w:num>
  <w:num w:numId="12">
    <w:abstractNumId w:val="11"/>
  </w:num>
  <w:num w:numId="13">
    <w:abstractNumId w:val="23"/>
  </w:num>
  <w:num w:numId="14">
    <w:abstractNumId w:val="22"/>
  </w:num>
  <w:num w:numId="15">
    <w:abstractNumId w:val="25"/>
  </w:num>
  <w:num w:numId="16">
    <w:abstractNumId w:val="6"/>
  </w:num>
  <w:num w:numId="17">
    <w:abstractNumId w:val="24"/>
  </w:num>
  <w:num w:numId="18">
    <w:abstractNumId w:val="3"/>
  </w:num>
  <w:num w:numId="19">
    <w:abstractNumId w:val="29"/>
  </w:num>
  <w:num w:numId="20">
    <w:abstractNumId w:val="20"/>
  </w:num>
  <w:num w:numId="21">
    <w:abstractNumId w:val="31"/>
  </w:num>
  <w:num w:numId="22">
    <w:abstractNumId w:val="5"/>
  </w:num>
  <w:num w:numId="23">
    <w:abstractNumId w:val="26"/>
  </w:num>
  <w:num w:numId="24">
    <w:abstractNumId w:val="14"/>
  </w:num>
  <w:num w:numId="25">
    <w:abstractNumId w:val="9"/>
  </w:num>
  <w:num w:numId="26">
    <w:abstractNumId w:val="21"/>
  </w:num>
  <w:num w:numId="27">
    <w:abstractNumId w:val="8"/>
  </w:num>
  <w:num w:numId="28">
    <w:abstractNumId w:val="10"/>
  </w:num>
  <w:num w:numId="29">
    <w:abstractNumId w:val="13"/>
  </w:num>
  <w:num w:numId="30">
    <w:abstractNumId w:val="18"/>
  </w:num>
  <w:num w:numId="31">
    <w:abstractNumId w:val="17"/>
  </w:num>
  <w:num w:numId="32">
    <w:abstractNumId w:val="19"/>
  </w:num>
  <w:num w:numId="33">
    <w:abstractNumId w:val="28"/>
  </w:num>
  <w:num w:numId="34">
    <w:abstractNumId w:val="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D1"/>
    <w:rsid w:val="000161D8"/>
    <w:rsid w:val="0002070C"/>
    <w:rsid w:val="00034646"/>
    <w:rsid w:val="00041C9D"/>
    <w:rsid w:val="00044D68"/>
    <w:rsid w:val="00050BA3"/>
    <w:rsid w:val="000557E4"/>
    <w:rsid w:val="00074714"/>
    <w:rsid w:val="000800C4"/>
    <w:rsid w:val="000A344E"/>
    <w:rsid w:val="000C6B6A"/>
    <w:rsid w:val="000C7A29"/>
    <w:rsid w:val="00115A71"/>
    <w:rsid w:val="00120560"/>
    <w:rsid w:val="00152C7D"/>
    <w:rsid w:val="00163827"/>
    <w:rsid w:val="001758AA"/>
    <w:rsid w:val="00184919"/>
    <w:rsid w:val="001C3AE9"/>
    <w:rsid w:val="001C46BB"/>
    <w:rsid w:val="001E5ECB"/>
    <w:rsid w:val="001F1632"/>
    <w:rsid w:val="00221F85"/>
    <w:rsid w:val="002309C5"/>
    <w:rsid w:val="00232616"/>
    <w:rsid w:val="00255528"/>
    <w:rsid w:val="002C413F"/>
    <w:rsid w:val="002D096C"/>
    <w:rsid w:val="00300186"/>
    <w:rsid w:val="0030374A"/>
    <w:rsid w:val="00353D82"/>
    <w:rsid w:val="00372BBB"/>
    <w:rsid w:val="003774A9"/>
    <w:rsid w:val="003A7876"/>
    <w:rsid w:val="0041307E"/>
    <w:rsid w:val="00416231"/>
    <w:rsid w:val="00435D87"/>
    <w:rsid w:val="00445101"/>
    <w:rsid w:val="004C7D29"/>
    <w:rsid w:val="005333C4"/>
    <w:rsid w:val="00536897"/>
    <w:rsid w:val="005542BA"/>
    <w:rsid w:val="00557187"/>
    <w:rsid w:val="005A3216"/>
    <w:rsid w:val="005E3F40"/>
    <w:rsid w:val="005F0948"/>
    <w:rsid w:val="00615802"/>
    <w:rsid w:val="006563C9"/>
    <w:rsid w:val="00664B25"/>
    <w:rsid w:val="00665543"/>
    <w:rsid w:val="00676F80"/>
    <w:rsid w:val="006A20F5"/>
    <w:rsid w:val="006E679C"/>
    <w:rsid w:val="006E7850"/>
    <w:rsid w:val="006F0127"/>
    <w:rsid w:val="006F75A9"/>
    <w:rsid w:val="00710AB2"/>
    <w:rsid w:val="00733D66"/>
    <w:rsid w:val="00740270"/>
    <w:rsid w:val="00750EE9"/>
    <w:rsid w:val="0078382C"/>
    <w:rsid w:val="007910CB"/>
    <w:rsid w:val="00791D0F"/>
    <w:rsid w:val="00792DE2"/>
    <w:rsid w:val="0080002F"/>
    <w:rsid w:val="008361C1"/>
    <w:rsid w:val="00881909"/>
    <w:rsid w:val="008844EF"/>
    <w:rsid w:val="008A27EE"/>
    <w:rsid w:val="008E56A5"/>
    <w:rsid w:val="00927FD0"/>
    <w:rsid w:val="00934B9E"/>
    <w:rsid w:val="0094228C"/>
    <w:rsid w:val="009631CA"/>
    <w:rsid w:val="00976A2F"/>
    <w:rsid w:val="00976B6B"/>
    <w:rsid w:val="00982DF7"/>
    <w:rsid w:val="00990963"/>
    <w:rsid w:val="009A232E"/>
    <w:rsid w:val="009C73E3"/>
    <w:rsid w:val="009F3A5F"/>
    <w:rsid w:val="009F45FC"/>
    <w:rsid w:val="009F58A5"/>
    <w:rsid w:val="00A214C6"/>
    <w:rsid w:val="00AA6E3A"/>
    <w:rsid w:val="00B221CC"/>
    <w:rsid w:val="00B708F0"/>
    <w:rsid w:val="00B71596"/>
    <w:rsid w:val="00B939D1"/>
    <w:rsid w:val="00BF5EF6"/>
    <w:rsid w:val="00C06A24"/>
    <w:rsid w:val="00C34503"/>
    <w:rsid w:val="00C44ECC"/>
    <w:rsid w:val="00C66FC1"/>
    <w:rsid w:val="00CA160E"/>
    <w:rsid w:val="00CA52AB"/>
    <w:rsid w:val="00CE2867"/>
    <w:rsid w:val="00CF3D19"/>
    <w:rsid w:val="00D076CE"/>
    <w:rsid w:val="00D23E3A"/>
    <w:rsid w:val="00D24721"/>
    <w:rsid w:val="00D86D7D"/>
    <w:rsid w:val="00D967DE"/>
    <w:rsid w:val="00DB2AA5"/>
    <w:rsid w:val="00DB2C8B"/>
    <w:rsid w:val="00DC4F3C"/>
    <w:rsid w:val="00DF0160"/>
    <w:rsid w:val="00E03E07"/>
    <w:rsid w:val="00E22578"/>
    <w:rsid w:val="00E24AF1"/>
    <w:rsid w:val="00E51934"/>
    <w:rsid w:val="00E71B2F"/>
    <w:rsid w:val="00E90659"/>
    <w:rsid w:val="00EA6754"/>
    <w:rsid w:val="00EB23E7"/>
    <w:rsid w:val="00F3358F"/>
    <w:rsid w:val="00F71F94"/>
    <w:rsid w:val="00F77CF9"/>
    <w:rsid w:val="00F878F8"/>
    <w:rsid w:val="00F908D6"/>
    <w:rsid w:val="00F9151E"/>
    <w:rsid w:val="00FA3111"/>
    <w:rsid w:val="00FF2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E442E"/>
  <w15:docId w15:val="{0F3B16CA-DA74-4631-B76D-9211D340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1C9D"/>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041C9D"/>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909"/>
    <w:pPr>
      <w:ind w:left="720"/>
      <w:contextualSpacing/>
    </w:pPr>
  </w:style>
  <w:style w:type="paragraph" w:styleId="a4">
    <w:name w:val="footnote text"/>
    <w:aliases w:val="список,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Текст сноски Знак1,Сноска макета"/>
    <w:basedOn w:val="a"/>
    <w:link w:val="a5"/>
    <w:uiPriority w:val="99"/>
    <w:unhideWhenUsed/>
    <w:rsid w:val="000161D8"/>
    <w:pPr>
      <w:spacing w:after="0" w:line="240" w:lineRule="auto"/>
    </w:pPr>
    <w:rPr>
      <w:sz w:val="20"/>
      <w:szCs w:val="20"/>
    </w:rPr>
  </w:style>
  <w:style w:type="character" w:customStyle="1" w:styleId="a5">
    <w:name w:val="Текст сноски Знак"/>
    <w:aliases w:val="список Знак,Текст сноски Знак Знак Знак1,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Текст сноски Знак1 Знак"/>
    <w:basedOn w:val="a0"/>
    <w:link w:val="a4"/>
    <w:uiPriority w:val="99"/>
    <w:rsid w:val="000161D8"/>
    <w:rPr>
      <w:sz w:val="20"/>
      <w:szCs w:val="20"/>
    </w:rPr>
  </w:style>
  <w:style w:type="character" w:styleId="a6">
    <w:name w:val="footnote reference"/>
    <w:basedOn w:val="a0"/>
    <w:uiPriority w:val="99"/>
    <w:semiHidden/>
    <w:unhideWhenUsed/>
    <w:rsid w:val="000161D8"/>
    <w:rPr>
      <w:vertAlign w:val="superscript"/>
    </w:rPr>
  </w:style>
  <w:style w:type="character" w:customStyle="1" w:styleId="apple-converted-space">
    <w:name w:val="apple-converted-space"/>
    <w:basedOn w:val="a0"/>
    <w:rsid w:val="00034646"/>
  </w:style>
  <w:style w:type="character" w:styleId="a7">
    <w:name w:val="Hyperlink"/>
    <w:basedOn w:val="a0"/>
    <w:uiPriority w:val="99"/>
    <w:unhideWhenUsed/>
    <w:rsid w:val="00976A2F"/>
    <w:rPr>
      <w:color w:val="0000FF"/>
      <w:u w:val="single"/>
    </w:rPr>
  </w:style>
  <w:style w:type="paragraph" w:styleId="a8">
    <w:name w:val="Balloon Text"/>
    <w:basedOn w:val="a"/>
    <w:link w:val="a9"/>
    <w:uiPriority w:val="99"/>
    <w:semiHidden/>
    <w:unhideWhenUsed/>
    <w:rsid w:val="00976A2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6A2F"/>
    <w:rPr>
      <w:rFonts w:ascii="Tahoma" w:hAnsi="Tahoma" w:cs="Tahoma"/>
      <w:sz w:val="16"/>
      <w:szCs w:val="16"/>
    </w:rPr>
  </w:style>
  <w:style w:type="character" w:customStyle="1" w:styleId="bigtext">
    <w:name w:val="bigtext"/>
    <w:basedOn w:val="a0"/>
    <w:rsid w:val="005333C4"/>
  </w:style>
  <w:style w:type="paragraph" w:styleId="aa">
    <w:name w:val="Normal (Web)"/>
    <w:basedOn w:val="a"/>
    <w:uiPriority w:val="99"/>
    <w:unhideWhenUsed/>
    <w:rsid w:val="00B708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F0948"/>
    <w:pPr>
      <w:widowControl w:val="0"/>
      <w:autoSpaceDE w:val="0"/>
      <w:autoSpaceDN w:val="0"/>
      <w:adjustRightInd w:val="0"/>
      <w:spacing w:after="0" w:line="240" w:lineRule="auto"/>
    </w:pPr>
    <w:rPr>
      <w:rFonts w:ascii="Calibri" w:eastAsia="Times New Roman" w:hAnsi="Calibri" w:cs="Calibri"/>
      <w:b/>
      <w:bCs/>
      <w:lang w:eastAsia="ru-RU"/>
    </w:rPr>
  </w:style>
  <w:style w:type="paragraph" w:styleId="ab">
    <w:name w:val="header"/>
    <w:basedOn w:val="a"/>
    <w:link w:val="ac"/>
    <w:uiPriority w:val="99"/>
    <w:unhideWhenUsed/>
    <w:rsid w:val="0078382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8382C"/>
  </w:style>
  <w:style w:type="paragraph" w:styleId="ad">
    <w:name w:val="footer"/>
    <w:basedOn w:val="a"/>
    <w:link w:val="ae"/>
    <w:uiPriority w:val="99"/>
    <w:unhideWhenUsed/>
    <w:rsid w:val="0078382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8382C"/>
  </w:style>
  <w:style w:type="character" w:customStyle="1" w:styleId="10">
    <w:name w:val="Заголовок 1 Знак"/>
    <w:basedOn w:val="a0"/>
    <w:link w:val="1"/>
    <w:uiPriority w:val="9"/>
    <w:rsid w:val="00041C9D"/>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041C9D"/>
    <w:rPr>
      <w:rFonts w:ascii="Times New Roman" w:eastAsiaTheme="majorEastAsia" w:hAnsi="Times New Roman" w:cstheme="majorBidi"/>
      <w:b/>
      <w:sz w:val="28"/>
      <w:szCs w:val="26"/>
    </w:rPr>
  </w:style>
  <w:style w:type="paragraph" w:styleId="af">
    <w:name w:val="TOC Heading"/>
    <w:basedOn w:val="1"/>
    <w:next w:val="a"/>
    <w:uiPriority w:val="39"/>
    <w:unhideWhenUsed/>
    <w:qFormat/>
    <w:rsid w:val="00041C9D"/>
    <w:pPr>
      <w:spacing w:before="240"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041C9D"/>
    <w:pPr>
      <w:spacing w:after="100"/>
    </w:pPr>
  </w:style>
  <w:style w:type="paragraph" w:styleId="21">
    <w:name w:val="toc 2"/>
    <w:basedOn w:val="a"/>
    <w:next w:val="a"/>
    <w:autoRedefine/>
    <w:uiPriority w:val="39"/>
    <w:unhideWhenUsed/>
    <w:rsid w:val="00041C9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195">
      <w:bodyDiv w:val="1"/>
      <w:marLeft w:val="0"/>
      <w:marRight w:val="0"/>
      <w:marTop w:val="0"/>
      <w:marBottom w:val="0"/>
      <w:divBdr>
        <w:top w:val="none" w:sz="0" w:space="0" w:color="auto"/>
        <w:left w:val="none" w:sz="0" w:space="0" w:color="auto"/>
        <w:bottom w:val="none" w:sz="0" w:space="0" w:color="auto"/>
        <w:right w:val="none" w:sz="0" w:space="0" w:color="auto"/>
      </w:divBdr>
    </w:div>
    <w:div w:id="90005113">
      <w:bodyDiv w:val="1"/>
      <w:marLeft w:val="0"/>
      <w:marRight w:val="0"/>
      <w:marTop w:val="0"/>
      <w:marBottom w:val="0"/>
      <w:divBdr>
        <w:top w:val="none" w:sz="0" w:space="0" w:color="auto"/>
        <w:left w:val="none" w:sz="0" w:space="0" w:color="auto"/>
        <w:bottom w:val="none" w:sz="0" w:space="0" w:color="auto"/>
        <w:right w:val="none" w:sz="0" w:space="0" w:color="auto"/>
      </w:divBdr>
    </w:div>
    <w:div w:id="164632028">
      <w:bodyDiv w:val="1"/>
      <w:marLeft w:val="0"/>
      <w:marRight w:val="0"/>
      <w:marTop w:val="0"/>
      <w:marBottom w:val="0"/>
      <w:divBdr>
        <w:top w:val="none" w:sz="0" w:space="0" w:color="auto"/>
        <w:left w:val="none" w:sz="0" w:space="0" w:color="auto"/>
        <w:bottom w:val="none" w:sz="0" w:space="0" w:color="auto"/>
        <w:right w:val="none" w:sz="0" w:space="0" w:color="auto"/>
      </w:divBdr>
    </w:div>
    <w:div w:id="222373702">
      <w:bodyDiv w:val="1"/>
      <w:marLeft w:val="0"/>
      <w:marRight w:val="0"/>
      <w:marTop w:val="0"/>
      <w:marBottom w:val="0"/>
      <w:divBdr>
        <w:top w:val="none" w:sz="0" w:space="0" w:color="auto"/>
        <w:left w:val="none" w:sz="0" w:space="0" w:color="auto"/>
        <w:bottom w:val="none" w:sz="0" w:space="0" w:color="auto"/>
        <w:right w:val="none" w:sz="0" w:space="0" w:color="auto"/>
      </w:divBdr>
    </w:div>
    <w:div w:id="288440423">
      <w:bodyDiv w:val="1"/>
      <w:marLeft w:val="0"/>
      <w:marRight w:val="0"/>
      <w:marTop w:val="0"/>
      <w:marBottom w:val="0"/>
      <w:divBdr>
        <w:top w:val="none" w:sz="0" w:space="0" w:color="auto"/>
        <w:left w:val="none" w:sz="0" w:space="0" w:color="auto"/>
        <w:bottom w:val="none" w:sz="0" w:space="0" w:color="auto"/>
        <w:right w:val="none" w:sz="0" w:space="0" w:color="auto"/>
      </w:divBdr>
    </w:div>
    <w:div w:id="337851518">
      <w:bodyDiv w:val="1"/>
      <w:marLeft w:val="0"/>
      <w:marRight w:val="0"/>
      <w:marTop w:val="0"/>
      <w:marBottom w:val="0"/>
      <w:divBdr>
        <w:top w:val="none" w:sz="0" w:space="0" w:color="auto"/>
        <w:left w:val="none" w:sz="0" w:space="0" w:color="auto"/>
        <w:bottom w:val="none" w:sz="0" w:space="0" w:color="auto"/>
        <w:right w:val="none" w:sz="0" w:space="0" w:color="auto"/>
      </w:divBdr>
    </w:div>
    <w:div w:id="375933487">
      <w:bodyDiv w:val="1"/>
      <w:marLeft w:val="0"/>
      <w:marRight w:val="0"/>
      <w:marTop w:val="0"/>
      <w:marBottom w:val="0"/>
      <w:divBdr>
        <w:top w:val="none" w:sz="0" w:space="0" w:color="auto"/>
        <w:left w:val="none" w:sz="0" w:space="0" w:color="auto"/>
        <w:bottom w:val="none" w:sz="0" w:space="0" w:color="auto"/>
        <w:right w:val="none" w:sz="0" w:space="0" w:color="auto"/>
      </w:divBdr>
      <w:divsChild>
        <w:div w:id="426341872">
          <w:marLeft w:val="0"/>
          <w:marRight w:val="0"/>
          <w:marTop w:val="0"/>
          <w:marBottom w:val="0"/>
          <w:divBdr>
            <w:top w:val="none" w:sz="0" w:space="0" w:color="auto"/>
            <w:left w:val="none" w:sz="0" w:space="0" w:color="auto"/>
            <w:bottom w:val="none" w:sz="0" w:space="0" w:color="auto"/>
            <w:right w:val="none" w:sz="0" w:space="0" w:color="auto"/>
          </w:divBdr>
        </w:div>
      </w:divsChild>
    </w:div>
    <w:div w:id="430201789">
      <w:bodyDiv w:val="1"/>
      <w:marLeft w:val="0"/>
      <w:marRight w:val="0"/>
      <w:marTop w:val="0"/>
      <w:marBottom w:val="0"/>
      <w:divBdr>
        <w:top w:val="none" w:sz="0" w:space="0" w:color="auto"/>
        <w:left w:val="none" w:sz="0" w:space="0" w:color="auto"/>
        <w:bottom w:val="none" w:sz="0" w:space="0" w:color="auto"/>
        <w:right w:val="none" w:sz="0" w:space="0" w:color="auto"/>
      </w:divBdr>
    </w:div>
    <w:div w:id="503128008">
      <w:bodyDiv w:val="1"/>
      <w:marLeft w:val="0"/>
      <w:marRight w:val="0"/>
      <w:marTop w:val="0"/>
      <w:marBottom w:val="0"/>
      <w:divBdr>
        <w:top w:val="none" w:sz="0" w:space="0" w:color="auto"/>
        <w:left w:val="none" w:sz="0" w:space="0" w:color="auto"/>
        <w:bottom w:val="none" w:sz="0" w:space="0" w:color="auto"/>
        <w:right w:val="none" w:sz="0" w:space="0" w:color="auto"/>
      </w:divBdr>
    </w:div>
    <w:div w:id="554857490">
      <w:bodyDiv w:val="1"/>
      <w:marLeft w:val="0"/>
      <w:marRight w:val="0"/>
      <w:marTop w:val="0"/>
      <w:marBottom w:val="0"/>
      <w:divBdr>
        <w:top w:val="none" w:sz="0" w:space="0" w:color="auto"/>
        <w:left w:val="none" w:sz="0" w:space="0" w:color="auto"/>
        <w:bottom w:val="none" w:sz="0" w:space="0" w:color="auto"/>
        <w:right w:val="none" w:sz="0" w:space="0" w:color="auto"/>
      </w:divBdr>
    </w:div>
    <w:div w:id="579485574">
      <w:bodyDiv w:val="1"/>
      <w:marLeft w:val="0"/>
      <w:marRight w:val="0"/>
      <w:marTop w:val="0"/>
      <w:marBottom w:val="0"/>
      <w:divBdr>
        <w:top w:val="none" w:sz="0" w:space="0" w:color="auto"/>
        <w:left w:val="none" w:sz="0" w:space="0" w:color="auto"/>
        <w:bottom w:val="none" w:sz="0" w:space="0" w:color="auto"/>
        <w:right w:val="none" w:sz="0" w:space="0" w:color="auto"/>
      </w:divBdr>
    </w:div>
    <w:div w:id="623536735">
      <w:bodyDiv w:val="1"/>
      <w:marLeft w:val="0"/>
      <w:marRight w:val="0"/>
      <w:marTop w:val="0"/>
      <w:marBottom w:val="0"/>
      <w:divBdr>
        <w:top w:val="none" w:sz="0" w:space="0" w:color="auto"/>
        <w:left w:val="none" w:sz="0" w:space="0" w:color="auto"/>
        <w:bottom w:val="none" w:sz="0" w:space="0" w:color="auto"/>
        <w:right w:val="none" w:sz="0" w:space="0" w:color="auto"/>
      </w:divBdr>
    </w:div>
    <w:div w:id="632638165">
      <w:bodyDiv w:val="1"/>
      <w:marLeft w:val="0"/>
      <w:marRight w:val="0"/>
      <w:marTop w:val="0"/>
      <w:marBottom w:val="0"/>
      <w:divBdr>
        <w:top w:val="none" w:sz="0" w:space="0" w:color="auto"/>
        <w:left w:val="none" w:sz="0" w:space="0" w:color="auto"/>
        <w:bottom w:val="none" w:sz="0" w:space="0" w:color="auto"/>
        <w:right w:val="none" w:sz="0" w:space="0" w:color="auto"/>
      </w:divBdr>
    </w:div>
    <w:div w:id="654115095">
      <w:bodyDiv w:val="1"/>
      <w:marLeft w:val="0"/>
      <w:marRight w:val="0"/>
      <w:marTop w:val="0"/>
      <w:marBottom w:val="0"/>
      <w:divBdr>
        <w:top w:val="none" w:sz="0" w:space="0" w:color="auto"/>
        <w:left w:val="none" w:sz="0" w:space="0" w:color="auto"/>
        <w:bottom w:val="none" w:sz="0" w:space="0" w:color="auto"/>
        <w:right w:val="none" w:sz="0" w:space="0" w:color="auto"/>
      </w:divBdr>
    </w:div>
    <w:div w:id="758210853">
      <w:bodyDiv w:val="1"/>
      <w:marLeft w:val="0"/>
      <w:marRight w:val="0"/>
      <w:marTop w:val="0"/>
      <w:marBottom w:val="0"/>
      <w:divBdr>
        <w:top w:val="none" w:sz="0" w:space="0" w:color="auto"/>
        <w:left w:val="none" w:sz="0" w:space="0" w:color="auto"/>
        <w:bottom w:val="none" w:sz="0" w:space="0" w:color="auto"/>
        <w:right w:val="none" w:sz="0" w:space="0" w:color="auto"/>
      </w:divBdr>
    </w:div>
    <w:div w:id="791442122">
      <w:bodyDiv w:val="1"/>
      <w:marLeft w:val="0"/>
      <w:marRight w:val="0"/>
      <w:marTop w:val="0"/>
      <w:marBottom w:val="0"/>
      <w:divBdr>
        <w:top w:val="none" w:sz="0" w:space="0" w:color="auto"/>
        <w:left w:val="none" w:sz="0" w:space="0" w:color="auto"/>
        <w:bottom w:val="none" w:sz="0" w:space="0" w:color="auto"/>
        <w:right w:val="none" w:sz="0" w:space="0" w:color="auto"/>
      </w:divBdr>
    </w:div>
    <w:div w:id="875580340">
      <w:bodyDiv w:val="1"/>
      <w:marLeft w:val="0"/>
      <w:marRight w:val="0"/>
      <w:marTop w:val="0"/>
      <w:marBottom w:val="0"/>
      <w:divBdr>
        <w:top w:val="none" w:sz="0" w:space="0" w:color="auto"/>
        <w:left w:val="none" w:sz="0" w:space="0" w:color="auto"/>
        <w:bottom w:val="none" w:sz="0" w:space="0" w:color="auto"/>
        <w:right w:val="none" w:sz="0" w:space="0" w:color="auto"/>
      </w:divBdr>
    </w:div>
    <w:div w:id="884831887">
      <w:bodyDiv w:val="1"/>
      <w:marLeft w:val="0"/>
      <w:marRight w:val="0"/>
      <w:marTop w:val="0"/>
      <w:marBottom w:val="0"/>
      <w:divBdr>
        <w:top w:val="none" w:sz="0" w:space="0" w:color="auto"/>
        <w:left w:val="none" w:sz="0" w:space="0" w:color="auto"/>
        <w:bottom w:val="none" w:sz="0" w:space="0" w:color="auto"/>
        <w:right w:val="none" w:sz="0" w:space="0" w:color="auto"/>
      </w:divBdr>
    </w:div>
    <w:div w:id="1106534366">
      <w:bodyDiv w:val="1"/>
      <w:marLeft w:val="0"/>
      <w:marRight w:val="0"/>
      <w:marTop w:val="0"/>
      <w:marBottom w:val="0"/>
      <w:divBdr>
        <w:top w:val="none" w:sz="0" w:space="0" w:color="auto"/>
        <w:left w:val="none" w:sz="0" w:space="0" w:color="auto"/>
        <w:bottom w:val="none" w:sz="0" w:space="0" w:color="auto"/>
        <w:right w:val="none" w:sz="0" w:space="0" w:color="auto"/>
      </w:divBdr>
    </w:div>
    <w:div w:id="1151209918">
      <w:bodyDiv w:val="1"/>
      <w:marLeft w:val="0"/>
      <w:marRight w:val="0"/>
      <w:marTop w:val="0"/>
      <w:marBottom w:val="0"/>
      <w:divBdr>
        <w:top w:val="none" w:sz="0" w:space="0" w:color="auto"/>
        <w:left w:val="none" w:sz="0" w:space="0" w:color="auto"/>
        <w:bottom w:val="none" w:sz="0" w:space="0" w:color="auto"/>
        <w:right w:val="none" w:sz="0" w:space="0" w:color="auto"/>
      </w:divBdr>
    </w:div>
    <w:div w:id="1442147612">
      <w:bodyDiv w:val="1"/>
      <w:marLeft w:val="0"/>
      <w:marRight w:val="0"/>
      <w:marTop w:val="0"/>
      <w:marBottom w:val="0"/>
      <w:divBdr>
        <w:top w:val="none" w:sz="0" w:space="0" w:color="auto"/>
        <w:left w:val="none" w:sz="0" w:space="0" w:color="auto"/>
        <w:bottom w:val="none" w:sz="0" w:space="0" w:color="auto"/>
        <w:right w:val="none" w:sz="0" w:space="0" w:color="auto"/>
      </w:divBdr>
    </w:div>
    <w:div w:id="1442799879">
      <w:bodyDiv w:val="1"/>
      <w:marLeft w:val="0"/>
      <w:marRight w:val="0"/>
      <w:marTop w:val="0"/>
      <w:marBottom w:val="0"/>
      <w:divBdr>
        <w:top w:val="none" w:sz="0" w:space="0" w:color="auto"/>
        <w:left w:val="none" w:sz="0" w:space="0" w:color="auto"/>
        <w:bottom w:val="none" w:sz="0" w:space="0" w:color="auto"/>
        <w:right w:val="none" w:sz="0" w:space="0" w:color="auto"/>
      </w:divBdr>
    </w:div>
    <w:div w:id="1478064019">
      <w:bodyDiv w:val="1"/>
      <w:marLeft w:val="0"/>
      <w:marRight w:val="0"/>
      <w:marTop w:val="0"/>
      <w:marBottom w:val="0"/>
      <w:divBdr>
        <w:top w:val="none" w:sz="0" w:space="0" w:color="auto"/>
        <w:left w:val="none" w:sz="0" w:space="0" w:color="auto"/>
        <w:bottom w:val="none" w:sz="0" w:space="0" w:color="auto"/>
        <w:right w:val="none" w:sz="0" w:space="0" w:color="auto"/>
      </w:divBdr>
    </w:div>
    <w:div w:id="1515732344">
      <w:bodyDiv w:val="1"/>
      <w:marLeft w:val="0"/>
      <w:marRight w:val="0"/>
      <w:marTop w:val="0"/>
      <w:marBottom w:val="0"/>
      <w:divBdr>
        <w:top w:val="none" w:sz="0" w:space="0" w:color="auto"/>
        <w:left w:val="none" w:sz="0" w:space="0" w:color="auto"/>
        <w:bottom w:val="none" w:sz="0" w:space="0" w:color="auto"/>
        <w:right w:val="none" w:sz="0" w:space="0" w:color="auto"/>
      </w:divBdr>
    </w:div>
    <w:div w:id="1615596337">
      <w:bodyDiv w:val="1"/>
      <w:marLeft w:val="0"/>
      <w:marRight w:val="0"/>
      <w:marTop w:val="0"/>
      <w:marBottom w:val="0"/>
      <w:divBdr>
        <w:top w:val="none" w:sz="0" w:space="0" w:color="auto"/>
        <w:left w:val="none" w:sz="0" w:space="0" w:color="auto"/>
        <w:bottom w:val="none" w:sz="0" w:space="0" w:color="auto"/>
        <w:right w:val="none" w:sz="0" w:space="0" w:color="auto"/>
      </w:divBdr>
    </w:div>
    <w:div w:id="1816683051">
      <w:bodyDiv w:val="1"/>
      <w:marLeft w:val="0"/>
      <w:marRight w:val="0"/>
      <w:marTop w:val="0"/>
      <w:marBottom w:val="0"/>
      <w:divBdr>
        <w:top w:val="none" w:sz="0" w:space="0" w:color="auto"/>
        <w:left w:val="none" w:sz="0" w:space="0" w:color="auto"/>
        <w:bottom w:val="none" w:sz="0" w:space="0" w:color="auto"/>
        <w:right w:val="none" w:sz="0" w:space="0" w:color="auto"/>
      </w:divBdr>
    </w:div>
    <w:div w:id="19858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ru/incident/2017/11/02/v-udmurt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iminalist.ru/dakt2.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kriminalist.ru/dakt2.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972B4-9149-42E0-9584-4628EAB5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6691</Words>
  <Characters>38140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Максим Пальчиков</cp:lastModifiedBy>
  <cp:revision>2</cp:revision>
  <dcterms:created xsi:type="dcterms:W3CDTF">2021-05-14T08:29:00Z</dcterms:created>
  <dcterms:modified xsi:type="dcterms:W3CDTF">2021-05-14T08:29:00Z</dcterms:modified>
</cp:coreProperties>
</file>